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792C" w:rsidRDefault="002B7D4C" w:rsidP="0051347B">
      <w:pPr>
        <w:pStyle w:val="Ingetavstnd"/>
        <w:bidi/>
        <w:jc w:val="center"/>
        <w:rPr>
          <w:rFonts w:asciiTheme="majorBidi" w:hAnsiTheme="majorBidi" w:cstheme="majorBidi"/>
          <w:b/>
          <w:bCs/>
          <w:color w:val="0033CC"/>
          <w:sz w:val="32"/>
          <w:szCs w:val="32"/>
          <w:rtl/>
          <w:lang w:bidi="fa-IR"/>
        </w:rPr>
      </w:pPr>
      <w:r w:rsidRPr="00AF3C3E">
        <w:rPr>
          <w:rFonts w:asciiTheme="majorBidi" w:hAnsiTheme="majorBidi" w:cstheme="majorBidi"/>
          <w:b/>
          <w:bCs/>
          <w:color w:val="0033CC"/>
          <w:sz w:val="32"/>
          <w:szCs w:val="32"/>
          <w:rtl/>
          <w:lang w:bidi="fa-IR"/>
        </w:rPr>
        <w:t xml:space="preserve">حمایت دولت های روسیه، ترکیه و </w:t>
      </w:r>
      <w:r w:rsidR="00AF3C3E" w:rsidRPr="00AF3C3E">
        <w:rPr>
          <w:rFonts w:asciiTheme="majorBidi" w:hAnsiTheme="majorBidi" w:cstheme="majorBidi" w:hint="cs"/>
          <w:b/>
          <w:bCs/>
          <w:color w:val="0033CC"/>
          <w:sz w:val="32"/>
          <w:szCs w:val="32"/>
          <w:rtl/>
          <w:lang w:bidi="fa-IR"/>
        </w:rPr>
        <w:t>سوئ</w:t>
      </w:r>
      <w:r w:rsidRPr="00AF3C3E">
        <w:rPr>
          <w:rFonts w:asciiTheme="majorBidi" w:hAnsiTheme="majorBidi" w:cstheme="majorBidi"/>
          <w:b/>
          <w:bCs/>
          <w:color w:val="0033CC"/>
          <w:sz w:val="32"/>
          <w:szCs w:val="32"/>
          <w:rtl/>
          <w:lang w:bidi="fa-IR"/>
        </w:rPr>
        <w:t>د از آدم کشی</w:t>
      </w:r>
      <w:r w:rsidR="00AF3C3E" w:rsidRPr="00AF3C3E">
        <w:rPr>
          <w:rFonts w:asciiTheme="majorBidi" w:hAnsiTheme="majorBidi" w:cstheme="majorBidi" w:hint="cs"/>
          <w:b/>
          <w:bCs/>
          <w:color w:val="0033CC"/>
          <w:sz w:val="32"/>
          <w:szCs w:val="32"/>
          <w:rtl/>
          <w:lang w:bidi="fa-IR"/>
        </w:rPr>
        <w:t> </w:t>
      </w:r>
      <w:r w:rsidRPr="00AF3C3E">
        <w:rPr>
          <w:rFonts w:asciiTheme="majorBidi" w:hAnsiTheme="majorBidi" w:cstheme="majorBidi"/>
          <w:b/>
          <w:bCs/>
          <w:color w:val="0033CC"/>
          <w:sz w:val="32"/>
          <w:szCs w:val="32"/>
          <w:rtl/>
          <w:lang w:bidi="fa-IR"/>
        </w:rPr>
        <w:t>های</w:t>
      </w:r>
      <w:r w:rsidR="00AF3C3E" w:rsidRPr="00AF3C3E">
        <w:rPr>
          <w:rFonts w:asciiTheme="majorBidi" w:hAnsiTheme="majorBidi" w:cstheme="majorBidi" w:hint="cs"/>
          <w:b/>
          <w:bCs/>
          <w:color w:val="0033CC"/>
          <w:sz w:val="32"/>
          <w:szCs w:val="32"/>
          <w:rtl/>
          <w:lang w:bidi="fa-IR"/>
        </w:rPr>
        <w:t xml:space="preserve"> اخیر</w:t>
      </w:r>
      <w:r w:rsidRPr="00AF3C3E">
        <w:rPr>
          <w:rFonts w:asciiTheme="majorBidi" w:hAnsiTheme="majorBidi" w:cstheme="majorBidi"/>
          <w:b/>
          <w:bCs/>
          <w:color w:val="0033CC"/>
          <w:sz w:val="32"/>
          <w:szCs w:val="32"/>
          <w:rtl/>
          <w:lang w:bidi="fa-IR"/>
        </w:rPr>
        <w:t xml:space="preserve"> حکومت اسلامی ایران!</w:t>
      </w:r>
    </w:p>
    <w:p w:rsidR="00AF3C3E" w:rsidRPr="00AF3C3E" w:rsidRDefault="00AF3C3E" w:rsidP="00AF3C3E">
      <w:pPr>
        <w:pStyle w:val="Ingetavstnd"/>
        <w:bidi/>
        <w:jc w:val="center"/>
        <w:rPr>
          <w:rFonts w:asciiTheme="majorBidi" w:hAnsiTheme="majorBidi" w:cstheme="majorBidi"/>
          <w:b/>
          <w:bCs/>
          <w:color w:val="0033CC"/>
          <w:sz w:val="32"/>
          <w:szCs w:val="32"/>
          <w:rtl/>
          <w:lang w:bidi="fa-IR"/>
        </w:rPr>
      </w:pPr>
    </w:p>
    <w:p w:rsidR="002B7D4C" w:rsidRDefault="00AF3C3E" w:rsidP="00AF3C3E">
      <w:pPr>
        <w:pStyle w:val="Ingetavstnd"/>
        <w:bidi/>
        <w:ind w:left="5216" w:firstLine="1304"/>
        <w:jc w:val="both"/>
        <w:rPr>
          <w:rFonts w:asciiTheme="majorBidi" w:hAnsiTheme="majorBidi" w:cstheme="majorBidi"/>
          <w:b/>
          <w:bCs/>
          <w:sz w:val="24"/>
          <w:szCs w:val="24"/>
          <w:rtl/>
          <w:lang w:bidi="fa-IR"/>
        </w:rPr>
      </w:pPr>
      <w:r>
        <w:rPr>
          <w:rFonts w:asciiTheme="majorBidi" w:hAnsiTheme="majorBidi" w:cstheme="majorBidi"/>
          <w:b/>
          <w:bCs/>
          <w:sz w:val="24"/>
          <w:szCs w:val="24"/>
          <w:lang w:bidi="fa-IR"/>
        </w:rPr>
        <w:t xml:space="preserve">     </w:t>
      </w:r>
      <w:r w:rsidR="002B7D4C" w:rsidRPr="00AF3C3E">
        <w:rPr>
          <w:rFonts w:asciiTheme="majorBidi" w:hAnsiTheme="majorBidi" w:cstheme="majorBidi"/>
          <w:b/>
          <w:bCs/>
          <w:sz w:val="24"/>
          <w:szCs w:val="24"/>
          <w:rtl/>
          <w:lang w:bidi="fa-IR"/>
        </w:rPr>
        <w:t>بهرام رحمانی</w:t>
      </w:r>
    </w:p>
    <w:p w:rsidR="00AF3C3E" w:rsidRPr="00AF3C3E" w:rsidRDefault="00C84436" w:rsidP="00AF3C3E">
      <w:pPr>
        <w:pStyle w:val="Ingetavstnd"/>
        <w:bidi/>
        <w:jc w:val="right"/>
        <w:rPr>
          <w:rFonts w:asciiTheme="majorBidi" w:hAnsiTheme="majorBidi" w:cstheme="majorBidi"/>
          <w:b/>
          <w:bCs/>
          <w:sz w:val="24"/>
          <w:szCs w:val="24"/>
          <w:lang w:bidi="fa-IR"/>
        </w:rPr>
      </w:pPr>
      <w:hyperlink r:id="rId6" w:history="1">
        <w:r w:rsidR="00AF3C3E" w:rsidRPr="00AF3C3E">
          <w:rPr>
            <w:rStyle w:val="Hyperlnk"/>
            <w:rFonts w:asciiTheme="majorBidi" w:hAnsiTheme="majorBidi" w:cstheme="majorBidi"/>
            <w:b/>
            <w:bCs/>
            <w:sz w:val="24"/>
            <w:szCs w:val="24"/>
            <w:u w:val="none"/>
            <w:lang w:bidi="fa-IR"/>
          </w:rPr>
          <w:t>bahram.rehmani@gmail.com</w:t>
        </w:r>
      </w:hyperlink>
      <w:r w:rsidR="00AF3C3E" w:rsidRPr="00AF3C3E">
        <w:rPr>
          <w:rFonts w:asciiTheme="majorBidi" w:hAnsiTheme="majorBidi" w:cstheme="majorBidi"/>
          <w:b/>
          <w:bCs/>
          <w:sz w:val="24"/>
          <w:szCs w:val="24"/>
          <w:lang w:bidi="fa-IR"/>
        </w:rPr>
        <w:t xml:space="preserve"> </w:t>
      </w:r>
    </w:p>
    <w:p w:rsidR="00AF3C3E" w:rsidRPr="00AF3C3E" w:rsidRDefault="00AF3C3E" w:rsidP="00AF3C3E">
      <w:pPr>
        <w:pStyle w:val="Ingetavstnd"/>
        <w:bidi/>
        <w:jc w:val="both"/>
        <w:rPr>
          <w:rFonts w:asciiTheme="majorBidi" w:hAnsiTheme="majorBidi" w:cstheme="majorBidi"/>
          <w:b/>
          <w:bCs/>
          <w:sz w:val="24"/>
          <w:szCs w:val="24"/>
          <w:rtl/>
          <w:lang w:bidi="fa-IR"/>
        </w:rPr>
      </w:pPr>
    </w:p>
    <w:p w:rsidR="0051347B" w:rsidRPr="00022FBE" w:rsidRDefault="0051347B" w:rsidP="00022FBE">
      <w:pPr>
        <w:pStyle w:val="Ingetavstnd"/>
        <w:bidi/>
        <w:jc w:val="both"/>
        <w:rPr>
          <w:rStyle w:val="b-counters-icon"/>
          <w:rFonts w:asciiTheme="majorBidi" w:hAnsiTheme="majorBidi" w:cstheme="majorBidi"/>
          <w:b/>
          <w:bCs/>
          <w:sz w:val="24"/>
          <w:szCs w:val="24"/>
          <w:rtl/>
        </w:rPr>
      </w:pPr>
      <w:r w:rsidRPr="00022FBE">
        <w:rPr>
          <w:rStyle w:val="b-counters-icon"/>
          <w:rFonts w:asciiTheme="majorBidi" w:hAnsiTheme="majorBidi" w:cstheme="majorBidi"/>
          <w:b/>
          <w:bCs/>
          <w:sz w:val="24"/>
          <w:szCs w:val="24"/>
          <w:rtl/>
        </w:rPr>
        <w:t>در حالی که اعتراض بر حق و عادلانه مردم ایران بر علیه گرانی بنزین، به خونین ترین شکلی سرکوب شد و صدها و فیلم و تصویر از این جنایات ماموران حکومت اسلامی در شبکه های اجتماعی متشر شده اند و بیننده را به شدت متاثر می کنند اما عکس العمل دولت های جهانی و هم چنین رسانه های بین المللی، بسیار ضعیف و حاشیه ای بود.</w:t>
      </w:r>
    </w:p>
    <w:p w:rsidR="0051347B" w:rsidRPr="00022FBE" w:rsidRDefault="001223C0" w:rsidP="00022FBE">
      <w:pPr>
        <w:pStyle w:val="Ingetavstnd"/>
        <w:bidi/>
        <w:jc w:val="both"/>
        <w:rPr>
          <w:rStyle w:val="b-counters-icon"/>
          <w:rFonts w:asciiTheme="majorBidi" w:hAnsiTheme="majorBidi" w:cstheme="majorBidi"/>
          <w:b/>
          <w:bCs/>
          <w:sz w:val="24"/>
          <w:szCs w:val="24"/>
          <w:rtl/>
        </w:rPr>
      </w:pPr>
      <w:r w:rsidRPr="00022FBE">
        <w:rPr>
          <w:rStyle w:val="b-counters-icon"/>
          <w:rFonts w:asciiTheme="majorBidi" w:hAnsiTheme="majorBidi" w:cstheme="majorBidi"/>
          <w:b/>
          <w:bCs/>
          <w:sz w:val="24"/>
          <w:szCs w:val="24"/>
          <w:rtl/>
        </w:rPr>
        <w:t xml:space="preserve">یک دیپلمات </w:t>
      </w:r>
      <w:r w:rsidR="0051347B" w:rsidRPr="00022FBE">
        <w:rPr>
          <w:rStyle w:val="b-counters-icon"/>
          <w:rFonts w:asciiTheme="majorBidi" w:hAnsiTheme="majorBidi" w:cstheme="majorBidi"/>
          <w:b/>
          <w:bCs/>
          <w:sz w:val="24"/>
          <w:szCs w:val="24"/>
          <w:rtl/>
        </w:rPr>
        <w:t>مقامات آمریکایی</w:t>
      </w:r>
      <w:r w:rsidRPr="00022FBE">
        <w:rPr>
          <w:rStyle w:val="b-counters-icon"/>
          <w:rFonts w:asciiTheme="majorBidi" w:hAnsiTheme="majorBidi" w:cstheme="majorBidi"/>
          <w:b/>
          <w:bCs/>
          <w:sz w:val="24"/>
          <w:szCs w:val="24"/>
          <w:rtl/>
        </w:rPr>
        <w:t xml:space="preserve"> در آلمان</w:t>
      </w:r>
      <w:r w:rsidR="0051347B" w:rsidRPr="00022FBE">
        <w:rPr>
          <w:rStyle w:val="b-counters-icon"/>
          <w:rFonts w:asciiTheme="majorBidi" w:hAnsiTheme="majorBidi" w:cstheme="majorBidi"/>
          <w:b/>
          <w:bCs/>
          <w:sz w:val="24"/>
          <w:szCs w:val="24"/>
          <w:rtl/>
        </w:rPr>
        <w:t xml:space="preserve"> در </w:t>
      </w:r>
      <w:r w:rsidRPr="00022FBE">
        <w:rPr>
          <w:rStyle w:val="b-counters-icon"/>
          <w:rFonts w:asciiTheme="majorBidi" w:hAnsiTheme="majorBidi" w:cstheme="majorBidi"/>
          <w:b/>
          <w:bCs/>
          <w:sz w:val="24"/>
          <w:szCs w:val="24"/>
          <w:rtl/>
        </w:rPr>
        <w:t>رابطه با</w:t>
      </w:r>
      <w:r w:rsidR="0051347B" w:rsidRPr="00022FBE">
        <w:rPr>
          <w:rStyle w:val="b-counters-icon"/>
          <w:rFonts w:asciiTheme="majorBidi" w:hAnsiTheme="majorBidi" w:cstheme="majorBidi"/>
          <w:b/>
          <w:bCs/>
          <w:sz w:val="24"/>
          <w:szCs w:val="24"/>
          <w:rtl/>
        </w:rPr>
        <w:t xml:space="preserve"> </w:t>
      </w:r>
      <w:r w:rsidR="009F384F" w:rsidRPr="00022FBE">
        <w:rPr>
          <w:rStyle w:val="b-counters-icon"/>
          <w:rFonts w:asciiTheme="majorBidi" w:hAnsiTheme="majorBidi" w:cstheme="majorBidi"/>
          <w:b/>
          <w:bCs/>
          <w:sz w:val="24"/>
          <w:szCs w:val="24"/>
          <w:rtl/>
        </w:rPr>
        <w:t>بستن</w:t>
      </w:r>
      <w:r w:rsidR="0051347B" w:rsidRPr="00022FBE">
        <w:rPr>
          <w:rStyle w:val="b-counters-icon"/>
          <w:rFonts w:asciiTheme="majorBidi" w:hAnsiTheme="majorBidi" w:cstheme="majorBidi"/>
          <w:b/>
          <w:bCs/>
          <w:sz w:val="24"/>
          <w:szCs w:val="24"/>
          <w:rtl/>
        </w:rPr>
        <w:t xml:space="preserve"> ا</w:t>
      </w:r>
      <w:r w:rsidR="009F384F" w:rsidRPr="00022FBE">
        <w:rPr>
          <w:rStyle w:val="b-counters-icon"/>
          <w:rFonts w:asciiTheme="majorBidi" w:hAnsiTheme="majorBidi" w:cstheme="majorBidi"/>
          <w:b/>
          <w:bCs/>
          <w:sz w:val="24"/>
          <w:szCs w:val="24"/>
          <w:rtl/>
        </w:rPr>
        <w:t>ی</w:t>
      </w:r>
      <w:r w:rsidR="0051347B" w:rsidRPr="00022FBE">
        <w:rPr>
          <w:rStyle w:val="b-counters-icon"/>
          <w:rFonts w:asciiTheme="majorBidi" w:hAnsiTheme="majorBidi" w:cstheme="majorBidi"/>
          <w:b/>
          <w:bCs/>
          <w:sz w:val="24"/>
          <w:szCs w:val="24"/>
          <w:rtl/>
        </w:rPr>
        <w:t>نترنت در ایران، ادعا کرد</w:t>
      </w:r>
      <w:r w:rsidRPr="00022FBE">
        <w:rPr>
          <w:rStyle w:val="b-counters-icon"/>
          <w:rFonts w:asciiTheme="majorBidi" w:hAnsiTheme="majorBidi" w:cstheme="majorBidi"/>
          <w:b/>
          <w:bCs/>
          <w:sz w:val="24"/>
          <w:szCs w:val="24"/>
          <w:rtl/>
        </w:rPr>
        <w:t>ه بود</w:t>
      </w:r>
      <w:r w:rsidR="0051347B" w:rsidRPr="00022FBE">
        <w:rPr>
          <w:rStyle w:val="b-counters-icon"/>
          <w:rFonts w:asciiTheme="majorBidi" w:hAnsiTheme="majorBidi" w:cstheme="majorBidi"/>
          <w:b/>
          <w:bCs/>
          <w:sz w:val="24"/>
          <w:szCs w:val="24"/>
          <w:rtl/>
        </w:rPr>
        <w:t xml:space="preserve"> که این شبکه جهانی را برای مردم ای</w:t>
      </w:r>
      <w:r w:rsidR="009C6F8F" w:rsidRPr="00022FBE">
        <w:rPr>
          <w:rStyle w:val="b-counters-icon"/>
          <w:rFonts w:asciiTheme="majorBidi" w:hAnsiTheme="majorBidi" w:cstheme="majorBidi"/>
          <w:b/>
          <w:bCs/>
          <w:sz w:val="24"/>
          <w:szCs w:val="24"/>
          <w:rtl/>
        </w:rPr>
        <w:t>را</w:t>
      </w:r>
      <w:r w:rsidR="0051347B" w:rsidRPr="00022FBE">
        <w:rPr>
          <w:rStyle w:val="b-counters-icon"/>
          <w:rFonts w:asciiTheme="majorBidi" w:hAnsiTheme="majorBidi" w:cstheme="majorBidi"/>
          <w:b/>
          <w:bCs/>
          <w:sz w:val="24"/>
          <w:szCs w:val="24"/>
          <w:rtl/>
        </w:rPr>
        <w:t>ن باز خواهند کرد اما چنین ادعایی هرگز عملی نشد.</w:t>
      </w:r>
    </w:p>
    <w:p w:rsidR="00AA0447" w:rsidRPr="00022FBE" w:rsidRDefault="00AA0447" w:rsidP="00022FBE">
      <w:pPr>
        <w:pStyle w:val="Ingetavstnd"/>
        <w:bidi/>
        <w:jc w:val="both"/>
        <w:rPr>
          <w:rStyle w:val="b-counters-icon"/>
          <w:rFonts w:asciiTheme="majorBidi" w:hAnsiTheme="majorBidi" w:cstheme="majorBidi"/>
          <w:b/>
          <w:bCs/>
          <w:sz w:val="24"/>
          <w:szCs w:val="24"/>
          <w:rtl/>
        </w:rPr>
      </w:pPr>
      <w:r w:rsidRPr="00022FBE">
        <w:rPr>
          <w:rFonts w:asciiTheme="majorBidi" w:hAnsiTheme="majorBidi" w:cstheme="majorBidi"/>
          <w:b/>
          <w:bCs/>
          <w:sz w:val="24"/>
          <w:szCs w:val="24"/>
          <w:rtl/>
        </w:rPr>
        <w:t xml:space="preserve">سخنگوی اتحادیه اروپا در بیانیه ‌ای از نیروهای امنیتی ایران خواست که در برخورد با معترضان حداکثر خویشتن داری را از خود نشان دهند و از معترضان هم خواسته که مسالمت ‌آمیز تظاهرات کنند. </w:t>
      </w:r>
    </w:p>
    <w:p w:rsidR="0051347B" w:rsidRPr="00022FBE" w:rsidRDefault="0051347B" w:rsidP="00022FBE">
      <w:pPr>
        <w:pStyle w:val="Ingetavstnd"/>
        <w:bidi/>
        <w:jc w:val="both"/>
        <w:rPr>
          <w:rStyle w:val="b-counters-icon"/>
          <w:rFonts w:asciiTheme="majorBidi" w:hAnsiTheme="majorBidi" w:cstheme="majorBidi"/>
          <w:b/>
          <w:bCs/>
          <w:sz w:val="24"/>
          <w:szCs w:val="24"/>
        </w:rPr>
      </w:pPr>
      <w:r w:rsidRPr="00022FBE">
        <w:rPr>
          <w:rStyle w:val="b-counters-icon"/>
          <w:rFonts w:asciiTheme="majorBidi" w:hAnsiTheme="majorBidi" w:cstheme="majorBidi"/>
          <w:b/>
          <w:bCs/>
          <w:sz w:val="24"/>
          <w:szCs w:val="24"/>
          <w:rtl/>
        </w:rPr>
        <w:t>در این میان، عکس العمل دولت سوسیال دموکرات سوئد، روسیه و ترکیه، بسیار جانب دارانه بوده است. این سه دولت از حکومت اسلامی دفاع کردند و نشان دادند که حقوق بشر برای آن ها اسم رمز سرکوب و کشتار است.</w:t>
      </w:r>
    </w:p>
    <w:p w:rsidR="001223C0" w:rsidRPr="00BB01E2" w:rsidRDefault="001223C0" w:rsidP="00BB01E2">
      <w:pPr>
        <w:pStyle w:val="Ingetavstnd"/>
        <w:bidi/>
        <w:jc w:val="both"/>
        <w:rPr>
          <w:rStyle w:val="b-counters-icon"/>
          <w:rFonts w:asciiTheme="majorBidi" w:hAnsiTheme="majorBidi" w:cstheme="majorBidi"/>
          <w:b/>
          <w:bCs/>
          <w:bdr w:val="none" w:sz="0" w:space="0" w:color="auto" w:frame="1"/>
          <w:rtl/>
        </w:rPr>
      </w:pPr>
    </w:p>
    <w:p w:rsidR="001223C0" w:rsidRPr="00BB01E2" w:rsidRDefault="001223C0" w:rsidP="00BB01E2">
      <w:pPr>
        <w:pStyle w:val="Ingetavstnd"/>
        <w:bidi/>
        <w:jc w:val="center"/>
        <w:rPr>
          <w:rStyle w:val="b-counters-icon"/>
          <w:rFonts w:asciiTheme="majorBidi" w:hAnsiTheme="majorBidi" w:cstheme="majorBidi"/>
          <w:b/>
          <w:bCs/>
          <w:bdr w:val="none" w:sz="0" w:space="0" w:color="auto" w:frame="1"/>
        </w:rPr>
      </w:pPr>
      <w:r w:rsidRPr="00BB01E2">
        <w:rPr>
          <w:rFonts w:asciiTheme="majorBidi" w:hAnsiTheme="majorBidi" w:cstheme="majorBidi"/>
          <w:noProof/>
          <w:lang w:eastAsia="sv-SE"/>
        </w:rPr>
        <w:drawing>
          <wp:inline distT="0" distB="0" distL="0" distR="0" wp14:anchorId="1D7D0FD7" wp14:editId="61D5738F">
            <wp:extent cx="1242588" cy="1260000"/>
            <wp:effectExtent l="0" t="0" r="0" b="0"/>
            <wp:docPr id="8" name="Bildobjekt 8" descr="Bilden kan innehålla: en eller flera personer, personer som står och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n kan innehålla: en eller flera personer, personer som står och tex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42588" cy="1260000"/>
                    </a:xfrm>
                    <a:prstGeom prst="rect">
                      <a:avLst/>
                    </a:prstGeom>
                    <a:noFill/>
                    <a:ln>
                      <a:noFill/>
                    </a:ln>
                  </pic:spPr>
                </pic:pic>
              </a:graphicData>
            </a:graphic>
          </wp:inline>
        </w:drawing>
      </w:r>
      <w:r w:rsidRPr="00BB01E2">
        <w:rPr>
          <w:rFonts w:asciiTheme="majorBidi" w:hAnsiTheme="majorBidi" w:cstheme="majorBidi"/>
          <w:noProof/>
          <w:lang w:eastAsia="sv-SE"/>
        </w:rPr>
        <w:drawing>
          <wp:inline distT="0" distB="0" distL="0" distR="0" wp14:anchorId="54BF2797" wp14:editId="445EA23F">
            <wp:extent cx="1692250" cy="1260000"/>
            <wp:effectExtent l="0" t="0" r="3810" b="0"/>
            <wp:docPr id="9" name="Bildobjekt 9" descr="Bilden kan innehålla: en eller flera personer och folkmas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n kan innehålla: en eller flera personer och folkmass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92250" cy="1260000"/>
                    </a:xfrm>
                    <a:prstGeom prst="rect">
                      <a:avLst/>
                    </a:prstGeom>
                    <a:noFill/>
                    <a:ln>
                      <a:noFill/>
                    </a:ln>
                  </pic:spPr>
                </pic:pic>
              </a:graphicData>
            </a:graphic>
          </wp:inline>
        </w:drawing>
      </w:r>
      <w:r w:rsidRPr="00BB01E2">
        <w:rPr>
          <w:rFonts w:asciiTheme="majorBidi" w:hAnsiTheme="majorBidi" w:cstheme="majorBidi"/>
          <w:noProof/>
          <w:lang w:eastAsia="sv-SE"/>
        </w:rPr>
        <w:drawing>
          <wp:inline distT="0" distB="0" distL="0" distR="0" wp14:anchorId="7D833548" wp14:editId="2DA008AA">
            <wp:extent cx="2285759" cy="1260000"/>
            <wp:effectExtent l="0" t="0" r="635" b="0"/>
            <wp:docPr id="15" name="Bildobjekt 15" descr="Bilden kan innehålla: en eller flera personer och utomh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den kan innehålla: en eller flera personer och utomhu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5759" cy="1260000"/>
                    </a:xfrm>
                    <a:prstGeom prst="rect">
                      <a:avLst/>
                    </a:prstGeom>
                    <a:noFill/>
                    <a:ln>
                      <a:noFill/>
                    </a:ln>
                  </pic:spPr>
                </pic:pic>
              </a:graphicData>
            </a:graphic>
          </wp:inline>
        </w:drawing>
      </w:r>
    </w:p>
    <w:p w:rsidR="001223C0" w:rsidRPr="00BB01E2" w:rsidRDefault="001223C0" w:rsidP="00BB01E2">
      <w:pPr>
        <w:pStyle w:val="Ingetavstnd"/>
        <w:bidi/>
        <w:jc w:val="both"/>
        <w:rPr>
          <w:rStyle w:val="b-counters-icon"/>
          <w:rFonts w:asciiTheme="majorBidi" w:hAnsiTheme="majorBidi" w:cstheme="majorBidi"/>
          <w:b/>
          <w:bCs/>
          <w:bdr w:val="none" w:sz="0" w:space="0" w:color="auto" w:frame="1"/>
        </w:rPr>
      </w:pPr>
    </w:p>
    <w:p w:rsidR="00AD6554" w:rsidRPr="00BB01E2" w:rsidRDefault="001223C0" w:rsidP="00BB01E2">
      <w:pPr>
        <w:pStyle w:val="Ingetavstnd"/>
        <w:bidi/>
        <w:jc w:val="both"/>
        <w:rPr>
          <w:rStyle w:val="b-counters-icon"/>
          <w:rFonts w:asciiTheme="majorBidi" w:hAnsiTheme="majorBidi" w:cstheme="majorBidi"/>
          <w:b/>
          <w:bCs/>
          <w:bdr w:val="none" w:sz="0" w:space="0" w:color="auto" w:frame="1"/>
          <w:rtl/>
        </w:rPr>
      </w:pPr>
      <w:r w:rsidRPr="00BB01E2">
        <w:rPr>
          <w:rStyle w:val="b-counters-icon"/>
          <w:rFonts w:asciiTheme="majorBidi" w:hAnsiTheme="majorBidi" w:cstheme="majorBidi"/>
          <w:b/>
          <w:bCs/>
          <w:bdr w:val="none" w:sz="0" w:space="0" w:color="auto" w:frame="1"/>
          <w:rtl/>
          <w:lang w:bidi="fa-IR"/>
        </w:rPr>
        <w:t>آ</w:t>
      </w:r>
      <w:r w:rsidR="002B7D4C" w:rsidRPr="00BB01E2">
        <w:rPr>
          <w:rStyle w:val="b-counters-icon"/>
          <w:rFonts w:asciiTheme="majorBidi" w:hAnsiTheme="majorBidi" w:cstheme="majorBidi"/>
          <w:b/>
          <w:bCs/>
          <w:bdr w:val="none" w:sz="0" w:space="0" w:color="auto" w:frame="1"/>
          <w:rtl/>
        </w:rPr>
        <w:t>ن لینده</w:t>
      </w:r>
      <w:r w:rsidR="00237ECF" w:rsidRPr="00BB01E2">
        <w:rPr>
          <w:rStyle w:val="b-counters-icon"/>
          <w:rFonts w:asciiTheme="majorBidi" w:hAnsiTheme="majorBidi" w:cstheme="majorBidi"/>
          <w:b/>
          <w:bCs/>
          <w:bdr w:val="none" w:sz="0" w:space="0" w:color="auto" w:frame="1"/>
          <w:rtl/>
        </w:rPr>
        <w:t> (</w:t>
      </w:r>
      <w:r w:rsidR="00237ECF" w:rsidRPr="00BB01E2">
        <w:rPr>
          <w:rFonts w:asciiTheme="majorBidi" w:hAnsiTheme="majorBidi" w:cstheme="majorBidi"/>
        </w:rPr>
        <w:t>Anna Linde</w:t>
      </w:r>
      <w:r w:rsidR="00237ECF" w:rsidRPr="00BB01E2">
        <w:rPr>
          <w:rStyle w:val="b-counters-icon"/>
          <w:rFonts w:asciiTheme="majorBidi" w:hAnsiTheme="majorBidi" w:cstheme="majorBidi"/>
          <w:b/>
          <w:bCs/>
          <w:bdr w:val="none" w:sz="0" w:space="0" w:color="auto" w:frame="1"/>
          <w:rtl/>
        </w:rPr>
        <w:t xml:space="preserve">) </w:t>
      </w:r>
      <w:r w:rsidR="002B7D4C" w:rsidRPr="00BB01E2">
        <w:rPr>
          <w:rStyle w:val="b-counters-icon"/>
          <w:rFonts w:asciiTheme="majorBidi" w:hAnsiTheme="majorBidi" w:cstheme="majorBidi"/>
          <w:b/>
          <w:bCs/>
          <w:bdr w:val="none" w:sz="0" w:space="0" w:color="auto" w:frame="1"/>
          <w:rtl/>
        </w:rPr>
        <w:t>وزیر امور خارجه سو</w:t>
      </w:r>
      <w:r w:rsidR="00170E70" w:rsidRPr="00BB01E2">
        <w:rPr>
          <w:rStyle w:val="b-counters-icon"/>
          <w:rFonts w:asciiTheme="majorBidi" w:hAnsiTheme="majorBidi" w:cstheme="majorBidi"/>
          <w:b/>
          <w:bCs/>
          <w:bdr w:val="none" w:sz="0" w:space="0" w:color="auto" w:frame="1"/>
          <w:rtl/>
        </w:rPr>
        <w:t>س</w:t>
      </w:r>
      <w:r w:rsidR="002B7D4C" w:rsidRPr="00BB01E2">
        <w:rPr>
          <w:rStyle w:val="b-counters-icon"/>
          <w:rFonts w:asciiTheme="majorBidi" w:hAnsiTheme="majorBidi" w:cstheme="majorBidi"/>
          <w:b/>
          <w:bCs/>
          <w:bdr w:val="none" w:sz="0" w:space="0" w:color="auto" w:frame="1"/>
          <w:rtl/>
        </w:rPr>
        <w:t>یال دمو</w:t>
      </w:r>
      <w:r w:rsidR="001E6993" w:rsidRPr="00BB01E2">
        <w:rPr>
          <w:rStyle w:val="b-counters-icon"/>
          <w:rFonts w:asciiTheme="majorBidi" w:hAnsiTheme="majorBidi" w:cstheme="majorBidi"/>
          <w:b/>
          <w:bCs/>
          <w:bdr w:val="none" w:sz="0" w:space="0" w:color="auto" w:frame="1"/>
          <w:rtl/>
        </w:rPr>
        <w:t>ک</w:t>
      </w:r>
      <w:r w:rsidR="002B7D4C" w:rsidRPr="00BB01E2">
        <w:rPr>
          <w:rStyle w:val="b-counters-icon"/>
          <w:rFonts w:asciiTheme="majorBidi" w:hAnsiTheme="majorBidi" w:cstheme="majorBidi"/>
          <w:b/>
          <w:bCs/>
          <w:bdr w:val="none" w:sz="0" w:space="0" w:color="auto" w:frame="1"/>
          <w:rtl/>
        </w:rPr>
        <w:t>رات سوئد</w:t>
      </w:r>
      <w:r w:rsidR="00170E70" w:rsidRPr="00BB01E2">
        <w:rPr>
          <w:rStyle w:val="b-counters-icon"/>
          <w:rFonts w:asciiTheme="majorBidi" w:hAnsiTheme="majorBidi" w:cstheme="majorBidi"/>
          <w:b/>
          <w:bCs/>
          <w:bdr w:val="none" w:sz="0" w:space="0" w:color="auto" w:frame="1"/>
          <w:rtl/>
        </w:rPr>
        <w:t>،</w:t>
      </w:r>
      <w:r w:rsidR="002B7D4C" w:rsidRPr="00BB01E2">
        <w:rPr>
          <w:rStyle w:val="b-counters-icon"/>
          <w:rFonts w:asciiTheme="majorBidi" w:hAnsiTheme="majorBidi" w:cstheme="majorBidi"/>
          <w:b/>
          <w:bCs/>
          <w:bdr w:val="none" w:sz="0" w:space="0" w:color="auto" w:frame="1"/>
          <w:rtl/>
        </w:rPr>
        <w:t xml:space="preserve"> در تویئیت</w:t>
      </w:r>
      <w:r w:rsidR="00170E70" w:rsidRPr="00BB01E2">
        <w:rPr>
          <w:rStyle w:val="b-counters-icon"/>
          <w:rFonts w:asciiTheme="majorBidi" w:hAnsiTheme="majorBidi" w:cstheme="majorBidi"/>
          <w:b/>
          <w:bCs/>
          <w:bdr w:val="none" w:sz="0" w:space="0" w:color="auto" w:frame="1"/>
          <w:rtl/>
        </w:rPr>
        <w:t>ی</w:t>
      </w:r>
      <w:r w:rsidR="002B7D4C" w:rsidRPr="00BB01E2">
        <w:rPr>
          <w:rStyle w:val="b-counters-icon"/>
          <w:rFonts w:asciiTheme="majorBidi" w:hAnsiTheme="majorBidi" w:cstheme="majorBidi"/>
          <w:b/>
          <w:bCs/>
          <w:bdr w:val="none" w:sz="0" w:space="0" w:color="auto" w:frame="1"/>
          <w:rtl/>
        </w:rPr>
        <w:t xml:space="preserve"> در رابطه با اعتراض</w:t>
      </w:r>
      <w:r w:rsidR="0051347B" w:rsidRPr="00BB01E2">
        <w:rPr>
          <w:rStyle w:val="b-counters-icon"/>
          <w:rFonts w:asciiTheme="majorBidi" w:hAnsiTheme="majorBidi" w:cstheme="majorBidi"/>
          <w:b/>
          <w:bCs/>
          <w:bdr w:val="none" w:sz="0" w:space="0" w:color="auto" w:frame="1"/>
          <w:rtl/>
        </w:rPr>
        <w:t> </w:t>
      </w:r>
      <w:r w:rsidR="002B7D4C" w:rsidRPr="00BB01E2">
        <w:rPr>
          <w:rStyle w:val="b-counters-icon"/>
          <w:rFonts w:asciiTheme="majorBidi" w:hAnsiTheme="majorBidi" w:cstheme="majorBidi"/>
          <w:b/>
          <w:bCs/>
          <w:bdr w:val="none" w:sz="0" w:space="0" w:color="auto" w:frame="1"/>
          <w:rtl/>
        </w:rPr>
        <w:t>های</w:t>
      </w:r>
      <w:r w:rsidR="00170E70" w:rsidRPr="00BB01E2">
        <w:rPr>
          <w:rStyle w:val="b-counters-icon"/>
          <w:rFonts w:asciiTheme="majorBidi" w:hAnsiTheme="majorBidi" w:cstheme="majorBidi"/>
          <w:b/>
          <w:bCs/>
          <w:bdr w:val="none" w:sz="0" w:space="0" w:color="auto" w:frame="1"/>
          <w:rtl/>
        </w:rPr>
        <w:t xml:space="preserve"> اخیر</w:t>
      </w:r>
      <w:r w:rsidR="002B7D4C" w:rsidRPr="00BB01E2">
        <w:rPr>
          <w:rStyle w:val="b-counters-icon"/>
          <w:rFonts w:asciiTheme="majorBidi" w:hAnsiTheme="majorBidi" w:cstheme="majorBidi"/>
          <w:b/>
          <w:bCs/>
          <w:bdr w:val="none" w:sz="0" w:space="0" w:color="auto" w:frame="1"/>
          <w:rtl/>
        </w:rPr>
        <w:t xml:space="preserve"> مردم ایران</w:t>
      </w:r>
      <w:r w:rsidR="00170E70" w:rsidRPr="00BB01E2">
        <w:rPr>
          <w:rStyle w:val="b-counters-icon"/>
          <w:rFonts w:asciiTheme="majorBidi" w:hAnsiTheme="majorBidi" w:cstheme="majorBidi"/>
          <w:b/>
          <w:bCs/>
          <w:bdr w:val="none" w:sz="0" w:space="0" w:color="auto" w:frame="1"/>
          <w:rtl/>
        </w:rPr>
        <w:t xml:space="preserve"> در اعتراض به گرانی بنزین</w:t>
      </w:r>
      <w:r w:rsidR="002B7D4C" w:rsidRPr="00BB01E2">
        <w:rPr>
          <w:rStyle w:val="b-counters-icon"/>
          <w:rFonts w:asciiTheme="majorBidi" w:hAnsiTheme="majorBidi" w:cstheme="majorBidi"/>
          <w:b/>
          <w:bCs/>
          <w:bdr w:val="none" w:sz="0" w:space="0" w:color="auto" w:frame="1"/>
          <w:rtl/>
        </w:rPr>
        <w:t>، مردم را «</w:t>
      </w:r>
      <w:r w:rsidR="00170E70" w:rsidRPr="00BB01E2">
        <w:rPr>
          <w:rStyle w:val="b-counters-icon"/>
          <w:rFonts w:asciiTheme="majorBidi" w:hAnsiTheme="majorBidi" w:cstheme="majorBidi"/>
          <w:b/>
          <w:bCs/>
          <w:bdr w:val="none" w:sz="0" w:space="0" w:color="auto" w:frame="1"/>
          <w:rtl/>
        </w:rPr>
        <w:t>د</w:t>
      </w:r>
      <w:r w:rsidR="002B7D4C" w:rsidRPr="00BB01E2">
        <w:rPr>
          <w:rStyle w:val="b-counters-icon"/>
          <w:rFonts w:asciiTheme="majorBidi" w:hAnsiTheme="majorBidi" w:cstheme="majorBidi"/>
          <w:b/>
          <w:bCs/>
          <w:bdr w:val="none" w:sz="0" w:space="0" w:color="auto" w:frame="1"/>
          <w:rtl/>
        </w:rPr>
        <w:t>عوت به آرامش» کرد برایش مشکل</w:t>
      </w:r>
      <w:r w:rsidR="00170E70" w:rsidRPr="00BB01E2">
        <w:rPr>
          <w:rStyle w:val="b-counters-icon"/>
          <w:rFonts w:asciiTheme="majorBidi" w:hAnsiTheme="majorBidi" w:cstheme="majorBidi"/>
          <w:b/>
          <w:bCs/>
          <w:bdr w:val="none" w:sz="0" w:space="0" w:color="auto" w:frame="1"/>
          <w:rtl/>
        </w:rPr>
        <w:t> </w:t>
      </w:r>
      <w:r w:rsidR="002B7D4C" w:rsidRPr="00BB01E2">
        <w:rPr>
          <w:rStyle w:val="b-counters-icon"/>
          <w:rFonts w:asciiTheme="majorBidi" w:hAnsiTheme="majorBidi" w:cstheme="majorBidi"/>
          <w:b/>
          <w:bCs/>
          <w:bdr w:val="none" w:sz="0" w:space="0" w:color="auto" w:frame="1"/>
          <w:rtl/>
        </w:rPr>
        <w:t>ساز شد و انتقاد</w:t>
      </w:r>
      <w:r w:rsidR="00170E70" w:rsidRPr="00BB01E2">
        <w:rPr>
          <w:rStyle w:val="b-counters-icon"/>
          <w:rFonts w:asciiTheme="majorBidi" w:hAnsiTheme="majorBidi" w:cstheme="majorBidi"/>
          <w:b/>
          <w:bCs/>
          <w:bdr w:val="none" w:sz="0" w:space="0" w:color="auto" w:frame="1"/>
          <w:rtl/>
        </w:rPr>
        <w:t>ها</w:t>
      </w:r>
      <w:r w:rsidR="002B7D4C" w:rsidRPr="00BB01E2">
        <w:rPr>
          <w:rStyle w:val="b-counters-icon"/>
          <w:rFonts w:asciiTheme="majorBidi" w:hAnsiTheme="majorBidi" w:cstheme="majorBidi"/>
          <w:b/>
          <w:bCs/>
          <w:bdr w:val="none" w:sz="0" w:space="0" w:color="auto" w:frame="1"/>
          <w:rtl/>
        </w:rPr>
        <w:t>ی</w:t>
      </w:r>
      <w:r w:rsidR="00170E70" w:rsidRPr="00BB01E2">
        <w:rPr>
          <w:rStyle w:val="b-counters-icon"/>
          <w:rFonts w:asciiTheme="majorBidi" w:hAnsiTheme="majorBidi" w:cstheme="majorBidi"/>
          <w:b/>
          <w:bCs/>
          <w:bdr w:val="none" w:sz="0" w:space="0" w:color="auto" w:frame="1"/>
          <w:rtl/>
        </w:rPr>
        <w:t xml:space="preserve"> زیادی</w:t>
      </w:r>
      <w:r w:rsidR="002B7D4C" w:rsidRPr="00BB01E2">
        <w:rPr>
          <w:rStyle w:val="b-counters-icon"/>
          <w:rFonts w:asciiTheme="majorBidi" w:hAnsiTheme="majorBidi" w:cstheme="majorBidi"/>
          <w:b/>
          <w:bCs/>
          <w:bdr w:val="none" w:sz="0" w:space="0" w:color="auto" w:frame="1"/>
          <w:rtl/>
        </w:rPr>
        <w:t xml:space="preserve"> به </w:t>
      </w:r>
      <w:r w:rsidR="00170E70" w:rsidRPr="00BB01E2">
        <w:rPr>
          <w:rStyle w:val="b-counters-icon"/>
          <w:rFonts w:asciiTheme="majorBidi" w:hAnsiTheme="majorBidi" w:cstheme="majorBidi"/>
          <w:b/>
          <w:bCs/>
          <w:bdr w:val="none" w:sz="0" w:space="0" w:color="auto" w:frame="1"/>
          <w:rtl/>
        </w:rPr>
        <w:t>سوی</w:t>
      </w:r>
      <w:r w:rsidR="002B7D4C" w:rsidRPr="00BB01E2">
        <w:rPr>
          <w:rStyle w:val="b-counters-icon"/>
          <w:rFonts w:asciiTheme="majorBidi" w:hAnsiTheme="majorBidi" w:cstheme="majorBidi"/>
          <w:b/>
          <w:bCs/>
          <w:bdr w:val="none" w:sz="0" w:space="0" w:color="auto" w:frame="1"/>
          <w:rtl/>
        </w:rPr>
        <w:t xml:space="preserve"> او سرازیر شد</w:t>
      </w:r>
      <w:r w:rsidR="00170E70" w:rsidRPr="00BB01E2">
        <w:rPr>
          <w:rStyle w:val="b-counters-icon"/>
          <w:rFonts w:asciiTheme="majorBidi" w:hAnsiTheme="majorBidi" w:cstheme="majorBidi"/>
          <w:b/>
          <w:bCs/>
          <w:bdr w:val="none" w:sz="0" w:space="0" w:color="auto" w:frame="1"/>
          <w:rtl/>
        </w:rPr>
        <w:t>.</w:t>
      </w:r>
      <w:r w:rsidR="002B7D4C" w:rsidRPr="00BB01E2">
        <w:rPr>
          <w:rStyle w:val="b-counters-icon"/>
          <w:rFonts w:asciiTheme="majorBidi" w:hAnsiTheme="majorBidi" w:cstheme="majorBidi"/>
          <w:b/>
          <w:bCs/>
          <w:bdr w:val="none" w:sz="0" w:space="0" w:color="auto" w:frame="1"/>
          <w:rtl/>
        </w:rPr>
        <w:t xml:space="preserve"> اما او در توئیت دیگری درباره یکی از کشته</w:t>
      </w:r>
      <w:r w:rsidR="0051347B" w:rsidRPr="00BB01E2">
        <w:rPr>
          <w:rStyle w:val="b-counters-icon"/>
          <w:rFonts w:asciiTheme="majorBidi" w:hAnsiTheme="majorBidi" w:cstheme="majorBidi"/>
          <w:b/>
          <w:bCs/>
          <w:bdr w:val="none" w:sz="0" w:space="0" w:color="auto" w:frame="1"/>
          <w:rtl/>
        </w:rPr>
        <w:t> </w:t>
      </w:r>
      <w:r w:rsidR="002B7D4C" w:rsidRPr="00BB01E2">
        <w:rPr>
          <w:rStyle w:val="b-counters-icon"/>
          <w:rFonts w:asciiTheme="majorBidi" w:hAnsiTheme="majorBidi" w:cstheme="majorBidi"/>
          <w:b/>
          <w:bCs/>
          <w:bdr w:val="none" w:sz="0" w:space="0" w:color="auto" w:frame="1"/>
          <w:rtl/>
        </w:rPr>
        <w:t xml:space="preserve">شدگان </w:t>
      </w:r>
      <w:r w:rsidR="00794D90" w:rsidRPr="00BB01E2">
        <w:rPr>
          <w:rStyle w:val="b-counters-icon"/>
          <w:rFonts w:asciiTheme="majorBidi" w:hAnsiTheme="majorBidi" w:cstheme="majorBidi"/>
          <w:b/>
          <w:bCs/>
          <w:bdr w:val="none" w:sz="0" w:space="0" w:color="auto" w:frame="1"/>
          <w:rtl/>
        </w:rPr>
        <w:t>«ابراز وحشت</w:t>
      </w:r>
      <w:r w:rsidR="00170E70" w:rsidRPr="00BB01E2">
        <w:rPr>
          <w:rStyle w:val="b-counters-icon"/>
          <w:rFonts w:asciiTheme="majorBidi" w:hAnsiTheme="majorBidi" w:cstheme="majorBidi"/>
          <w:b/>
          <w:bCs/>
          <w:bdr w:val="none" w:sz="0" w:space="0" w:color="auto" w:frame="1"/>
          <w:rtl/>
        </w:rPr>
        <w:t>»</w:t>
      </w:r>
      <w:r w:rsidR="00794D90" w:rsidRPr="00BB01E2">
        <w:rPr>
          <w:rStyle w:val="b-counters-icon"/>
          <w:rFonts w:asciiTheme="majorBidi" w:hAnsiTheme="majorBidi" w:cstheme="majorBidi"/>
          <w:b/>
          <w:bCs/>
          <w:bdr w:val="none" w:sz="0" w:space="0" w:color="auto" w:frame="1"/>
          <w:rtl/>
        </w:rPr>
        <w:t xml:space="preserve"> کرده و نوشته که </w:t>
      </w:r>
      <w:r w:rsidR="00170E70" w:rsidRPr="00BB01E2">
        <w:rPr>
          <w:rStyle w:val="b-counters-icon"/>
          <w:rFonts w:asciiTheme="majorBidi" w:hAnsiTheme="majorBidi" w:cstheme="majorBidi"/>
          <w:b/>
          <w:bCs/>
          <w:bdr w:val="none" w:sz="0" w:space="0" w:color="auto" w:frame="1"/>
          <w:rtl/>
        </w:rPr>
        <w:t>«</w:t>
      </w:r>
      <w:r w:rsidR="00794D90" w:rsidRPr="00BB01E2">
        <w:rPr>
          <w:rStyle w:val="b-counters-icon"/>
          <w:rFonts w:asciiTheme="majorBidi" w:hAnsiTheme="majorBidi" w:cstheme="majorBidi"/>
          <w:b/>
          <w:bCs/>
          <w:bdr w:val="none" w:sz="0" w:space="0" w:color="auto" w:frame="1"/>
          <w:rtl/>
        </w:rPr>
        <w:t>آزا</w:t>
      </w:r>
      <w:r w:rsidR="00170E70" w:rsidRPr="00BB01E2">
        <w:rPr>
          <w:rStyle w:val="b-counters-icon"/>
          <w:rFonts w:asciiTheme="majorBidi" w:hAnsiTheme="majorBidi" w:cstheme="majorBidi"/>
          <w:b/>
          <w:bCs/>
          <w:bdr w:val="none" w:sz="0" w:space="0" w:color="auto" w:frame="1"/>
          <w:rtl/>
        </w:rPr>
        <w:t>دی</w:t>
      </w:r>
      <w:r w:rsidR="00794D90" w:rsidRPr="00BB01E2">
        <w:rPr>
          <w:rStyle w:val="b-counters-icon"/>
          <w:rFonts w:asciiTheme="majorBidi" w:hAnsiTheme="majorBidi" w:cstheme="majorBidi"/>
          <w:b/>
          <w:bCs/>
          <w:bdr w:val="none" w:sz="0" w:space="0" w:color="auto" w:frame="1"/>
          <w:rtl/>
        </w:rPr>
        <w:t xml:space="preserve"> بیان، تظاهرات مسالمت</w:t>
      </w:r>
      <w:r w:rsidR="00170E70" w:rsidRPr="00BB01E2">
        <w:rPr>
          <w:rStyle w:val="b-counters-icon"/>
          <w:rFonts w:asciiTheme="majorBidi" w:hAnsiTheme="majorBidi" w:cstheme="majorBidi"/>
          <w:b/>
          <w:bCs/>
          <w:bdr w:val="none" w:sz="0" w:space="0" w:color="auto" w:frame="1"/>
          <w:rtl/>
        </w:rPr>
        <w:t> </w:t>
      </w:r>
      <w:r w:rsidR="00794D90" w:rsidRPr="00BB01E2">
        <w:rPr>
          <w:rStyle w:val="b-counters-icon"/>
          <w:rFonts w:asciiTheme="majorBidi" w:hAnsiTheme="majorBidi" w:cstheme="majorBidi"/>
          <w:b/>
          <w:bCs/>
          <w:bdr w:val="none" w:sz="0" w:space="0" w:color="auto" w:frame="1"/>
          <w:rtl/>
        </w:rPr>
        <w:t>آمیز و دسترسی آزادانه به ا</w:t>
      </w:r>
      <w:r w:rsidR="00170E70" w:rsidRPr="00BB01E2">
        <w:rPr>
          <w:rStyle w:val="b-counters-icon"/>
          <w:rFonts w:asciiTheme="majorBidi" w:hAnsiTheme="majorBidi" w:cstheme="majorBidi"/>
          <w:b/>
          <w:bCs/>
          <w:bdr w:val="none" w:sz="0" w:space="0" w:color="auto" w:frame="1"/>
          <w:rtl/>
        </w:rPr>
        <w:t>ین</w:t>
      </w:r>
      <w:r w:rsidR="00794D90" w:rsidRPr="00BB01E2">
        <w:rPr>
          <w:rStyle w:val="b-counters-icon"/>
          <w:rFonts w:asciiTheme="majorBidi" w:hAnsiTheme="majorBidi" w:cstheme="majorBidi"/>
          <w:b/>
          <w:bCs/>
          <w:bdr w:val="none" w:sz="0" w:space="0" w:color="auto" w:frame="1"/>
          <w:rtl/>
        </w:rPr>
        <w:t xml:space="preserve">ترنت» </w:t>
      </w:r>
      <w:r w:rsidR="00170E70" w:rsidRPr="00BB01E2">
        <w:rPr>
          <w:rStyle w:val="b-counters-icon"/>
          <w:rFonts w:asciiTheme="majorBidi" w:hAnsiTheme="majorBidi" w:cstheme="majorBidi"/>
          <w:b/>
          <w:bCs/>
          <w:bdr w:val="none" w:sz="0" w:space="0" w:color="auto" w:frame="1"/>
          <w:rtl/>
        </w:rPr>
        <w:t xml:space="preserve">«ضروری </w:t>
      </w:r>
      <w:r w:rsidR="00794D90" w:rsidRPr="00BB01E2">
        <w:rPr>
          <w:rStyle w:val="b-counters-icon"/>
          <w:rFonts w:asciiTheme="majorBidi" w:hAnsiTheme="majorBidi" w:cstheme="majorBidi"/>
          <w:b/>
          <w:bCs/>
          <w:bdr w:val="none" w:sz="0" w:space="0" w:color="auto" w:frame="1"/>
          <w:rtl/>
        </w:rPr>
        <w:t xml:space="preserve">است. او اضافه کرده است: </w:t>
      </w:r>
      <w:r w:rsidR="00170E70" w:rsidRPr="00BB01E2">
        <w:rPr>
          <w:rStyle w:val="b-counters-icon"/>
          <w:rFonts w:asciiTheme="majorBidi" w:hAnsiTheme="majorBidi" w:cstheme="majorBidi"/>
          <w:b/>
          <w:bCs/>
          <w:bdr w:val="none" w:sz="0" w:space="0" w:color="auto" w:frame="1"/>
          <w:rtl/>
        </w:rPr>
        <w:t>«</w:t>
      </w:r>
      <w:r w:rsidR="00794D90" w:rsidRPr="00BB01E2">
        <w:rPr>
          <w:rStyle w:val="b-counters-icon"/>
          <w:rFonts w:asciiTheme="majorBidi" w:hAnsiTheme="majorBidi" w:cstheme="majorBidi"/>
          <w:b/>
          <w:bCs/>
          <w:bdr w:val="none" w:sz="0" w:space="0" w:color="auto" w:frame="1"/>
          <w:rtl/>
        </w:rPr>
        <w:t>امروز س</w:t>
      </w:r>
      <w:r w:rsidR="00170E70" w:rsidRPr="00BB01E2">
        <w:rPr>
          <w:rStyle w:val="b-counters-icon"/>
          <w:rFonts w:asciiTheme="majorBidi" w:hAnsiTheme="majorBidi" w:cstheme="majorBidi"/>
          <w:b/>
          <w:bCs/>
          <w:bdr w:val="none" w:sz="0" w:space="0" w:color="auto" w:frame="1"/>
          <w:rtl/>
        </w:rPr>
        <w:t>ف</w:t>
      </w:r>
      <w:r w:rsidR="00794D90" w:rsidRPr="00BB01E2">
        <w:rPr>
          <w:rStyle w:val="b-counters-icon"/>
          <w:rFonts w:asciiTheme="majorBidi" w:hAnsiTheme="majorBidi" w:cstheme="majorBidi"/>
          <w:b/>
          <w:bCs/>
          <w:bdr w:val="none" w:sz="0" w:space="0" w:color="auto" w:frame="1"/>
          <w:rtl/>
        </w:rPr>
        <w:t>یر ایران در سوئد از نظریات ما مطلع شد.</w:t>
      </w:r>
      <w:r w:rsidR="00170E70" w:rsidRPr="00BB01E2">
        <w:rPr>
          <w:rStyle w:val="b-counters-icon"/>
          <w:rFonts w:asciiTheme="majorBidi" w:hAnsiTheme="majorBidi" w:cstheme="majorBidi"/>
          <w:b/>
          <w:bCs/>
          <w:bdr w:val="none" w:sz="0" w:space="0" w:color="auto" w:frame="1"/>
          <w:rtl/>
        </w:rPr>
        <w:t>»</w:t>
      </w:r>
      <w:r w:rsidR="00794D90" w:rsidRPr="00BB01E2">
        <w:rPr>
          <w:rStyle w:val="b-counters-icon"/>
          <w:rFonts w:asciiTheme="majorBidi" w:hAnsiTheme="majorBidi" w:cstheme="majorBidi"/>
          <w:b/>
          <w:bCs/>
          <w:bdr w:val="none" w:sz="0" w:space="0" w:color="auto" w:frame="1"/>
          <w:rtl/>
        </w:rPr>
        <w:t xml:space="preserve"> اما</w:t>
      </w:r>
      <w:r w:rsidR="00170E70" w:rsidRPr="00BB01E2">
        <w:rPr>
          <w:rStyle w:val="b-counters-icon"/>
          <w:rFonts w:asciiTheme="majorBidi" w:hAnsiTheme="majorBidi" w:cstheme="majorBidi"/>
          <w:b/>
          <w:bCs/>
          <w:bdr w:val="none" w:sz="0" w:space="0" w:color="auto" w:frame="1"/>
          <w:rtl/>
        </w:rPr>
        <w:t xml:space="preserve"> </w:t>
      </w:r>
      <w:r w:rsidR="0051347B" w:rsidRPr="00BB01E2">
        <w:rPr>
          <w:rStyle w:val="b-counters-icon"/>
          <w:rFonts w:asciiTheme="majorBidi" w:hAnsiTheme="majorBidi" w:cstheme="majorBidi"/>
          <w:b/>
          <w:bCs/>
          <w:bdr w:val="none" w:sz="0" w:space="0" w:color="auto" w:frame="1"/>
          <w:rtl/>
        </w:rPr>
        <w:t>او هیچ</w:t>
      </w:r>
      <w:r w:rsidR="00170E70" w:rsidRPr="00BB01E2">
        <w:rPr>
          <w:rStyle w:val="b-counters-icon"/>
          <w:rFonts w:asciiTheme="majorBidi" w:hAnsiTheme="majorBidi" w:cstheme="majorBidi"/>
          <w:b/>
          <w:bCs/>
          <w:bdr w:val="none" w:sz="0" w:space="0" w:color="auto" w:frame="1"/>
          <w:rtl/>
        </w:rPr>
        <w:t xml:space="preserve"> تو</w:t>
      </w:r>
      <w:r w:rsidR="0051347B" w:rsidRPr="00BB01E2">
        <w:rPr>
          <w:rStyle w:val="b-counters-icon"/>
          <w:rFonts w:asciiTheme="majorBidi" w:hAnsiTheme="majorBidi" w:cstheme="majorBidi"/>
          <w:b/>
          <w:bCs/>
          <w:bdr w:val="none" w:sz="0" w:space="0" w:color="auto" w:frame="1"/>
          <w:rtl/>
        </w:rPr>
        <w:t>ضی</w:t>
      </w:r>
      <w:r w:rsidR="00170E70" w:rsidRPr="00BB01E2">
        <w:rPr>
          <w:rStyle w:val="b-counters-icon"/>
          <w:rFonts w:asciiTheme="majorBidi" w:hAnsiTheme="majorBidi" w:cstheme="majorBidi"/>
          <w:b/>
          <w:bCs/>
          <w:bdr w:val="none" w:sz="0" w:space="0" w:color="auto" w:frame="1"/>
          <w:rtl/>
        </w:rPr>
        <w:t>حی</w:t>
      </w:r>
      <w:r w:rsidR="0051347B" w:rsidRPr="00BB01E2">
        <w:rPr>
          <w:rStyle w:val="b-counters-icon"/>
          <w:rFonts w:asciiTheme="majorBidi" w:hAnsiTheme="majorBidi" w:cstheme="majorBidi"/>
          <w:b/>
          <w:bCs/>
          <w:bdr w:val="none" w:sz="0" w:space="0" w:color="auto" w:frame="1"/>
          <w:rtl/>
        </w:rPr>
        <w:t xml:space="preserve"> مبنی بر این که</w:t>
      </w:r>
      <w:r w:rsidR="00170E70" w:rsidRPr="00BB01E2">
        <w:rPr>
          <w:rStyle w:val="b-counters-icon"/>
          <w:rFonts w:asciiTheme="majorBidi" w:hAnsiTheme="majorBidi" w:cstheme="majorBidi"/>
          <w:b/>
          <w:bCs/>
          <w:bdr w:val="none" w:sz="0" w:space="0" w:color="auto" w:frame="1"/>
          <w:rtl/>
        </w:rPr>
        <w:t xml:space="preserve"> </w:t>
      </w:r>
      <w:r w:rsidR="00794D90" w:rsidRPr="00BB01E2">
        <w:rPr>
          <w:rStyle w:val="b-counters-icon"/>
          <w:rFonts w:asciiTheme="majorBidi" w:hAnsiTheme="majorBidi" w:cstheme="majorBidi"/>
          <w:b/>
          <w:bCs/>
          <w:bdr w:val="none" w:sz="0" w:space="0" w:color="auto" w:frame="1"/>
          <w:rtl/>
        </w:rPr>
        <w:t>به سفیر ای</w:t>
      </w:r>
      <w:r w:rsidR="00170E70" w:rsidRPr="00BB01E2">
        <w:rPr>
          <w:rStyle w:val="b-counters-icon"/>
          <w:rFonts w:asciiTheme="majorBidi" w:hAnsiTheme="majorBidi" w:cstheme="majorBidi"/>
          <w:b/>
          <w:bCs/>
          <w:bdr w:val="none" w:sz="0" w:space="0" w:color="auto" w:frame="1"/>
          <w:rtl/>
        </w:rPr>
        <w:t>را</w:t>
      </w:r>
      <w:r w:rsidR="00794D90" w:rsidRPr="00BB01E2">
        <w:rPr>
          <w:rStyle w:val="b-counters-icon"/>
          <w:rFonts w:asciiTheme="majorBidi" w:hAnsiTheme="majorBidi" w:cstheme="majorBidi"/>
          <w:b/>
          <w:bCs/>
          <w:bdr w:val="none" w:sz="0" w:space="0" w:color="auto" w:frame="1"/>
          <w:rtl/>
        </w:rPr>
        <w:t>ن چه گفته است</w:t>
      </w:r>
      <w:r w:rsidR="0051347B" w:rsidRPr="00BB01E2">
        <w:rPr>
          <w:rStyle w:val="b-counters-icon"/>
          <w:rFonts w:asciiTheme="majorBidi" w:hAnsiTheme="majorBidi" w:cstheme="majorBidi"/>
          <w:b/>
          <w:bCs/>
          <w:bdr w:val="none" w:sz="0" w:space="0" w:color="auto" w:frame="1"/>
          <w:rtl/>
        </w:rPr>
        <w:t xml:space="preserve"> نداد</w:t>
      </w:r>
      <w:r w:rsidR="00170E70" w:rsidRPr="00BB01E2">
        <w:rPr>
          <w:rStyle w:val="b-counters-icon"/>
          <w:rFonts w:asciiTheme="majorBidi" w:hAnsiTheme="majorBidi" w:cstheme="majorBidi"/>
          <w:b/>
          <w:bCs/>
          <w:bdr w:val="none" w:sz="0" w:space="0" w:color="auto" w:frame="1"/>
          <w:rtl/>
        </w:rPr>
        <w:t>؟!</w:t>
      </w:r>
    </w:p>
    <w:p w:rsidR="00170E70" w:rsidRPr="00BB01E2" w:rsidRDefault="00170E70" w:rsidP="00BB01E2">
      <w:pPr>
        <w:pStyle w:val="Ingetavstnd"/>
        <w:bidi/>
        <w:jc w:val="both"/>
        <w:rPr>
          <w:rStyle w:val="b-counters-icon"/>
          <w:rFonts w:asciiTheme="majorBidi" w:hAnsiTheme="majorBidi" w:cstheme="majorBidi"/>
          <w:b/>
          <w:bCs/>
          <w:bdr w:val="none" w:sz="0" w:space="0" w:color="auto" w:frame="1"/>
          <w:rtl/>
        </w:rPr>
      </w:pPr>
    </w:p>
    <w:p w:rsidR="001E6993" w:rsidRPr="00BB01E2" w:rsidRDefault="0087286A" w:rsidP="00BB01E2">
      <w:pPr>
        <w:pStyle w:val="Ingetavstnd"/>
        <w:bidi/>
        <w:jc w:val="both"/>
        <w:rPr>
          <w:rFonts w:asciiTheme="majorBidi" w:hAnsiTheme="majorBidi" w:cstheme="majorBidi"/>
          <w:b/>
          <w:bCs/>
        </w:rPr>
      </w:pPr>
      <w:r w:rsidRPr="00BB01E2">
        <w:rPr>
          <w:rFonts w:asciiTheme="majorBidi" w:hAnsiTheme="majorBidi" w:cstheme="majorBidi"/>
          <w:b/>
          <w:bCs/>
          <w:rtl/>
        </w:rPr>
        <w:t>به</w:t>
      </w:r>
      <w:r w:rsidR="0051347B" w:rsidRPr="00BB01E2">
        <w:rPr>
          <w:rFonts w:asciiTheme="majorBidi" w:hAnsiTheme="majorBidi" w:cstheme="majorBidi"/>
          <w:b/>
          <w:bCs/>
          <w:rtl/>
        </w:rPr>
        <w:t> </w:t>
      </w:r>
      <w:r w:rsidRPr="00BB01E2">
        <w:rPr>
          <w:rFonts w:asciiTheme="majorBidi" w:hAnsiTheme="majorBidi" w:cstheme="majorBidi"/>
          <w:b/>
          <w:bCs/>
          <w:rtl/>
        </w:rPr>
        <w:t xml:space="preserve">گزارش </w:t>
      </w:r>
      <w:r w:rsidR="004A15E7" w:rsidRPr="00BB01E2">
        <w:rPr>
          <w:rFonts w:asciiTheme="majorBidi" w:hAnsiTheme="majorBidi" w:cstheme="majorBidi"/>
          <w:b/>
          <w:bCs/>
          <w:rtl/>
        </w:rPr>
        <w:t>«</w:t>
      </w:r>
      <w:r w:rsidRPr="00BB01E2">
        <w:rPr>
          <w:rFonts w:asciiTheme="majorBidi" w:hAnsiTheme="majorBidi" w:cstheme="majorBidi"/>
          <w:b/>
          <w:bCs/>
          <w:rtl/>
        </w:rPr>
        <w:t>پژواک</w:t>
      </w:r>
      <w:r w:rsidR="004A15E7" w:rsidRPr="00BB01E2">
        <w:rPr>
          <w:rFonts w:asciiTheme="majorBidi" w:hAnsiTheme="majorBidi" w:cstheme="majorBidi"/>
          <w:b/>
          <w:bCs/>
          <w:rtl/>
        </w:rPr>
        <w:t>»، رادیو فارسی زبان</w:t>
      </w:r>
      <w:r w:rsidRPr="00BB01E2">
        <w:rPr>
          <w:rFonts w:asciiTheme="majorBidi" w:hAnsiTheme="majorBidi" w:cstheme="majorBidi"/>
          <w:b/>
          <w:bCs/>
          <w:rtl/>
        </w:rPr>
        <w:t xml:space="preserve"> </w:t>
      </w:r>
      <w:r w:rsidR="004A15E7" w:rsidRPr="00BB01E2">
        <w:rPr>
          <w:rFonts w:asciiTheme="majorBidi" w:hAnsiTheme="majorBidi" w:cstheme="majorBidi"/>
          <w:b/>
          <w:bCs/>
          <w:rtl/>
        </w:rPr>
        <w:t>دولتی</w:t>
      </w:r>
      <w:r w:rsidRPr="00BB01E2">
        <w:rPr>
          <w:rFonts w:asciiTheme="majorBidi" w:hAnsiTheme="majorBidi" w:cstheme="majorBidi"/>
          <w:b/>
          <w:bCs/>
          <w:rtl/>
        </w:rPr>
        <w:t xml:space="preserve"> سوئد، سه</w:t>
      </w:r>
      <w:r w:rsidR="004A15E7" w:rsidRPr="00BB01E2">
        <w:rPr>
          <w:rFonts w:asciiTheme="majorBidi" w:hAnsiTheme="majorBidi" w:cstheme="majorBidi"/>
          <w:b/>
          <w:bCs/>
          <w:rtl/>
        </w:rPr>
        <w:t> </w:t>
      </w:r>
      <w:r w:rsidRPr="00BB01E2">
        <w:rPr>
          <w:rFonts w:asciiTheme="majorBidi" w:hAnsiTheme="majorBidi" w:cstheme="majorBidi"/>
          <w:b/>
          <w:bCs/>
          <w:rtl/>
        </w:rPr>
        <w:t xml:space="preserve">شنبه </w:t>
      </w:r>
      <w:r w:rsidR="004A15E7" w:rsidRPr="00BB01E2">
        <w:rPr>
          <w:rFonts w:asciiTheme="majorBidi" w:hAnsiTheme="majorBidi" w:cstheme="majorBidi"/>
          <w:b/>
          <w:bCs/>
          <w:rtl/>
        </w:rPr>
        <w:t>١٩</w:t>
      </w:r>
      <w:r w:rsidRPr="00BB01E2">
        <w:rPr>
          <w:rFonts w:asciiTheme="majorBidi" w:hAnsiTheme="majorBidi" w:cstheme="majorBidi"/>
          <w:b/>
          <w:bCs/>
          <w:rtl/>
        </w:rPr>
        <w:t xml:space="preserve"> نوامبر </w:t>
      </w:r>
      <w:r w:rsidR="004A15E7" w:rsidRPr="00BB01E2">
        <w:rPr>
          <w:rFonts w:asciiTheme="majorBidi" w:hAnsiTheme="majorBidi" w:cstheme="majorBidi"/>
          <w:b/>
          <w:bCs/>
          <w:rtl/>
        </w:rPr>
        <w:t>٢٠١٩</w:t>
      </w:r>
      <w:r w:rsidRPr="00BB01E2">
        <w:rPr>
          <w:rFonts w:asciiTheme="majorBidi" w:hAnsiTheme="majorBidi" w:cstheme="majorBidi"/>
          <w:b/>
          <w:bCs/>
          <w:rtl/>
        </w:rPr>
        <w:t>، نوشت: «</w:t>
      </w:r>
      <w:r w:rsidR="001E6993" w:rsidRPr="00BB01E2">
        <w:rPr>
          <w:rFonts w:asciiTheme="majorBidi" w:hAnsiTheme="majorBidi" w:cstheme="majorBidi"/>
          <w:b/>
          <w:bCs/>
          <w:rtl/>
        </w:rPr>
        <w:t>وزیر امور خارجه سو</w:t>
      </w:r>
      <w:r w:rsidRPr="00BB01E2">
        <w:rPr>
          <w:rFonts w:asciiTheme="majorBidi" w:hAnsiTheme="majorBidi" w:cstheme="majorBidi"/>
          <w:b/>
          <w:bCs/>
          <w:rtl/>
        </w:rPr>
        <w:t>ئد</w:t>
      </w:r>
      <w:r w:rsidR="001E6993" w:rsidRPr="00BB01E2">
        <w:rPr>
          <w:rFonts w:asciiTheme="majorBidi" w:hAnsiTheme="majorBidi" w:cstheme="majorBidi"/>
          <w:b/>
          <w:bCs/>
          <w:rtl/>
        </w:rPr>
        <w:t xml:space="preserve">، </w:t>
      </w:r>
      <w:r w:rsidRPr="00BB01E2">
        <w:rPr>
          <w:rFonts w:asciiTheme="majorBidi" w:hAnsiTheme="majorBidi" w:cstheme="majorBidi"/>
          <w:b/>
          <w:bCs/>
          <w:rtl/>
        </w:rPr>
        <w:t>آ</w:t>
      </w:r>
      <w:r w:rsidR="001E6993" w:rsidRPr="00BB01E2">
        <w:rPr>
          <w:rFonts w:asciiTheme="majorBidi" w:hAnsiTheme="majorBidi" w:cstheme="majorBidi"/>
          <w:b/>
          <w:bCs/>
          <w:rtl/>
        </w:rPr>
        <w:t>ن لینده، در تویتر خود نوشته که تعداد زیادی از سو</w:t>
      </w:r>
      <w:r w:rsidRPr="00BB01E2">
        <w:rPr>
          <w:rFonts w:asciiTheme="majorBidi" w:hAnsiTheme="majorBidi" w:cstheme="majorBidi"/>
          <w:b/>
          <w:bCs/>
          <w:rtl/>
        </w:rPr>
        <w:t>ندی </w:t>
      </w:r>
      <w:r w:rsidR="001E6993" w:rsidRPr="00BB01E2">
        <w:rPr>
          <w:rFonts w:asciiTheme="majorBidi" w:hAnsiTheme="majorBidi" w:cstheme="majorBidi"/>
          <w:b/>
          <w:bCs/>
          <w:rtl/>
        </w:rPr>
        <w:t xml:space="preserve">ها </w:t>
      </w:r>
      <w:r w:rsidRPr="00BB01E2">
        <w:rPr>
          <w:rFonts w:asciiTheme="majorBidi" w:hAnsiTheme="majorBidi" w:cstheme="majorBidi"/>
          <w:b/>
          <w:bCs/>
          <w:rtl/>
        </w:rPr>
        <w:t>اقربا</w:t>
      </w:r>
      <w:r w:rsidR="001E6993" w:rsidRPr="00BB01E2">
        <w:rPr>
          <w:rFonts w:asciiTheme="majorBidi" w:hAnsiTheme="majorBidi" w:cstheme="majorBidi"/>
          <w:b/>
          <w:bCs/>
          <w:rtl/>
        </w:rPr>
        <w:t xml:space="preserve"> و دوستانی در ایران دارند و رشد وقایع در رابطه با اعتراضات آخر هفته در آن کشور نگران</w:t>
      </w:r>
      <w:r w:rsidRPr="00BB01E2">
        <w:rPr>
          <w:rFonts w:asciiTheme="majorBidi" w:hAnsiTheme="majorBidi" w:cstheme="majorBidi"/>
          <w:b/>
          <w:bCs/>
          <w:rtl/>
        </w:rPr>
        <w:t> </w:t>
      </w:r>
      <w:r w:rsidR="001E6993" w:rsidRPr="00BB01E2">
        <w:rPr>
          <w:rFonts w:asciiTheme="majorBidi" w:hAnsiTheme="majorBidi" w:cstheme="majorBidi"/>
          <w:b/>
          <w:bCs/>
          <w:rtl/>
        </w:rPr>
        <w:t>‌کننده است</w:t>
      </w:r>
      <w:r w:rsidR="001E6993" w:rsidRPr="00BB01E2">
        <w:rPr>
          <w:rFonts w:asciiTheme="majorBidi" w:hAnsiTheme="majorBidi" w:cstheme="majorBidi"/>
          <w:b/>
          <w:bCs/>
        </w:rPr>
        <w:t>.</w:t>
      </w:r>
    </w:p>
    <w:p w:rsidR="001E6993" w:rsidRPr="00BB01E2" w:rsidRDefault="001E6993" w:rsidP="00BB01E2">
      <w:pPr>
        <w:pStyle w:val="Ingetavstnd"/>
        <w:bidi/>
        <w:jc w:val="both"/>
        <w:rPr>
          <w:rFonts w:asciiTheme="majorBidi" w:hAnsiTheme="majorBidi" w:cstheme="majorBidi"/>
          <w:b/>
          <w:bCs/>
        </w:rPr>
      </w:pPr>
      <w:r w:rsidRPr="00BB01E2">
        <w:rPr>
          <w:rFonts w:asciiTheme="majorBidi" w:hAnsiTheme="majorBidi" w:cstheme="majorBidi"/>
          <w:b/>
          <w:bCs/>
          <w:rtl/>
        </w:rPr>
        <w:t>او هم</w:t>
      </w:r>
      <w:r w:rsidR="0087286A" w:rsidRPr="00BB01E2">
        <w:rPr>
          <w:rFonts w:asciiTheme="majorBidi" w:hAnsiTheme="majorBidi" w:cstheme="majorBidi"/>
          <w:b/>
          <w:bCs/>
          <w:rtl/>
        </w:rPr>
        <w:t> </w:t>
      </w:r>
      <w:r w:rsidRPr="00BB01E2">
        <w:rPr>
          <w:rFonts w:asciiTheme="majorBidi" w:hAnsiTheme="majorBidi" w:cstheme="majorBidi"/>
          <w:b/>
          <w:bCs/>
          <w:rtl/>
        </w:rPr>
        <w:t xml:space="preserve">چنان نوشته که </w:t>
      </w:r>
      <w:r w:rsidR="00CA2B70" w:rsidRPr="00BB01E2">
        <w:rPr>
          <w:rFonts w:asciiTheme="majorBidi" w:hAnsiTheme="majorBidi" w:cstheme="majorBidi"/>
          <w:b/>
          <w:bCs/>
          <w:rtl/>
        </w:rPr>
        <w:t>«</w:t>
      </w:r>
      <w:r w:rsidRPr="00BB01E2">
        <w:rPr>
          <w:rFonts w:asciiTheme="majorBidi" w:hAnsiTheme="majorBidi" w:cstheme="majorBidi"/>
          <w:b/>
          <w:bCs/>
          <w:rtl/>
        </w:rPr>
        <w:t>وزارت امور خارجه و سفارت سو</w:t>
      </w:r>
      <w:r w:rsidR="00CA2B70" w:rsidRPr="00BB01E2">
        <w:rPr>
          <w:rFonts w:asciiTheme="majorBidi" w:hAnsiTheme="majorBidi" w:cstheme="majorBidi"/>
          <w:b/>
          <w:bCs/>
          <w:rtl/>
        </w:rPr>
        <w:t>ئد</w:t>
      </w:r>
      <w:r w:rsidRPr="00BB01E2">
        <w:rPr>
          <w:rFonts w:asciiTheme="majorBidi" w:hAnsiTheme="majorBidi" w:cstheme="majorBidi"/>
          <w:b/>
          <w:bCs/>
          <w:rtl/>
        </w:rPr>
        <w:t xml:space="preserve"> در تهران وضعیت کنونی در ایران را با دقت دنبال می</w:t>
      </w:r>
      <w:r w:rsidR="004A15E7" w:rsidRPr="00BB01E2">
        <w:rPr>
          <w:rFonts w:asciiTheme="majorBidi" w:hAnsiTheme="majorBidi" w:cstheme="majorBidi"/>
          <w:b/>
          <w:bCs/>
          <w:rtl/>
        </w:rPr>
        <w:t> </w:t>
      </w:r>
      <w:r w:rsidRPr="00BB01E2">
        <w:rPr>
          <w:rFonts w:asciiTheme="majorBidi" w:hAnsiTheme="majorBidi" w:cstheme="majorBidi"/>
          <w:b/>
          <w:bCs/>
          <w:rtl/>
        </w:rPr>
        <w:t>‌کنند</w:t>
      </w:r>
      <w:r w:rsidR="00CA2B70" w:rsidRPr="00BB01E2">
        <w:rPr>
          <w:rFonts w:asciiTheme="majorBidi" w:hAnsiTheme="majorBidi" w:cstheme="majorBidi"/>
          <w:b/>
          <w:bCs/>
          <w:rtl/>
        </w:rPr>
        <w:t>.» او نوشته: «</w:t>
      </w:r>
      <w:r w:rsidRPr="00BB01E2">
        <w:rPr>
          <w:rFonts w:asciiTheme="majorBidi" w:hAnsiTheme="majorBidi" w:cstheme="majorBidi"/>
          <w:b/>
          <w:bCs/>
          <w:rtl/>
        </w:rPr>
        <w:t>مهم است که جهانیان طرفین</w:t>
      </w:r>
      <w:r w:rsidR="00CA2B70" w:rsidRPr="00BB01E2">
        <w:rPr>
          <w:rFonts w:asciiTheme="majorBidi" w:hAnsiTheme="majorBidi" w:cstheme="majorBidi"/>
          <w:b/>
          <w:bCs/>
          <w:rtl/>
        </w:rPr>
        <w:t> </w:t>
      </w:r>
      <w:r w:rsidRPr="00BB01E2">
        <w:rPr>
          <w:rFonts w:asciiTheme="majorBidi" w:hAnsiTheme="majorBidi" w:cstheme="majorBidi"/>
          <w:b/>
          <w:bCs/>
          <w:rtl/>
        </w:rPr>
        <w:t>در ایران را به آرامش دعوت کنند</w:t>
      </w:r>
      <w:r w:rsidRPr="00BB01E2">
        <w:rPr>
          <w:rFonts w:asciiTheme="majorBidi" w:hAnsiTheme="majorBidi" w:cstheme="majorBidi"/>
          <w:b/>
          <w:bCs/>
        </w:rPr>
        <w:t>.</w:t>
      </w:r>
      <w:r w:rsidR="004A15E7" w:rsidRPr="00BB01E2">
        <w:rPr>
          <w:rFonts w:asciiTheme="majorBidi" w:hAnsiTheme="majorBidi" w:cstheme="majorBidi"/>
          <w:b/>
          <w:bCs/>
          <w:rtl/>
        </w:rPr>
        <w:t>»</w:t>
      </w:r>
    </w:p>
    <w:p w:rsidR="00CA2B70" w:rsidRPr="00BB01E2" w:rsidRDefault="00CA2B70" w:rsidP="00BB01E2">
      <w:pPr>
        <w:pStyle w:val="Ingetavstnd"/>
        <w:bidi/>
        <w:jc w:val="both"/>
        <w:rPr>
          <w:rFonts w:asciiTheme="majorBidi" w:hAnsiTheme="majorBidi" w:cstheme="majorBidi"/>
          <w:b/>
          <w:bCs/>
          <w:rtl/>
        </w:rPr>
      </w:pPr>
    </w:p>
    <w:p w:rsidR="005A128C" w:rsidRPr="00BB01E2" w:rsidRDefault="004A15E7" w:rsidP="00BB01E2">
      <w:pPr>
        <w:pStyle w:val="Ingetavstnd"/>
        <w:bidi/>
        <w:jc w:val="both"/>
        <w:rPr>
          <w:rFonts w:asciiTheme="majorBidi" w:hAnsiTheme="majorBidi" w:cstheme="majorBidi"/>
          <w:b/>
          <w:bCs/>
          <w:rtl/>
        </w:rPr>
      </w:pPr>
      <w:r w:rsidRPr="00BB01E2">
        <w:rPr>
          <w:rFonts w:asciiTheme="majorBidi" w:hAnsiTheme="majorBidi" w:cstheme="majorBidi"/>
          <w:b/>
          <w:bCs/>
          <w:rtl/>
        </w:rPr>
        <w:t>اخیرا مارگوت والستروم</w:t>
      </w:r>
      <w:r w:rsidRPr="00BB01E2">
        <w:rPr>
          <w:rFonts w:asciiTheme="majorBidi" w:hAnsiTheme="majorBidi" w:cstheme="majorBidi"/>
          <w:b/>
          <w:bCs/>
        </w:rPr>
        <w:t xml:space="preserve">  </w:t>
      </w:r>
      <w:r w:rsidRPr="00BB01E2">
        <w:rPr>
          <w:rFonts w:asciiTheme="majorBidi" w:hAnsiTheme="majorBidi" w:cstheme="majorBidi"/>
          <w:b/>
          <w:bCs/>
          <w:rtl/>
        </w:rPr>
        <w:t xml:space="preserve">وزیر امور خارجه‌ سوئد از سمت خود استعفا کرد و به جای </w:t>
      </w:r>
      <w:r w:rsidR="00ED4D5E" w:rsidRPr="00BB01E2">
        <w:rPr>
          <w:rFonts w:asciiTheme="majorBidi" w:hAnsiTheme="majorBidi" w:cstheme="majorBidi"/>
          <w:b/>
          <w:bCs/>
          <w:rtl/>
        </w:rPr>
        <w:t>«</w:t>
      </w:r>
      <w:r w:rsidRPr="00BB01E2">
        <w:rPr>
          <w:rFonts w:asciiTheme="majorBidi" w:hAnsiTheme="majorBidi" w:cstheme="majorBidi"/>
          <w:b/>
          <w:bCs/>
          <w:rtl/>
        </w:rPr>
        <w:t>آن لینده»، انتصاب شد که قبل از این وزیر تجارت دولت سوئد بود.</w:t>
      </w:r>
      <w:r w:rsidR="005A128C" w:rsidRPr="00BB01E2">
        <w:rPr>
          <w:rFonts w:asciiTheme="majorBidi" w:hAnsiTheme="majorBidi" w:cstheme="majorBidi"/>
          <w:b/>
          <w:bCs/>
          <w:rtl/>
        </w:rPr>
        <w:t xml:space="preserve"> آنا لینده، یکی از طرفداران پر و پا قرص حکومت آدم کش اسلامی ایران است</w:t>
      </w:r>
      <w:r w:rsidR="00ED4D5E" w:rsidRPr="00BB01E2">
        <w:rPr>
          <w:rFonts w:asciiTheme="majorBidi" w:hAnsiTheme="majorBidi" w:cstheme="majorBidi"/>
          <w:b/>
          <w:bCs/>
          <w:rtl/>
        </w:rPr>
        <w:t>.</w:t>
      </w:r>
    </w:p>
    <w:p w:rsidR="005A128C" w:rsidRPr="00BB01E2" w:rsidRDefault="005A128C" w:rsidP="00BB01E2">
      <w:pPr>
        <w:pStyle w:val="Ingetavstnd"/>
        <w:bidi/>
        <w:jc w:val="both"/>
        <w:rPr>
          <w:rStyle w:val="b-counters-icon"/>
          <w:rFonts w:asciiTheme="majorBidi" w:hAnsiTheme="majorBidi" w:cstheme="majorBidi"/>
          <w:b/>
          <w:bCs/>
          <w:bdr w:val="none" w:sz="0" w:space="0" w:color="auto" w:frame="1"/>
          <w:rtl/>
        </w:rPr>
      </w:pPr>
    </w:p>
    <w:p w:rsidR="005A128C" w:rsidRPr="00BB01E2" w:rsidRDefault="005A128C" w:rsidP="00BB01E2">
      <w:pPr>
        <w:pStyle w:val="Ingetavstnd"/>
        <w:bidi/>
        <w:jc w:val="center"/>
        <w:rPr>
          <w:rFonts w:asciiTheme="majorBidi" w:hAnsiTheme="majorBidi" w:cstheme="majorBidi"/>
          <w:noProof/>
          <w:rtl/>
          <w:lang w:eastAsia="sv-SE"/>
        </w:rPr>
      </w:pPr>
      <w:r w:rsidRPr="00BB01E2">
        <w:rPr>
          <w:rFonts w:asciiTheme="majorBidi" w:hAnsiTheme="majorBidi" w:cstheme="majorBidi"/>
          <w:noProof/>
          <w:lang w:eastAsia="sv-SE"/>
        </w:rPr>
        <w:drawing>
          <wp:inline distT="0" distB="0" distL="0" distR="0" wp14:anchorId="6F791ED2" wp14:editId="14A05FEB">
            <wp:extent cx="2602283" cy="1620000"/>
            <wp:effectExtent l="0" t="0" r="7620" b="0"/>
            <wp:docPr id="23" name="Bildobjekt 23" descr="https://kayhan.london/fa/wp-content/uploads/2019/08/sweden_vazir_hijab.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kayhan.london/fa/wp-content/uploads/2019/08/sweden_vazir_hijab.jpg">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02283" cy="1620000"/>
                    </a:xfrm>
                    <a:prstGeom prst="rect">
                      <a:avLst/>
                    </a:prstGeom>
                    <a:noFill/>
                    <a:ln>
                      <a:noFill/>
                    </a:ln>
                  </pic:spPr>
                </pic:pic>
              </a:graphicData>
            </a:graphic>
          </wp:inline>
        </w:drawing>
      </w:r>
      <w:r w:rsidRPr="00BB01E2">
        <w:rPr>
          <w:rFonts w:asciiTheme="majorBidi" w:hAnsiTheme="majorBidi" w:cstheme="majorBidi"/>
          <w:noProof/>
          <w:lang w:eastAsia="sv-SE"/>
        </w:rPr>
        <w:drawing>
          <wp:inline distT="0" distB="0" distL="0" distR="0" wp14:anchorId="678C7723" wp14:editId="12C35F78">
            <wp:extent cx="2467019" cy="1620000"/>
            <wp:effectExtent l="0" t="0" r="0" b="0"/>
            <wp:docPr id="25" name="Bildobjekt 25" descr="https://kayhan.london/fa/wp-content/uploads/2019/09/sweden_2.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kayhan.london/fa/wp-content/uploads/2019/09/sweden_2.jpg">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67019" cy="1620000"/>
                    </a:xfrm>
                    <a:prstGeom prst="rect">
                      <a:avLst/>
                    </a:prstGeom>
                    <a:noFill/>
                    <a:ln>
                      <a:noFill/>
                    </a:ln>
                  </pic:spPr>
                </pic:pic>
              </a:graphicData>
            </a:graphic>
          </wp:inline>
        </w:drawing>
      </w:r>
    </w:p>
    <w:p w:rsidR="005A128C" w:rsidRPr="00BB01E2" w:rsidRDefault="005A128C" w:rsidP="00BB01E2">
      <w:pPr>
        <w:pStyle w:val="Ingetavstnd"/>
        <w:bidi/>
        <w:jc w:val="both"/>
        <w:rPr>
          <w:rFonts w:asciiTheme="majorBidi" w:hAnsiTheme="majorBidi" w:cstheme="majorBidi"/>
          <w:rtl/>
          <w:lang w:bidi="fa-IR"/>
        </w:rPr>
      </w:pPr>
    </w:p>
    <w:p w:rsidR="004A15E7" w:rsidRPr="00BB01E2" w:rsidRDefault="001E6993" w:rsidP="00BB01E2">
      <w:pPr>
        <w:pStyle w:val="Ingetavstnd"/>
        <w:bidi/>
        <w:jc w:val="both"/>
        <w:rPr>
          <w:rFonts w:asciiTheme="majorBidi" w:hAnsiTheme="majorBidi" w:cstheme="majorBidi"/>
          <w:b/>
          <w:bCs/>
          <w:rtl/>
        </w:rPr>
      </w:pPr>
      <w:r w:rsidRPr="00BB01E2">
        <w:rPr>
          <w:rFonts w:asciiTheme="majorBidi" w:hAnsiTheme="majorBidi" w:cstheme="majorBidi"/>
          <w:b/>
          <w:bCs/>
          <w:rtl/>
        </w:rPr>
        <w:t>به</w:t>
      </w:r>
      <w:r w:rsidR="00CA2B70" w:rsidRPr="00BB01E2">
        <w:rPr>
          <w:rFonts w:asciiTheme="majorBidi" w:hAnsiTheme="majorBidi" w:cstheme="majorBidi"/>
          <w:b/>
          <w:bCs/>
          <w:rtl/>
        </w:rPr>
        <w:t> </w:t>
      </w:r>
      <w:r w:rsidRPr="00BB01E2">
        <w:rPr>
          <w:rFonts w:asciiTheme="majorBidi" w:hAnsiTheme="majorBidi" w:cstheme="majorBidi"/>
          <w:b/>
          <w:bCs/>
          <w:rtl/>
        </w:rPr>
        <w:t>گزارش</w:t>
      </w:r>
      <w:r w:rsidR="004A15E7" w:rsidRPr="00BB01E2">
        <w:rPr>
          <w:rFonts w:asciiTheme="majorBidi" w:hAnsiTheme="majorBidi" w:cstheme="majorBidi"/>
          <w:b/>
          <w:bCs/>
          <w:rtl/>
        </w:rPr>
        <w:t xml:space="preserve"> خبرگزاری</w:t>
      </w:r>
      <w:r w:rsidRPr="00BB01E2">
        <w:rPr>
          <w:rFonts w:asciiTheme="majorBidi" w:hAnsiTheme="majorBidi" w:cstheme="majorBidi"/>
          <w:b/>
          <w:bCs/>
          <w:rtl/>
        </w:rPr>
        <w:t xml:space="preserve"> مشرق</w:t>
      </w:r>
      <w:r w:rsidR="004A15E7" w:rsidRPr="00BB01E2">
        <w:rPr>
          <w:rFonts w:asciiTheme="majorBidi" w:hAnsiTheme="majorBidi" w:cstheme="majorBidi"/>
          <w:b/>
          <w:bCs/>
          <w:rtl/>
        </w:rPr>
        <w:t xml:space="preserve"> چاپ تهران</w:t>
      </w:r>
      <w:r w:rsidRPr="00BB01E2">
        <w:rPr>
          <w:rFonts w:asciiTheme="majorBidi" w:hAnsiTheme="majorBidi" w:cstheme="majorBidi"/>
          <w:b/>
          <w:bCs/>
          <w:rtl/>
        </w:rPr>
        <w:t>،</w:t>
      </w:r>
      <w:r w:rsidR="00CA2B70" w:rsidRPr="00BB01E2">
        <w:rPr>
          <w:rFonts w:asciiTheme="majorBidi" w:hAnsiTheme="majorBidi" w:cstheme="majorBidi"/>
          <w:b/>
          <w:bCs/>
          <w:rtl/>
        </w:rPr>
        <w:t xml:space="preserve"> ۲۵</w:t>
      </w:r>
      <w:r w:rsidR="00CA2B70" w:rsidRPr="00BB01E2">
        <w:rPr>
          <w:rFonts w:asciiTheme="majorBidi" w:hAnsiTheme="majorBidi" w:cstheme="majorBidi"/>
          <w:b/>
          <w:bCs/>
        </w:rPr>
        <w:t xml:space="preserve"> </w:t>
      </w:r>
      <w:r w:rsidR="00CA2B70" w:rsidRPr="00BB01E2">
        <w:rPr>
          <w:rFonts w:asciiTheme="majorBidi" w:hAnsiTheme="majorBidi" w:cstheme="majorBidi"/>
          <w:b/>
          <w:bCs/>
          <w:rtl/>
        </w:rPr>
        <w:t>بهمن ۱۳۹۷،</w:t>
      </w:r>
      <w:r w:rsidR="004A15E7" w:rsidRPr="00BB01E2">
        <w:rPr>
          <w:rFonts w:asciiTheme="majorBidi" w:hAnsiTheme="majorBidi" w:cstheme="majorBidi"/>
          <w:b/>
          <w:bCs/>
          <w:rtl/>
        </w:rPr>
        <w:t xml:space="preserve"> نوشت:</w:t>
      </w:r>
      <w:r w:rsidRPr="00BB01E2">
        <w:rPr>
          <w:rFonts w:asciiTheme="majorBidi" w:hAnsiTheme="majorBidi" w:cstheme="majorBidi"/>
          <w:b/>
          <w:bCs/>
          <w:rtl/>
        </w:rPr>
        <w:t xml:space="preserve"> </w:t>
      </w:r>
      <w:r w:rsidR="00CA2B70" w:rsidRPr="00BB01E2">
        <w:rPr>
          <w:rFonts w:asciiTheme="majorBidi" w:hAnsiTheme="majorBidi" w:cstheme="majorBidi"/>
          <w:b/>
          <w:bCs/>
          <w:rtl/>
        </w:rPr>
        <w:t>«</w:t>
      </w:r>
      <w:r w:rsidRPr="00BB01E2">
        <w:rPr>
          <w:rFonts w:asciiTheme="majorBidi" w:hAnsiTheme="majorBidi" w:cstheme="majorBidi"/>
          <w:b/>
          <w:bCs/>
          <w:rtl/>
        </w:rPr>
        <w:t xml:space="preserve">جشن </w:t>
      </w:r>
      <w:r w:rsidRPr="00BB01E2">
        <w:rPr>
          <w:rStyle w:val="Stark"/>
          <w:rFonts w:asciiTheme="majorBidi" w:hAnsiTheme="majorBidi" w:cstheme="majorBidi"/>
          <w:rtl/>
        </w:rPr>
        <w:t>چهلمین سال</w:t>
      </w:r>
      <w:r w:rsidR="00ED4D5E" w:rsidRPr="00BB01E2">
        <w:rPr>
          <w:rStyle w:val="Stark"/>
          <w:rFonts w:asciiTheme="majorBidi" w:hAnsiTheme="majorBidi" w:cstheme="majorBidi"/>
          <w:rtl/>
        </w:rPr>
        <w:t> </w:t>
      </w:r>
      <w:r w:rsidRPr="00BB01E2">
        <w:rPr>
          <w:rStyle w:val="Stark"/>
          <w:rFonts w:asciiTheme="majorBidi" w:hAnsiTheme="majorBidi" w:cstheme="majorBidi"/>
          <w:rtl/>
        </w:rPr>
        <w:t xml:space="preserve">گرد </w:t>
      </w:r>
      <w:r w:rsidR="00ED4D5E" w:rsidRPr="00BB01E2">
        <w:rPr>
          <w:rStyle w:val="Stark"/>
          <w:rFonts w:asciiTheme="majorBidi" w:hAnsiTheme="majorBidi" w:cstheme="majorBidi"/>
          <w:rtl/>
        </w:rPr>
        <w:t>حکومت</w:t>
      </w:r>
      <w:r w:rsidRPr="00BB01E2">
        <w:rPr>
          <w:rStyle w:val="Stark"/>
          <w:rFonts w:asciiTheme="majorBidi" w:hAnsiTheme="majorBidi" w:cstheme="majorBidi"/>
          <w:rtl/>
        </w:rPr>
        <w:t xml:space="preserve"> اسلامی</w:t>
      </w:r>
      <w:r w:rsidRPr="00BB01E2">
        <w:rPr>
          <w:rFonts w:asciiTheme="majorBidi" w:hAnsiTheme="majorBidi" w:cstheme="majorBidi"/>
          <w:b/>
          <w:bCs/>
          <w:rtl/>
        </w:rPr>
        <w:t xml:space="preserve"> در محل اقامتگاه</w:t>
      </w:r>
      <w:r w:rsidR="00ED4D5E" w:rsidRPr="00BB01E2">
        <w:rPr>
          <w:rFonts w:asciiTheme="majorBidi" w:hAnsiTheme="majorBidi" w:cstheme="majorBidi"/>
          <w:b/>
          <w:bCs/>
          <w:rtl/>
        </w:rPr>
        <w:t>، یعنی این مرکز جاسوسی و ترور</w:t>
      </w:r>
      <w:r w:rsidRPr="00BB01E2">
        <w:rPr>
          <w:rFonts w:asciiTheme="majorBidi" w:hAnsiTheme="majorBidi" w:cstheme="majorBidi"/>
          <w:b/>
          <w:bCs/>
          <w:rtl/>
        </w:rPr>
        <w:t xml:space="preserve"> سفیر </w:t>
      </w:r>
      <w:r w:rsidR="00ED4D5E" w:rsidRPr="00BB01E2">
        <w:rPr>
          <w:rFonts w:asciiTheme="majorBidi" w:hAnsiTheme="majorBidi" w:cstheme="majorBidi"/>
          <w:b/>
          <w:bCs/>
          <w:rtl/>
        </w:rPr>
        <w:t>حکومت</w:t>
      </w:r>
      <w:r w:rsidRPr="00BB01E2">
        <w:rPr>
          <w:rFonts w:asciiTheme="majorBidi" w:hAnsiTheme="majorBidi" w:cstheme="majorBidi"/>
          <w:b/>
          <w:bCs/>
          <w:rtl/>
        </w:rPr>
        <w:t xml:space="preserve"> اسلامی ایران در </w:t>
      </w:r>
      <w:r w:rsidRPr="00BB01E2">
        <w:rPr>
          <w:rStyle w:val="Stark"/>
          <w:rFonts w:asciiTheme="majorBidi" w:hAnsiTheme="majorBidi" w:cstheme="majorBidi"/>
          <w:rtl/>
        </w:rPr>
        <w:t xml:space="preserve">استکهلم </w:t>
      </w:r>
      <w:r w:rsidRPr="00BB01E2">
        <w:rPr>
          <w:rFonts w:asciiTheme="majorBidi" w:hAnsiTheme="majorBidi" w:cstheme="majorBidi"/>
          <w:b/>
          <w:bCs/>
          <w:rtl/>
        </w:rPr>
        <w:t>برگزار شد.</w:t>
      </w:r>
      <w:r w:rsidR="004A15E7" w:rsidRPr="00BB01E2">
        <w:rPr>
          <w:rFonts w:asciiTheme="majorBidi" w:hAnsiTheme="majorBidi" w:cstheme="majorBidi"/>
          <w:b/>
          <w:bCs/>
          <w:rtl/>
        </w:rPr>
        <w:t>»</w:t>
      </w:r>
    </w:p>
    <w:p w:rsidR="001E6993" w:rsidRPr="00BB01E2" w:rsidRDefault="004A15E7" w:rsidP="00BB01E2">
      <w:pPr>
        <w:pStyle w:val="Ingetavstnd"/>
        <w:bidi/>
        <w:jc w:val="both"/>
        <w:rPr>
          <w:rFonts w:asciiTheme="majorBidi" w:hAnsiTheme="majorBidi" w:cstheme="majorBidi"/>
          <w:b/>
          <w:bCs/>
        </w:rPr>
      </w:pPr>
      <w:r w:rsidRPr="00BB01E2">
        <w:rPr>
          <w:rFonts w:asciiTheme="majorBidi" w:hAnsiTheme="majorBidi" w:cstheme="majorBidi"/>
          <w:b/>
          <w:bCs/>
          <w:rtl/>
        </w:rPr>
        <w:lastRenderedPageBreak/>
        <w:t>بنا به همین گزارش،</w:t>
      </w:r>
      <w:r w:rsidR="001E6993" w:rsidRPr="00BB01E2">
        <w:rPr>
          <w:rFonts w:asciiTheme="majorBidi" w:hAnsiTheme="majorBidi" w:cstheme="majorBidi"/>
          <w:b/>
          <w:bCs/>
          <w:rtl/>
        </w:rPr>
        <w:t xml:space="preserve"> </w:t>
      </w:r>
      <w:r w:rsidRPr="00BB01E2">
        <w:rPr>
          <w:rFonts w:asciiTheme="majorBidi" w:hAnsiTheme="majorBidi" w:cstheme="majorBidi"/>
          <w:b/>
          <w:bCs/>
          <w:rtl/>
        </w:rPr>
        <w:t>«</w:t>
      </w:r>
      <w:r w:rsidR="001E6993" w:rsidRPr="00BB01E2">
        <w:rPr>
          <w:rFonts w:asciiTheme="majorBidi" w:hAnsiTheme="majorBidi" w:cstheme="majorBidi"/>
          <w:b/>
          <w:bCs/>
          <w:rtl/>
        </w:rPr>
        <w:t>در این جشن با</w:t>
      </w:r>
      <w:r w:rsidR="00CA2B70" w:rsidRPr="00BB01E2">
        <w:rPr>
          <w:rFonts w:asciiTheme="majorBidi" w:hAnsiTheme="majorBidi" w:cstheme="majorBidi"/>
          <w:b/>
          <w:bCs/>
          <w:rtl/>
        </w:rPr>
        <w:t xml:space="preserve"> </w:t>
      </w:r>
      <w:r w:rsidR="001E6993" w:rsidRPr="00BB01E2">
        <w:rPr>
          <w:rFonts w:asciiTheme="majorBidi" w:hAnsiTheme="majorBidi" w:cstheme="majorBidi"/>
          <w:b/>
          <w:bCs/>
          <w:rtl/>
        </w:rPr>
        <w:t>شکوه که با حضور گسترده سفرا و دیپلمات</w:t>
      </w:r>
      <w:r w:rsidRPr="00BB01E2">
        <w:rPr>
          <w:rFonts w:asciiTheme="majorBidi" w:hAnsiTheme="majorBidi" w:cstheme="majorBidi"/>
          <w:b/>
          <w:bCs/>
          <w:rtl/>
        </w:rPr>
        <w:t> </w:t>
      </w:r>
      <w:r w:rsidR="001E6993" w:rsidRPr="00BB01E2">
        <w:rPr>
          <w:rFonts w:asciiTheme="majorBidi" w:hAnsiTheme="majorBidi" w:cstheme="majorBidi"/>
          <w:b/>
          <w:bCs/>
          <w:rtl/>
        </w:rPr>
        <w:t>های خارجی مقیم، مقامات وزارتخانه</w:t>
      </w:r>
      <w:r w:rsidR="00CA2B70" w:rsidRPr="00BB01E2">
        <w:rPr>
          <w:rFonts w:asciiTheme="majorBidi" w:hAnsiTheme="majorBidi" w:cstheme="majorBidi"/>
          <w:b/>
          <w:bCs/>
          <w:rtl/>
        </w:rPr>
        <w:t> </w:t>
      </w:r>
      <w:r w:rsidR="001E6993" w:rsidRPr="00BB01E2">
        <w:rPr>
          <w:rFonts w:asciiTheme="majorBidi" w:hAnsiTheme="majorBidi" w:cstheme="majorBidi"/>
          <w:b/>
          <w:bCs/>
          <w:rtl/>
        </w:rPr>
        <w:t>های مختلف و بخش خصوصی سوئد برگزار شد، خانم «لینده» وزیر تجارت خارجی سوئد که هم</w:t>
      </w:r>
      <w:r w:rsidR="00CA2B70" w:rsidRPr="00BB01E2">
        <w:rPr>
          <w:rFonts w:asciiTheme="majorBidi" w:hAnsiTheme="majorBidi" w:cstheme="majorBidi"/>
          <w:b/>
          <w:bCs/>
          <w:rtl/>
        </w:rPr>
        <w:t> </w:t>
      </w:r>
      <w:r w:rsidR="001E6993" w:rsidRPr="00BB01E2">
        <w:rPr>
          <w:rFonts w:asciiTheme="majorBidi" w:hAnsiTheme="majorBidi" w:cstheme="majorBidi"/>
          <w:b/>
          <w:bCs/>
          <w:rtl/>
        </w:rPr>
        <w:t>زمان وزیر کمیسیون مشترک دو کشور نیز است، به</w:t>
      </w:r>
      <w:r w:rsidR="00CA2B70" w:rsidRPr="00BB01E2">
        <w:rPr>
          <w:rFonts w:asciiTheme="majorBidi" w:hAnsiTheme="majorBidi" w:cstheme="majorBidi"/>
          <w:b/>
          <w:bCs/>
          <w:rtl/>
        </w:rPr>
        <w:t> </w:t>
      </w:r>
      <w:r w:rsidR="001E6993" w:rsidRPr="00BB01E2">
        <w:rPr>
          <w:rFonts w:asciiTheme="majorBidi" w:hAnsiTheme="majorBidi" w:cstheme="majorBidi"/>
          <w:b/>
          <w:bCs/>
          <w:rtl/>
        </w:rPr>
        <w:t>نمایندگی از دولت سوئد شرکت و پس از سخنرانی سفیر کشورمان در استکهلم، به ایراد سخنرانی پرداخت</w:t>
      </w:r>
      <w:r w:rsidR="00CA2B70" w:rsidRPr="00BB01E2">
        <w:rPr>
          <w:rFonts w:asciiTheme="majorBidi" w:hAnsiTheme="majorBidi" w:cstheme="majorBidi"/>
          <w:b/>
          <w:bCs/>
          <w:rtl/>
        </w:rPr>
        <w:t>.»</w:t>
      </w:r>
    </w:p>
    <w:p w:rsidR="001E6993" w:rsidRPr="00BB01E2" w:rsidRDefault="001E6993" w:rsidP="00BB01E2">
      <w:pPr>
        <w:pStyle w:val="Ingetavstnd"/>
        <w:bidi/>
        <w:jc w:val="both"/>
        <w:rPr>
          <w:rFonts w:asciiTheme="majorBidi" w:hAnsiTheme="majorBidi" w:cstheme="majorBidi"/>
          <w:b/>
          <w:bCs/>
        </w:rPr>
      </w:pPr>
      <w:r w:rsidRPr="00BB01E2">
        <w:rPr>
          <w:rStyle w:val="Stark"/>
          <w:rFonts w:asciiTheme="majorBidi" w:hAnsiTheme="majorBidi" w:cstheme="majorBidi"/>
          <w:rtl/>
        </w:rPr>
        <w:t>خانم لینده وزیر تجارت خارجی سوئد</w:t>
      </w:r>
      <w:r w:rsidR="00ED4D5E" w:rsidRPr="00BB01E2">
        <w:rPr>
          <w:rStyle w:val="Stark"/>
          <w:rFonts w:asciiTheme="majorBidi" w:hAnsiTheme="majorBidi" w:cstheme="majorBidi"/>
          <w:rtl/>
        </w:rPr>
        <w:t>،</w:t>
      </w:r>
      <w:r w:rsidRPr="00BB01E2">
        <w:rPr>
          <w:rFonts w:asciiTheme="majorBidi" w:hAnsiTheme="majorBidi" w:cstheme="majorBidi"/>
          <w:b/>
          <w:bCs/>
          <w:rtl/>
        </w:rPr>
        <w:t xml:space="preserve"> در بخشی از سخنانش گفت: </w:t>
      </w:r>
      <w:r w:rsidR="00CA2B70" w:rsidRPr="00BB01E2">
        <w:rPr>
          <w:rFonts w:asciiTheme="majorBidi" w:hAnsiTheme="majorBidi" w:cstheme="majorBidi"/>
          <w:b/>
          <w:bCs/>
          <w:rtl/>
        </w:rPr>
        <w:t>«</w:t>
      </w:r>
      <w:r w:rsidRPr="00BB01E2">
        <w:rPr>
          <w:rFonts w:asciiTheme="majorBidi" w:hAnsiTheme="majorBidi" w:cstheme="majorBidi"/>
          <w:b/>
          <w:bCs/>
          <w:rtl/>
        </w:rPr>
        <w:t>مایلم از این</w:t>
      </w:r>
      <w:r w:rsidR="00CA2B70" w:rsidRPr="00BB01E2">
        <w:rPr>
          <w:rFonts w:asciiTheme="majorBidi" w:hAnsiTheme="majorBidi" w:cstheme="majorBidi"/>
          <w:b/>
          <w:bCs/>
          <w:rtl/>
        </w:rPr>
        <w:t> </w:t>
      </w:r>
      <w:r w:rsidRPr="00BB01E2">
        <w:rPr>
          <w:rFonts w:asciiTheme="majorBidi" w:hAnsiTheme="majorBidi" w:cstheme="majorBidi"/>
          <w:b/>
          <w:bCs/>
          <w:rtl/>
        </w:rPr>
        <w:t>که فرصت یافتم که به</w:t>
      </w:r>
      <w:r w:rsidR="00CA2B70" w:rsidRPr="00BB01E2">
        <w:rPr>
          <w:rFonts w:asciiTheme="majorBidi" w:hAnsiTheme="majorBidi" w:cstheme="majorBidi"/>
          <w:b/>
          <w:bCs/>
          <w:rtl/>
        </w:rPr>
        <w:t> </w:t>
      </w:r>
      <w:r w:rsidRPr="00BB01E2">
        <w:rPr>
          <w:rFonts w:asciiTheme="majorBidi" w:hAnsiTheme="majorBidi" w:cstheme="majorBidi"/>
          <w:b/>
          <w:bCs/>
          <w:rtl/>
        </w:rPr>
        <w:t>همراه ا</w:t>
      </w:r>
      <w:r w:rsidR="00CA2B70" w:rsidRPr="00BB01E2">
        <w:rPr>
          <w:rFonts w:asciiTheme="majorBidi" w:hAnsiTheme="majorBidi" w:cstheme="majorBidi"/>
          <w:b/>
          <w:bCs/>
          <w:rtl/>
        </w:rPr>
        <w:t>س</w:t>
      </w:r>
      <w:r w:rsidRPr="00BB01E2">
        <w:rPr>
          <w:rFonts w:asciiTheme="majorBidi" w:hAnsiTheme="majorBidi" w:cstheme="majorBidi"/>
          <w:b/>
          <w:bCs/>
          <w:rtl/>
        </w:rPr>
        <w:t>تفان لوون نخست وزیر سوئد در دو سال پیش در چنین روزهایی از ایران دیدن کنم، خرسندی خود را ابراز کنم. این سفر منحصر به</w:t>
      </w:r>
      <w:r w:rsidR="00CA2B70" w:rsidRPr="00BB01E2">
        <w:rPr>
          <w:rFonts w:asciiTheme="majorBidi" w:hAnsiTheme="majorBidi" w:cstheme="majorBidi"/>
          <w:b/>
          <w:bCs/>
          <w:rtl/>
        </w:rPr>
        <w:t> </w:t>
      </w:r>
      <w:r w:rsidRPr="00BB01E2">
        <w:rPr>
          <w:rFonts w:asciiTheme="majorBidi" w:hAnsiTheme="majorBidi" w:cstheme="majorBidi"/>
          <w:b/>
          <w:bCs/>
          <w:rtl/>
        </w:rPr>
        <w:t>فرد به</w:t>
      </w:r>
      <w:r w:rsidR="00CA2B70" w:rsidRPr="00BB01E2">
        <w:rPr>
          <w:rFonts w:asciiTheme="majorBidi" w:hAnsiTheme="majorBidi" w:cstheme="majorBidi"/>
          <w:b/>
          <w:bCs/>
          <w:rtl/>
        </w:rPr>
        <w:t> </w:t>
      </w:r>
      <w:r w:rsidRPr="00BB01E2">
        <w:rPr>
          <w:rFonts w:asciiTheme="majorBidi" w:hAnsiTheme="majorBidi" w:cstheme="majorBidi"/>
          <w:b/>
          <w:bCs/>
          <w:rtl/>
        </w:rPr>
        <w:t>همراه یک هی</w:t>
      </w:r>
      <w:r w:rsidR="00CA2B70" w:rsidRPr="00BB01E2">
        <w:rPr>
          <w:rFonts w:asciiTheme="majorBidi" w:hAnsiTheme="majorBidi" w:cstheme="majorBidi"/>
          <w:b/>
          <w:bCs/>
          <w:rtl/>
        </w:rPr>
        <w:t>ا</w:t>
      </w:r>
      <w:r w:rsidRPr="00BB01E2">
        <w:rPr>
          <w:rFonts w:asciiTheme="majorBidi" w:hAnsiTheme="majorBidi" w:cstheme="majorBidi"/>
          <w:b/>
          <w:bCs/>
          <w:rtl/>
        </w:rPr>
        <w:t>ت بزرگ سوئدی بود که در مذاکرات</w:t>
      </w:r>
      <w:r w:rsidR="00CA2B70" w:rsidRPr="00BB01E2">
        <w:rPr>
          <w:rFonts w:asciiTheme="majorBidi" w:hAnsiTheme="majorBidi" w:cstheme="majorBidi"/>
          <w:b/>
          <w:bCs/>
          <w:rtl/>
        </w:rPr>
        <w:t> </w:t>
      </w:r>
      <w:r w:rsidRPr="00BB01E2">
        <w:rPr>
          <w:rFonts w:asciiTheme="majorBidi" w:hAnsiTheme="majorBidi" w:cstheme="majorBidi"/>
          <w:b/>
          <w:bCs/>
          <w:rtl/>
        </w:rPr>
        <w:t>شان در تهران بحث</w:t>
      </w:r>
      <w:r w:rsidR="00CA2B70" w:rsidRPr="00BB01E2">
        <w:rPr>
          <w:rFonts w:asciiTheme="majorBidi" w:hAnsiTheme="majorBidi" w:cstheme="majorBidi"/>
          <w:b/>
          <w:bCs/>
          <w:rtl/>
        </w:rPr>
        <w:t> </w:t>
      </w:r>
      <w:r w:rsidRPr="00BB01E2">
        <w:rPr>
          <w:rFonts w:asciiTheme="majorBidi" w:hAnsiTheme="majorBidi" w:cstheme="majorBidi"/>
          <w:b/>
          <w:bCs/>
          <w:rtl/>
        </w:rPr>
        <w:t>های متعدد و متنوعی را با مقامات ایران داشتند و این گفتگوها و دیدارهای متنوع هم</w:t>
      </w:r>
      <w:r w:rsidR="00CA2B70" w:rsidRPr="00BB01E2">
        <w:rPr>
          <w:rFonts w:asciiTheme="majorBidi" w:hAnsiTheme="majorBidi" w:cstheme="majorBidi"/>
          <w:b/>
          <w:bCs/>
          <w:rtl/>
        </w:rPr>
        <w:t> </w:t>
      </w:r>
      <w:r w:rsidRPr="00BB01E2">
        <w:rPr>
          <w:rFonts w:asciiTheme="majorBidi" w:hAnsiTheme="majorBidi" w:cstheme="majorBidi"/>
          <w:b/>
          <w:bCs/>
          <w:rtl/>
        </w:rPr>
        <w:t>چنان مبتنی بر خواست و منافع دو طرف ادامه یافته است</w:t>
      </w:r>
      <w:r w:rsidRPr="00BB01E2">
        <w:rPr>
          <w:rFonts w:asciiTheme="majorBidi" w:hAnsiTheme="majorBidi" w:cstheme="majorBidi"/>
          <w:b/>
          <w:bCs/>
        </w:rPr>
        <w:t>.</w:t>
      </w:r>
      <w:r w:rsidR="00CA2B70" w:rsidRPr="00BB01E2">
        <w:rPr>
          <w:rFonts w:asciiTheme="majorBidi" w:hAnsiTheme="majorBidi" w:cstheme="majorBidi"/>
          <w:b/>
          <w:bCs/>
          <w:rtl/>
        </w:rPr>
        <w:t>»</w:t>
      </w:r>
    </w:p>
    <w:p w:rsidR="001E6993" w:rsidRPr="00BB01E2" w:rsidRDefault="001E6993" w:rsidP="00BB01E2">
      <w:pPr>
        <w:pStyle w:val="Ingetavstnd"/>
        <w:bidi/>
        <w:jc w:val="both"/>
        <w:rPr>
          <w:rFonts w:asciiTheme="majorBidi" w:hAnsiTheme="majorBidi" w:cstheme="majorBidi"/>
          <w:b/>
          <w:bCs/>
        </w:rPr>
      </w:pPr>
      <w:r w:rsidRPr="00BB01E2">
        <w:rPr>
          <w:rFonts w:asciiTheme="majorBidi" w:hAnsiTheme="majorBidi" w:cstheme="majorBidi"/>
          <w:b/>
          <w:bCs/>
          <w:rtl/>
        </w:rPr>
        <w:t>وزیر تجارت خارجی سوئد</w:t>
      </w:r>
      <w:r w:rsidR="004A15E7" w:rsidRPr="00BB01E2">
        <w:rPr>
          <w:rFonts w:asciiTheme="majorBidi" w:hAnsiTheme="majorBidi" w:cstheme="majorBidi"/>
          <w:b/>
          <w:bCs/>
          <w:rtl/>
        </w:rPr>
        <w:t>،</w:t>
      </w:r>
      <w:r w:rsidRPr="00BB01E2">
        <w:rPr>
          <w:rFonts w:asciiTheme="majorBidi" w:hAnsiTheme="majorBidi" w:cstheme="majorBidi"/>
          <w:b/>
          <w:bCs/>
          <w:rtl/>
        </w:rPr>
        <w:t xml:space="preserve"> با بیان این</w:t>
      </w:r>
      <w:r w:rsidR="00CA2B70" w:rsidRPr="00BB01E2">
        <w:rPr>
          <w:rFonts w:asciiTheme="majorBidi" w:hAnsiTheme="majorBidi" w:cstheme="majorBidi"/>
          <w:b/>
          <w:bCs/>
          <w:rtl/>
        </w:rPr>
        <w:t> </w:t>
      </w:r>
      <w:r w:rsidRPr="00BB01E2">
        <w:rPr>
          <w:rFonts w:asciiTheme="majorBidi" w:hAnsiTheme="majorBidi" w:cstheme="majorBidi"/>
          <w:b/>
          <w:bCs/>
          <w:rtl/>
        </w:rPr>
        <w:t>که سوئد و بقیه کشورهای اروپایی قویا از برجام حمایت می</w:t>
      </w:r>
      <w:r w:rsidR="00CA2B70" w:rsidRPr="00BB01E2">
        <w:rPr>
          <w:rFonts w:asciiTheme="majorBidi" w:hAnsiTheme="majorBidi" w:cstheme="majorBidi"/>
          <w:b/>
          <w:bCs/>
          <w:rtl/>
        </w:rPr>
        <w:t> </w:t>
      </w:r>
      <w:r w:rsidRPr="00BB01E2">
        <w:rPr>
          <w:rFonts w:asciiTheme="majorBidi" w:hAnsiTheme="majorBidi" w:cstheme="majorBidi"/>
          <w:b/>
          <w:bCs/>
          <w:rtl/>
        </w:rPr>
        <w:t xml:space="preserve">کنند، </w:t>
      </w:r>
      <w:r w:rsidR="00CA2B70" w:rsidRPr="00BB01E2">
        <w:rPr>
          <w:rFonts w:asciiTheme="majorBidi" w:hAnsiTheme="majorBidi" w:cstheme="majorBidi"/>
          <w:b/>
          <w:bCs/>
          <w:rtl/>
        </w:rPr>
        <w:t>گفت</w:t>
      </w:r>
      <w:r w:rsidRPr="00BB01E2">
        <w:rPr>
          <w:rFonts w:asciiTheme="majorBidi" w:hAnsiTheme="majorBidi" w:cstheme="majorBidi"/>
          <w:b/>
          <w:bCs/>
          <w:rtl/>
        </w:rPr>
        <w:t xml:space="preserve">: </w:t>
      </w:r>
      <w:r w:rsidR="00CA2B70" w:rsidRPr="00BB01E2">
        <w:rPr>
          <w:rFonts w:asciiTheme="majorBidi" w:hAnsiTheme="majorBidi" w:cstheme="majorBidi"/>
          <w:b/>
          <w:bCs/>
          <w:rtl/>
        </w:rPr>
        <w:t>«</w:t>
      </w:r>
      <w:r w:rsidRPr="00BB01E2">
        <w:rPr>
          <w:rFonts w:asciiTheme="majorBidi" w:hAnsiTheme="majorBidi" w:cstheme="majorBidi"/>
          <w:b/>
          <w:bCs/>
          <w:rtl/>
        </w:rPr>
        <w:t>ما به</w:t>
      </w:r>
      <w:r w:rsidR="00CA2B70" w:rsidRPr="00BB01E2">
        <w:rPr>
          <w:rFonts w:asciiTheme="majorBidi" w:hAnsiTheme="majorBidi" w:cstheme="majorBidi"/>
          <w:b/>
          <w:bCs/>
          <w:rtl/>
        </w:rPr>
        <w:t> </w:t>
      </w:r>
      <w:r w:rsidRPr="00BB01E2">
        <w:rPr>
          <w:rFonts w:asciiTheme="majorBidi" w:hAnsiTheme="majorBidi" w:cstheme="majorBidi"/>
          <w:b/>
          <w:bCs/>
          <w:rtl/>
        </w:rPr>
        <w:t>همراه همه اروپایی</w:t>
      </w:r>
      <w:r w:rsidR="00CA2B70" w:rsidRPr="00BB01E2">
        <w:rPr>
          <w:rFonts w:asciiTheme="majorBidi" w:hAnsiTheme="majorBidi" w:cstheme="majorBidi"/>
          <w:b/>
          <w:bCs/>
          <w:rtl/>
        </w:rPr>
        <w:t> </w:t>
      </w:r>
      <w:r w:rsidRPr="00BB01E2">
        <w:rPr>
          <w:rFonts w:asciiTheme="majorBidi" w:hAnsiTheme="majorBidi" w:cstheme="majorBidi"/>
          <w:b/>
          <w:bCs/>
          <w:rtl/>
        </w:rPr>
        <w:t>ها تمام تلاش خود را به</w:t>
      </w:r>
      <w:r w:rsidR="00CA2B70" w:rsidRPr="00BB01E2">
        <w:rPr>
          <w:rFonts w:asciiTheme="majorBidi" w:hAnsiTheme="majorBidi" w:cstheme="majorBidi"/>
          <w:b/>
          <w:bCs/>
          <w:rtl/>
        </w:rPr>
        <w:t> </w:t>
      </w:r>
      <w:r w:rsidRPr="00BB01E2">
        <w:rPr>
          <w:rFonts w:asciiTheme="majorBidi" w:hAnsiTheme="majorBidi" w:cstheme="majorBidi"/>
          <w:b/>
          <w:bCs/>
          <w:rtl/>
        </w:rPr>
        <w:t>کار خواهیم برد تا روابط</w:t>
      </w:r>
      <w:r w:rsidR="00CA2B70" w:rsidRPr="00BB01E2">
        <w:rPr>
          <w:rFonts w:asciiTheme="majorBidi" w:hAnsiTheme="majorBidi" w:cstheme="majorBidi"/>
          <w:b/>
          <w:bCs/>
          <w:rtl/>
        </w:rPr>
        <w:t> </w:t>
      </w:r>
      <w:r w:rsidRPr="00BB01E2">
        <w:rPr>
          <w:rFonts w:asciiTheme="majorBidi" w:hAnsiTheme="majorBidi" w:cstheme="majorBidi"/>
          <w:b/>
          <w:bCs/>
          <w:rtl/>
        </w:rPr>
        <w:t>مان را با ایران تعمیق بخشیم و تجارت و همکاری</w:t>
      </w:r>
      <w:r w:rsidR="00CA2B70" w:rsidRPr="00BB01E2">
        <w:rPr>
          <w:rFonts w:asciiTheme="majorBidi" w:hAnsiTheme="majorBidi" w:cstheme="majorBidi"/>
          <w:b/>
          <w:bCs/>
          <w:rtl/>
        </w:rPr>
        <w:t> </w:t>
      </w:r>
      <w:r w:rsidRPr="00BB01E2">
        <w:rPr>
          <w:rFonts w:asciiTheme="majorBidi" w:hAnsiTheme="majorBidi" w:cstheme="majorBidi"/>
          <w:b/>
          <w:bCs/>
          <w:rtl/>
        </w:rPr>
        <w:t>های اقتصادی با ایران را هر چه بیش</w:t>
      </w:r>
      <w:r w:rsidR="00CA2B70" w:rsidRPr="00BB01E2">
        <w:rPr>
          <w:rFonts w:asciiTheme="majorBidi" w:hAnsiTheme="majorBidi" w:cstheme="majorBidi"/>
          <w:b/>
          <w:bCs/>
          <w:rtl/>
        </w:rPr>
        <w:t> </w:t>
      </w:r>
      <w:r w:rsidRPr="00BB01E2">
        <w:rPr>
          <w:rFonts w:asciiTheme="majorBidi" w:hAnsiTheme="majorBidi" w:cstheme="majorBidi"/>
          <w:b/>
          <w:bCs/>
          <w:rtl/>
        </w:rPr>
        <w:t>تر متنوع و تسهیل سازیم</w:t>
      </w:r>
      <w:r w:rsidRPr="00BB01E2">
        <w:rPr>
          <w:rFonts w:asciiTheme="majorBidi" w:hAnsiTheme="majorBidi" w:cstheme="majorBidi"/>
          <w:b/>
          <w:bCs/>
        </w:rPr>
        <w:t>.</w:t>
      </w:r>
      <w:r w:rsidR="00CA2B70" w:rsidRPr="00BB01E2">
        <w:rPr>
          <w:rFonts w:asciiTheme="majorBidi" w:hAnsiTheme="majorBidi" w:cstheme="majorBidi"/>
          <w:b/>
          <w:bCs/>
          <w:rtl/>
        </w:rPr>
        <w:t>»</w:t>
      </w:r>
    </w:p>
    <w:p w:rsidR="00CA2B70" w:rsidRPr="00BB01E2" w:rsidRDefault="00CA2B70" w:rsidP="00BB01E2">
      <w:pPr>
        <w:pStyle w:val="Ingetavstnd"/>
        <w:bidi/>
        <w:jc w:val="both"/>
        <w:rPr>
          <w:rFonts w:asciiTheme="majorBidi" w:hAnsiTheme="majorBidi" w:cstheme="majorBidi"/>
          <w:b/>
          <w:bCs/>
          <w:rtl/>
        </w:rPr>
      </w:pPr>
    </w:p>
    <w:p w:rsidR="00CC62B3" w:rsidRPr="00BB01E2" w:rsidRDefault="00CA2B70" w:rsidP="00BB01E2">
      <w:pPr>
        <w:pStyle w:val="Ingetavstnd"/>
        <w:bidi/>
        <w:jc w:val="both"/>
        <w:rPr>
          <w:rFonts w:asciiTheme="majorBidi" w:hAnsiTheme="majorBidi" w:cstheme="majorBidi"/>
          <w:b/>
          <w:bCs/>
          <w:rtl/>
        </w:rPr>
      </w:pPr>
      <w:r w:rsidRPr="00BB01E2">
        <w:rPr>
          <w:rFonts w:asciiTheme="majorBidi" w:hAnsiTheme="majorBidi" w:cstheme="majorBidi"/>
          <w:b/>
          <w:bCs/>
          <w:rtl/>
        </w:rPr>
        <w:t xml:space="preserve">هم چنین </w:t>
      </w:r>
      <w:r w:rsidR="001E6993" w:rsidRPr="00BB01E2">
        <w:rPr>
          <w:rFonts w:asciiTheme="majorBidi" w:hAnsiTheme="majorBidi" w:cstheme="majorBidi"/>
          <w:b/>
          <w:bCs/>
          <w:rtl/>
        </w:rPr>
        <w:t>محمد‌‌جواد ظریف، وزیر امور خارجه حکومت اسلامی ایران، این نماینده حکومت تبه</w:t>
      </w:r>
      <w:r w:rsidR="004A15E7" w:rsidRPr="00BB01E2">
        <w:rPr>
          <w:rFonts w:asciiTheme="majorBidi" w:hAnsiTheme="majorBidi" w:cstheme="majorBidi"/>
          <w:b/>
          <w:bCs/>
          <w:rtl/>
        </w:rPr>
        <w:t> </w:t>
      </w:r>
      <w:r w:rsidR="001E6993" w:rsidRPr="00BB01E2">
        <w:rPr>
          <w:rFonts w:asciiTheme="majorBidi" w:hAnsiTheme="majorBidi" w:cstheme="majorBidi"/>
          <w:b/>
          <w:bCs/>
          <w:rtl/>
        </w:rPr>
        <w:t xml:space="preserve">کار، مافیایی، غارتگر، اعدام، سنگسار و… در روزهای ۲۰ و ۲۱ اوت ۲۰۱۹ در استکهلم بود. در حالی که این نماینده حکومت </w:t>
      </w:r>
      <w:r w:rsidR="004A15E7" w:rsidRPr="00BB01E2">
        <w:rPr>
          <w:rFonts w:asciiTheme="majorBidi" w:hAnsiTheme="majorBidi" w:cstheme="majorBidi"/>
          <w:b/>
          <w:bCs/>
          <w:rtl/>
        </w:rPr>
        <w:t>وحشت</w:t>
      </w:r>
      <w:r w:rsidR="001E6993" w:rsidRPr="00BB01E2">
        <w:rPr>
          <w:rFonts w:asciiTheme="majorBidi" w:hAnsiTheme="majorBidi" w:cstheme="majorBidi"/>
          <w:b/>
          <w:bCs/>
          <w:rtl/>
        </w:rPr>
        <w:t xml:space="preserve"> و ترور با روسای دولت به اصطلاح حامی حقوق بشر سوئد سر بر سفره خونینی</w:t>
      </w:r>
      <w:r w:rsidRPr="00BB01E2">
        <w:rPr>
          <w:rFonts w:asciiTheme="majorBidi" w:hAnsiTheme="majorBidi" w:cstheme="majorBidi"/>
          <w:b/>
          <w:bCs/>
          <w:rtl/>
        </w:rPr>
        <w:t xml:space="preserve"> </w:t>
      </w:r>
      <w:r w:rsidR="001E6993" w:rsidRPr="00BB01E2">
        <w:rPr>
          <w:rFonts w:asciiTheme="majorBidi" w:hAnsiTheme="majorBidi" w:cstheme="majorBidi"/>
          <w:b/>
          <w:bCs/>
          <w:rtl/>
        </w:rPr>
        <w:t>نشستند و احتمالا با شادی و سرور و تعظیم و چاپلوسی قراردادهایی در زمینه فروش سلاح، دست‌گاه</w:t>
      </w:r>
      <w:r w:rsidR="004A15E7" w:rsidRPr="00BB01E2">
        <w:rPr>
          <w:rFonts w:asciiTheme="majorBidi" w:hAnsiTheme="majorBidi" w:cstheme="majorBidi"/>
          <w:b/>
          <w:bCs/>
          <w:rtl/>
        </w:rPr>
        <w:t> </w:t>
      </w:r>
      <w:r w:rsidR="001E6993" w:rsidRPr="00BB01E2">
        <w:rPr>
          <w:rFonts w:asciiTheme="majorBidi" w:hAnsiTheme="majorBidi" w:cstheme="majorBidi"/>
          <w:b/>
          <w:bCs/>
          <w:rtl/>
        </w:rPr>
        <w:t xml:space="preserve">‌های سمعی و بصری و شنود پلیسی و جاسوسی، ابزارهای شکنجه و غیره سوئد به حکومت اسلامی را امضاء کردند. </w:t>
      </w:r>
    </w:p>
    <w:p w:rsidR="00CC62B3" w:rsidRPr="00BB01E2" w:rsidRDefault="00CC62B3" w:rsidP="00BB01E2">
      <w:pPr>
        <w:pStyle w:val="Ingetavstnd"/>
        <w:bidi/>
        <w:jc w:val="both"/>
        <w:rPr>
          <w:rFonts w:asciiTheme="majorBidi" w:hAnsiTheme="majorBidi" w:cstheme="majorBidi"/>
          <w:b/>
          <w:bCs/>
          <w:rtl/>
        </w:rPr>
      </w:pPr>
      <w:r w:rsidRPr="00BB01E2">
        <w:rPr>
          <w:rFonts w:asciiTheme="majorBidi" w:hAnsiTheme="majorBidi" w:cstheme="majorBidi"/>
          <w:b/>
          <w:bCs/>
          <w:rtl/>
        </w:rPr>
        <w:t xml:space="preserve"> </w:t>
      </w:r>
    </w:p>
    <w:p w:rsidR="00CC62B3" w:rsidRPr="00BB01E2" w:rsidRDefault="00CC62B3" w:rsidP="00022FBE">
      <w:pPr>
        <w:pStyle w:val="Ingetavstnd"/>
        <w:bidi/>
        <w:jc w:val="center"/>
        <w:rPr>
          <w:rFonts w:asciiTheme="majorBidi" w:hAnsiTheme="majorBidi" w:cstheme="majorBidi"/>
          <w:shd w:val="clear" w:color="auto" w:fill="FFFFFF"/>
          <w:rtl/>
        </w:rPr>
      </w:pPr>
      <w:r w:rsidRPr="00BB01E2">
        <w:rPr>
          <w:rFonts w:asciiTheme="majorBidi" w:hAnsiTheme="majorBidi" w:cstheme="majorBidi"/>
          <w:noProof/>
          <w:lang w:eastAsia="sv-SE"/>
        </w:rPr>
        <w:drawing>
          <wp:inline distT="0" distB="0" distL="0" distR="0" wp14:anchorId="6C324BB1" wp14:editId="608EC1FB">
            <wp:extent cx="1529228" cy="1260000"/>
            <wp:effectExtent l="0" t="0" r="0" b="0"/>
            <wp:docPr id="27" name="Bildobjekt 27" descr="Relaterad 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laterad bil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29228" cy="1260000"/>
                    </a:xfrm>
                    <a:prstGeom prst="rect">
                      <a:avLst/>
                    </a:prstGeom>
                    <a:noFill/>
                    <a:ln>
                      <a:noFill/>
                    </a:ln>
                  </pic:spPr>
                </pic:pic>
              </a:graphicData>
            </a:graphic>
          </wp:inline>
        </w:drawing>
      </w:r>
      <w:r w:rsidRPr="00BB01E2">
        <w:rPr>
          <w:rFonts w:asciiTheme="majorBidi" w:hAnsiTheme="majorBidi" w:cstheme="majorBidi"/>
          <w:noProof/>
          <w:lang w:eastAsia="sv-SE"/>
        </w:rPr>
        <w:drawing>
          <wp:inline distT="0" distB="0" distL="0" distR="0" wp14:anchorId="5FB49D9D" wp14:editId="2F0F6B4D">
            <wp:extent cx="1885433" cy="1260000"/>
            <wp:effectExtent l="0" t="0" r="635" b="0"/>
            <wp:docPr id="22" name="Bildobjekt 22" descr="https://kayhan.london/fa/wp-content/uploads/2019/09/sweden_zan.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kayhan.london/fa/wp-content/uploads/2019/09/sweden_zan.jpg">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85433" cy="1260000"/>
                    </a:xfrm>
                    <a:prstGeom prst="rect">
                      <a:avLst/>
                    </a:prstGeom>
                    <a:noFill/>
                    <a:ln>
                      <a:noFill/>
                    </a:ln>
                  </pic:spPr>
                </pic:pic>
              </a:graphicData>
            </a:graphic>
          </wp:inline>
        </w:drawing>
      </w:r>
      <w:r w:rsidRPr="00BB01E2">
        <w:rPr>
          <w:rFonts w:asciiTheme="majorBidi" w:hAnsiTheme="majorBidi" w:cstheme="majorBidi"/>
          <w:noProof/>
          <w:lang w:eastAsia="sv-SE"/>
        </w:rPr>
        <w:drawing>
          <wp:inline distT="0" distB="0" distL="0" distR="0" wp14:anchorId="7D942596" wp14:editId="3772E9AC">
            <wp:extent cx="1809800" cy="1260000"/>
            <wp:effectExtent l="0" t="0" r="0" b="0"/>
            <wp:docPr id="19" name="Bildobjekt 19" descr="Bildresultat för ‫حمله پلیس سوئد به معترضان ایرانی در استکه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ildresultat för ‫حمله پلیس سوئد به معترضان ایرانی در استکهلم‬‎"/>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800" cy="1260000"/>
                    </a:xfrm>
                    <a:prstGeom prst="rect">
                      <a:avLst/>
                    </a:prstGeom>
                    <a:noFill/>
                    <a:ln>
                      <a:noFill/>
                    </a:ln>
                  </pic:spPr>
                </pic:pic>
              </a:graphicData>
            </a:graphic>
          </wp:inline>
        </w:drawing>
      </w:r>
    </w:p>
    <w:p w:rsidR="00CC62B3" w:rsidRPr="00BB01E2" w:rsidRDefault="00CC62B3" w:rsidP="00BB01E2">
      <w:pPr>
        <w:pStyle w:val="Ingetavstnd"/>
        <w:bidi/>
        <w:jc w:val="both"/>
        <w:rPr>
          <w:rFonts w:asciiTheme="majorBidi" w:hAnsiTheme="majorBidi" w:cstheme="majorBidi"/>
          <w:shd w:val="clear" w:color="auto" w:fill="FFFFFF"/>
          <w:rtl/>
        </w:rPr>
      </w:pPr>
    </w:p>
    <w:p w:rsidR="001E6993" w:rsidRPr="00BB01E2" w:rsidRDefault="001E6993" w:rsidP="00BB01E2">
      <w:pPr>
        <w:pStyle w:val="Ingetavstnd"/>
        <w:bidi/>
        <w:jc w:val="both"/>
        <w:rPr>
          <w:rFonts w:asciiTheme="majorBidi" w:hAnsiTheme="majorBidi" w:cstheme="majorBidi"/>
          <w:b/>
          <w:bCs/>
          <w:rtl/>
        </w:rPr>
      </w:pPr>
      <w:r w:rsidRPr="00BB01E2">
        <w:rPr>
          <w:rFonts w:asciiTheme="majorBidi" w:hAnsiTheme="majorBidi" w:cstheme="majorBidi"/>
          <w:b/>
          <w:bCs/>
          <w:rtl/>
        </w:rPr>
        <w:t>اما پلیس وحشی خود را در خیابان‌</w:t>
      </w:r>
      <w:r w:rsidR="00CA2B70" w:rsidRPr="00BB01E2">
        <w:rPr>
          <w:rFonts w:asciiTheme="majorBidi" w:hAnsiTheme="majorBidi" w:cstheme="majorBidi"/>
          <w:b/>
          <w:bCs/>
          <w:rtl/>
        </w:rPr>
        <w:t> </w:t>
      </w:r>
      <w:r w:rsidRPr="00BB01E2">
        <w:rPr>
          <w:rFonts w:asciiTheme="majorBidi" w:hAnsiTheme="majorBidi" w:cstheme="majorBidi"/>
          <w:b/>
          <w:bCs/>
          <w:rtl/>
        </w:rPr>
        <w:t>های پایتخت سوئد به جان اپوزیسیون حکومت اسلامی انداختد.</w:t>
      </w:r>
      <w:r w:rsidR="004A15E7" w:rsidRPr="00BB01E2">
        <w:rPr>
          <w:rFonts w:asciiTheme="majorBidi" w:hAnsiTheme="majorBidi" w:cstheme="majorBidi"/>
          <w:b/>
          <w:bCs/>
          <w:rtl/>
        </w:rPr>
        <w:t xml:space="preserve"> </w:t>
      </w:r>
      <w:r w:rsidRPr="00BB01E2">
        <w:rPr>
          <w:rFonts w:asciiTheme="majorBidi" w:hAnsiTheme="majorBidi" w:cstheme="majorBidi"/>
          <w:b/>
          <w:bCs/>
          <w:rtl/>
        </w:rPr>
        <w:t>به</w:t>
      </w:r>
      <w:r w:rsidR="00CA2B70" w:rsidRPr="00BB01E2">
        <w:rPr>
          <w:rFonts w:asciiTheme="majorBidi" w:hAnsiTheme="majorBidi" w:cstheme="majorBidi"/>
          <w:b/>
          <w:bCs/>
          <w:rtl/>
        </w:rPr>
        <w:t> </w:t>
      </w:r>
      <w:r w:rsidRPr="00BB01E2">
        <w:rPr>
          <w:rFonts w:asciiTheme="majorBidi" w:hAnsiTheme="majorBidi" w:cstheme="majorBidi"/>
          <w:b/>
          <w:bCs/>
          <w:rtl/>
        </w:rPr>
        <w:t>‌عبارت دیگر، این بار برخورد پلیس سوئد با معترضین ایرانی با برخوردهای قبلی بسیار متفاوت بود و رفتارشان بسیار خصمانه و به‌</w:t>
      </w:r>
      <w:r w:rsidR="00CA2B70" w:rsidRPr="00BB01E2">
        <w:rPr>
          <w:rFonts w:asciiTheme="majorBidi" w:hAnsiTheme="majorBidi" w:cstheme="majorBidi"/>
          <w:b/>
          <w:bCs/>
          <w:rtl/>
        </w:rPr>
        <w:t> </w:t>
      </w:r>
      <w:r w:rsidRPr="00BB01E2">
        <w:rPr>
          <w:rFonts w:asciiTheme="majorBidi" w:hAnsiTheme="majorBidi" w:cstheme="majorBidi"/>
          <w:b/>
          <w:bCs/>
          <w:rtl/>
        </w:rPr>
        <w:t>شدت تهاجمی بود</w:t>
      </w:r>
      <w:r w:rsidR="004A15E7" w:rsidRPr="00BB01E2">
        <w:rPr>
          <w:rFonts w:asciiTheme="majorBidi" w:hAnsiTheme="majorBidi" w:cstheme="majorBidi"/>
          <w:b/>
          <w:bCs/>
          <w:rtl/>
        </w:rPr>
        <w:t>.</w:t>
      </w:r>
    </w:p>
    <w:p w:rsidR="001E6993" w:rsidRPr="00BB01E2" w:rsidRDefault="001E6993" w:rsidP="00BB01E2">
      <w:pPr>
        <w:pStyle w:val="Ingetavstnd"/>
        <w:bidi/>
        <w:jc w:val="both"/>
        <w:rPr>
          <w:rFonts w:asciiTheme="majorBidi" w:hAnsiTheme="majorBidi" w:cstheme="majorBidi"/>
          <w:shd w:val="clear" w:color="auto" w:fill="FFFFFF"/>
          <w:rtl/>
        </w:rPr>
      </w:pPr>
    </w:p>
    <w:p w:rsidR="001E6993" w:rsidRPr="00BB01E2" w:rsidRDefault="001E6993" w:rsidP="00022FBE">
      <w:pPr>
        <w:pStyle w:val="Ingetavstnd"/>
        <w:bidi/>
        <w:jc w:val="center"/>
        <w:rPr>
          <w:rFonts w:asciiTheme="majorBidi" w:hAnsiTheme="majorBidi" w:cstheme="majorBidi"/>
        </w:rPr>
      </w:pPr>
      <w:r w:rsidRPr="00BB01E2">
        <w:rPr>
          <w:rFonts w:asciiTheme="majorBidi" w:hAnsiTheme="majorBidi" w:cstheme="majorBidi"/>
          <w:noProof/>
          <w:lang w:eastAsia="sv-SE"/>
        </w:rPr>
        <w:drawing>
          <wp:inline distT="0" distB="0" distL="0" distR="0" wp14:anchorId="4E7B40D4" wp14:editId="6972DA95">
            <wp:extent cx="2647608" cy="1728000"/>
            <wp:effectExtent l="0" t="0" r="635" b="5715"/>
            <wp:docPr id="24" name="Bildobjekt 24" descr="https://kayhan.london/fa/wp-content/uploads/2019/09/ebtekar_Linde.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kayhan.london/fa/wp-content/uploads/2019/09/ebtekar_Linde.jpg">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47608" cy="1728000"/>
                    </a:xfrm>
                    <a:prstGeom prst="rect">
                      <a:avLst/>
                    </a:prstGeom>
                    <a:noFill/>
                    <a:ln>
                      <a:noFill/>
                    </a:ln>
                  </pic:spPr>
                </pic:pic>
              </a:graphicData>
            </a:graphic>
          </wp:inline>
        </w:drawing>
      </w:r>
      <w:r w:rsidR="005A128C" w:rsidRPr="00BB01E2">
        <w:rPr>
          <w:rFonts w:asciiTheme="majorBidi" w:hAnsiTheme="majorBidi" w:cstheme="majorBidi"/>
          <w:noProof/>
          <w:lang w:eastAsia="sv-SE"/>
        </w:rPr>
        <w:drawing>
          <wp:inline distT="0" distB="0" distL="0" distR="0" wp14:anchorId="76387099" wp14:editId="6E44A20E">
            <wp:extent cx="2534790" cy="1728000"/>
            <wp:effectExtent l="0" t="0" r="0" b="5715"/>
            <wp:docPr id="26" name="Bildobjekt 26" descr="https://kayhan.london/fa/wp-content/uploads/2019/09/sweden_1.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kayhan.london/fa/wp-content/uploads/2019/09/sweden_1.jpg">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34790" cy="1728000"/>
                    </a:xfrm>
                    <a:prstGeom prst="rect">
                      <a:avLst/>
                    </a:prstGeom>
                    <a:noFill/>
                    <a:ln>
                      <a:noFill/>
                    </a:ln>
                  </pic:spPr>
                </pic:pic>
              </a:graphicData>
            </a:graphic>
          </wp:inline>
        </w:drawing>
      </w:r>
    </w:p>
    <w:p w:rsidR="005A128C" w:rsidRPr="00BB01E2" w:rsidRDefault="005A128C" w:rsidP="00BB01E2">
      <w:pPr>
        <w:pStyle w:val="Ingetavstnd"/>
        <w:bidi/>
        <w:jc w:val="both"/>
        <w:rPr>
          <w:rFonts w:asciiTheme="majorBidi" w:hAnsiTheme="majorBidi" w:cstheme="majorBidi"/>
          <w:rtl/>
        </w:rPr>
      </w:pPr>
    </w:p>
    <w:p w:rsidR="001E6993" w:rsidRPr="00BB01E2" w:rsidRDefault="001E6993" w:rsidP="00BB01E2">
      <w:pPr>
        <w:pStyle w:val="Ingetavstnd"/>
        <w:bidi/>
        <w:jc w:val="both"/>
        <w:rPr>
          <w:rFonts w:asciiTheme="majorBidi" w:hAnsiTheme="majorBidi" w:cstheme="majorBidi"/>
          <w:b/>
          <w:bCs/>
        </w:rPr>
      </w:pPr>
      <w:r w:rsidRPr="00BB01E2">
        <w:rPr>
          <w:rFonts w:asciiTheme="majorBidi" w:hAnsiTheme="majorBidi" w:cstheme="majorBidi"/>
          <w:b/>
          <w:bCs/>
          <w:rtl/>
        </w:rPr>
        <w:t>یک روزنامه‌</w:t>
      </w:r>
      <w:r w:rsidR="00CC62B3" w:rsidRPr="00BB01E2">
        <w:rPr>
          <w:rFonts w:asciiTheme="majorBidi" w:hAnsiTheme="majorBidi" w:cstheme="majorBidi"/>
          <w:b/>
          <w:bCs/>
          <w:rtl/>
        </w:rPr>
        <w:t> </w:t>
      </w:r>
      <w:r w:rsidRPr="00BB01E2">
        <w:rPr>
          <w:rFonts w:asciiTheme="majorBidi" w:hAnsiTheme="majorBidi" w:cstheme="majorBidi"/>
          <w:b/>
          <w:bCs/>
          <w:rtl/>
        </w:rPr>
        <w:t>نگار سوئدی درباره‌ی سفر هیئت فمینستی دولت سوئد به ایران و هم</w:t>
      </w:r>
      <w:r w:rsidR="005A128C" w:rsidRPr="00BB01E2">
        <w:rPr>
          <w:rFonts w:asciiTheme="majorBidi" w:hAnsiTheme="majorBidi" w:cstheme="majorBidi"/>
          <w:b/>
          <w:bCs/>
          <w:rtl/>
        </w:rPr>
        <w:t> </w:t>
      </w:r>
      <w:r w:rsidRPr="00BB01E2">
        <w:rPr>
          <w:rFonts w:asciiTheme="majorBidi" w:hAnsiTheme="majorBidi" w:cstheme="majorBidi"/>
          <w:b/>
          <w:bCs/>
          <w:rtl/>
        </w:rPr>
        <w:t xml:space="preserve">چنین حضور آنا لینده در سفارت </w:t>
      </w:r>
      <w:r w:rsidR="005A128C" w:rsidRPr="00BB01E2">
        <w:rPr>
          <w:rFonts w:asciiTheme="majorBidi" w:hAnsiTheme="majorBidi" w:cstheme="majorBidi"/>
          <w:b/>
          <w:bCs/>
          <w:rtl/>
        </w:rPr>
        <w:t>حکومت</w:t>
      </w:r>
      <w:r w:rsidRPr="00BB01E2">
        <w:rPr>
          <w:rFonts w:asciiTheme="majorBidi" w:hAnsiTheme="majorBidi" w:cstheme="majorBidi"/>
          <w:b/>
          <w:bCs/>
          <w:rtl/>
        </w:rPr>
        <w:t xml:space="preserve"> اسلامی</w:t>
      </w:r>
      <w:r w:rsidR="005A128C" w:rsidRPr="00BB01E2">
        <w:rPr>
          <w:rFonts w:asciiTheme="majorBidi" w:hAnsiTheme="majorBidi" w:cstheme="majorBidi"/>
          <w:b/>
          <w:bCs/>
          <w:rtl/>
        </w:rPr>
        <w:t xml:space="preserve"> در استکهلم،</w:t>
      </w:r>
      <w:r w:rsidRPr="00BB01E2">
        <w:rPr>
          <w:rFonts w:asciiTheme="majorBidi" w:hAnsiTheme="majorBidi" w:cstheme="majorBidi"/>
          <w:b/>
          <w:bCs/>
          <w:rtl/>
        </w:rPr>
        <w:t xml:space="preserve"> نوشته </w:t>
      </w:r>
      <w:r w:rsidR="005A128C" w:rsidRPr="00BB01E2">
        <w:rPr>
          <w:rFonts w:asciiTheme="majorBidi" w:hAnsiTheme="majorBidi" w:cstheme="majorBidi"/>
          <w:b/>
          <w:bCs/>
          <w:rtl/>
        </w:rPr>
        <w:t>بود:</w:t>
      </w:r>
      <w:r w:rsidRPr="00BB01E2">
        <w:rPr>
          <w:rFonts w:asciiTheme="majorBidi" w:hAnsiTheme="majorBidi" w:cstheme="majorBidi"/>
          <w:b/>
          <w:bCs/>
          <w:rtl/>
        </w:rPr>
        <w:t xml:space="preserve"> آنا لینده با حجاب اسلامی و ادعای فمینستی همراه با هی</w:t>
      </w:r>
      <w:r w:rsidR="005A128C" w:rsidRPr="00BB01E2">
        <w:rPr>
          <w:rFonts w:asciiTheme="majorBidi" w:hAnsiTheme="majorBidi" w:cstheme="majorBidi"/>
          <w:b/>
          <w:bCs/>
          <w:rtl/>
        </w:rPr>
        <w:t>ا</w:t>
      </w:r>
      <w:r w:rsidRPr="00BB01E2">
        <w:rPr>
          <w:rFonts w:asciiTheme="majorBidi" w:hAnsiTheme="majorBidi" w:cstheme="majorBidi"/>
          <w:b/>
          <w:bCs/>
          <w:rtl/>
        </w:rPr>
        <w:t>ت دولت</w:t>
      </w:r>
      <w:r w:rsidR="005A128C" w:rsidRPr="00BB01E2">
        <w:rPr>
          <w:rFonts w:asciiTheme="majorBidi" w:hAnsiTheme="majorBidi" w:cstheme="majorBidi"/>
          <w:b/>
          <w:bCs/>
          <w:rtl/>
        </w:rPr>
        <w:t> </w:t>
      </w:r>
      <w:r w:rsidRPr="00BB01E2">
        <w:rPr>
          <w:rFonts w:asciiTheme="majorBidi" w:hAnsiTheme="majorBidi" w:cstheme="majorBidi"/>
          <w:b/>
          <w:bCs/>
          <w:rtl/>
        </w:rPr>
        <w:t>‌اش به ایران سفر کرده در حالی که در آن</w:t>
      </w:r>
      <w:r w:rsidR="005A128C" w:rsidRPr="00BB01E2">
        <w:rPr>
          <w:rFonts w:asciiTheme="majorBidi" w:hAnsiTheme="majorBidi" w:cstheme="majorBidi"/>
          <w:b/>
          <w:bCs/>
          <w:rtl/>
        </w:rPr>
        <w:t> </w:t>
      </w:r>
      <w:r w:rsidRPr="00BB01E2">
        <w:rPr>
          <w:rFonts w:asciiTheme="majorBidi" w:hAnsiTheme="majorBidi" w:cstheme="majorBidi"/>
          <w:b/>
          <w:bCs/>
          <w:rtl/>
        </w:rPr>
        <w:t>جا، زنان را به</w:t>
      </w:r>
      <w:r w:rsidR="005A128C" w:rsidRPr="00BB01E2">
        <w:rPr>
          <w:rFonts w:asciiTheme="majorBidi" w:hAnsiTheme="majorBidi" w:cstheme="majorBidi"/>
          <w:b/>
          <w:bCs/>
          <w:rtl/>
        </w:rPr>
        <w:t> </w:t>
      </w:r>
      <w:r w:rsidRPr="00BB01E2">
        <w:rPr>
          <w:rFonts w:asciiTheme="majorBidi" w:hAnsiTheme="majorBidi" w:cstheme="majorBidi"/>
          <w:b/>
          <w:bCs/>
          <w:rtl/>
        </w:rPr>
        <w:t>خاطر حجاب مورد ضرب و جرح و زندان و شکنجه قرار می</w:t>
      </w:r>
      <w:r w:rsidR="005A128C" w:rsidRPr="00BB01E2">
        <w:rPr>
          <w:rFonts w:asciiTheme="majorBidi" w:hAnsiTheme="majorBidi" w:cstheme="majorBidi"/>
          <w:b/>
          <w:bCs/>
          <w:rtl/>
        </w:rPr>
        <w:t> </w:t>
      </w:r>
      <w:r w:rsidRPr="00BB01E2">
        <w:rPr>
          <w:rFonts w:asciiTheme="majorBidi" w:hAnsiTheme="majorBidi" w:cstheme="majorBidi"/>
          <w:b/>
          <w:bCs/>
          <w:rtl/>
        </w:rPr>
        <w:t>‌دهند ولی او با مسئولین حکومتی دیدار می</w:t>
      </w:r>
      <w:r w:rsidR="005A128C" w:rsidRPr="00BB01E2">
        <w:rPr>
          <w:rFonts w:asciiTheme="majorBidi" w:hAnsiTheme="majorBidi" w:cstheme="majorBidi"/>
          <w:b/>
          <w:bCs/>
          <w:rtl/>
        </w:rPr>
        <w:t> </w:t>
      </w:r>
      <w:r w:rsidRPr="00BB01E2">
        <w:rPr>
          <w:rFonts w:asciiTheme="majorBidi" w:hAnsiTheme="majorBidi" w:cstheme="majorBidi"/>
          <w:b/>
          <w:bCs/>
          <w:rtl/>
        </w:rPr>
        <w:t>کند</w:t>
      </w:r>
      <w:r w:rsidRPr="00BB01E2">
        <w:rPr>
          <w:rFonts w:asciiTheme="majorBidi" w:hAnsiTheme="majorBidi" w:cstheme="majorBidi"/>
          <w:b/>
          <w:bCs/>
        </w:rPr>
        <w:t>.</w:t>
      </w:r>
    </w:p>
    <w:p w:rsidR="001E6993" w:rsidRPr="00BB01E2" w:rsidRDefault="001E6993" w:rsidP="00BB01E2">
      <w:pPr>
        <w:pStyle w:val="Ingetavstnd"/>
        <w:bidi/>
        <w:jc w:val="both"/>
        <w:rPr>
          <w:rFonts w:asciiTheme="majorBidi" w:hAnsiTheme="majorBidi" w:cstheme="majorBidi"/>
          <w:b/>
          <w:bCs/>
        </w:rPr>
      </w:pPr>
      <w:r w:rsidRPr="00BB01E2">
        <w:rPr>
          <w:rFonts w:asciiTheme="majorBidi" w:hAnsiTheme="majorBidi" w:cstheme="majorBidi"/>
          <w:b/>
          <w:bCs/>
          <w:rtl/>
        </w:rPr>
        <w:t>روزنامه</w:t>
      </w:r>
      <w:r w:rsidR="005A128C" w:rsidRPr="00BB01E2">
        <w:rPr>
          <w:rFonts w:asciiTheme="majorBidi" w:hAnsiTheme="majorBidi" w:cstheme="majorBidi"/>
          <w:b/>
          <w:bCs/>
          <w:rtl/>
        </w:rPr>
        <w:t> </w:t>
      </w:r>
      <w:r w:rsidRPr="00BB01E2">
        <w:rPr>
          <w:rFonts w:asciiTheme="majorBidi" w:hAnsiTheme="majorBidi" w:cstheme="majorBidi"/>
          <w:b/>
          <w:bCs/>
          <w:rtl/>
        </w:rPr>
        <w:t>‌نگار سوئدی</w:t>
      </w:r>
      <w:r w:rsidR="005A128C" w:rsidRPr="00BB01E2">
        <w:rPr>
          <w:rFonts w:asciiTheme="majorBidi" w:hAnsiTheme="majorBidi" w:cstheme="majorBidi"/>
          <w:b/>
          <w:bCs/>
          <w:rtl/>
        </w:rPr>
        <w:t>،</w:t>
      </w:r>
      <w:r w:rsidRPr="00BB01E2">
        <w:rPr>
          <w:rFonts w:asciiTheme="majorBidi" w:hAnsiTheme="majorBidi" w:cstheme="majorBidi"/>
          <w:b/>
          <w:bCs/>
          <w:rtl/>
        </w:rPr>
        <w:t xml:space="preserve"> در ادامه می‌</w:t>
      </w:r>
      <w:r w:rsidR="005A128C" w:rsidRPr="00BB01E2">
        <w:rPr>
          <w:rFonts w:asciiTheme="majorBidi" w:hAnsiTheme="majorBidi" w:cstheme="majorBidi"/>
          <w:b/>
          <w:bCs/>
          <w:rtl/>
        </w:rPr>
        <w:t> </w:t>
      </w:r>
      <w:r w:rsidRPr="00BB01E2">
        <w:rPr>
          <w:rFonts w:asciiTheme="majorBidi" w:hAnsiTheme="majorBidi" w:cstheme="majorBidi"/>
          <w:b/>
          <w:bCs/>
          <w:rtl/>
        </w:rPr>
        <w:t xml:space="preserve">نویسد: آنا لینده </w:t>
      </w:r>
      <w:r w:rsidRPr="00BB01E2">
        <w:rPr>
          <w:rFonts w:asciiTheme="majorBidi" w:hAnsiTheme="majorBidi" w:cstheme="majorBidi"/>
          <w:b/>
          <w:bCs/>
        </w:rPr>
        <w:t> </w:t>
      </w:r>
      <w:r w:rsidRPr="00BB01E2">
        <w:rPr>
          <w:rFonts w:asciiTheme="majorBidi" w:hAnsiTheme="majorBidi" w:cstheme="majorBidi"/>
          <w:b/>
          <w:bCs/>
          <w:rtl/>
        </w:rPr>
        <w:t>تا کمر هم برای سران نظام اسلامی خم می</w:t>
      </w:r>
      <w:r w:rsidR="005A128C" w:rsidRPr="00BB01E2">
        <w:rPr>
          <w:rFonts w:asciiTheme="majorBidi" w:hAnsiTheme="majorBidi" w:cstheme="majorBidi"/>
          <w:b/>
          <w:bCs/>
          <w:rtl/>
        </w:rPr>
        <w:t> </w:t>
      </w:r>
      <w:r w:rsidRPr="00BB01E2">
        <w:rPr>
          <w:rFonts w:asciiTheme="majorBidi" w:hAnsiTheme="majorBidi" w:cstheme="majorBidi"/>
          <w:b/>
          <w:bCs/>
          <w:rtl/>
        </w:rPr>
        <w:t xml:space="preserve">‌شود و خود را دربست مطیع آن </w:t>
      </w:r>
      <w:r w:rsidR="005A128C" w:rsidRPr="00BB01E2">
        <w:rPr>
          <w:rFonts w:asciiTheme="majorBidi" w:hAnsiTheme="majorBidi" w:cstheme="majorBidi"/>
          <w:b/>
          <w:bCs/>
          <w:rtl/>
        </w:rPr>
        <w:t>حکومت</w:t>
      </w:r>
      <w:r w:rsidRPr="00BB01E2">
        <w:rPr>
          <w:rFonts w:asciiTheme="majorBidi" w:hAnsiTheme="majorBidi" w:cstheme="majorBidi"/>
          <w:b/>
          <w:bCs/>
          <w:rtl/>
        </w:rPr>
        <w:t xml:space="preserve"> ضد بشری می‌</w:t>
      </w:r>
      <w:r w:rsidR="005A128C" w:rsidRPr="00BB01E2">
        <w:rPr>
          <w:rFonts w:asciiTheme="majorBidi" w:hAnsiTheme="majorBidi" w:cstheme="majorBidi"/>
          <w:b/>
          <w:bCs/>
          <w:rtl/>
        </w:rPr>
        <w:t> </w:t>
      </w:r>
      <w:r w:rsidRPr="00BB01E2">
        <w:rPr>
          <w:rFonts w:asciiTheme="majorBidi" w:hAnsiTheme="majorBidi" w:cstheme="majorBidi"/>
          <w:b/>
          <w:bCs/>
          <w:rtl/>
        </w:rPr>
        <w:t>نماید. او از آن روز به بعد که هم</w:t>
      </w:r>
      <w:r w:rsidR="00CC62B3" w:rsidRPr="00BB01E2">
        <w:rPr>
          <w:rFonts w:asciiTheme="majorBidi" w:hAnsiTheme="majorBidi" w:cstheme="majorBidi"/>
          <w:b/>
          <w:bCs/>
          <w:rtl/>
        </w:rPr>
        <w:t> </w:t>
      </w:r>
      <w:r w:rsidRPr="00BB01E2">
        <w:rPr>
          <w:rFonts w:asciiTheme="majorBidi" w:hAnsiTheme="majorBidi" w:cstheme="majorBidi"/>
          <w:b/>
          <w:bCs/>
          <w:rtl/>
        </w:rPr>
        <w:t>چنان ادامه دارد، و حتی در فوریه سال جاری</w:t>
      </w:r>
      <w:r w:rsidR="00CC62B3" w:rsidRPr="00BB01E2">
        <w:rPr>
          <w:rFonts w:asciiTheme="majorBidi" w:hAnsiTheme="majorBidi" w:cstheme="majorBidi"/>
          <w:b/>
          <w:bCs/>
          <w:rtl/>
        </w:rPr>
        <w:t xml:space="preserve"> </w:t>
      </w:r>
      <w:r w:rsidRPr="00BB01E2">
        <w:rPr>
          <w:rFonts w:asciiTheme="majorBidi" w:hAnsiTheme="majorBidi" w:cstheme="majorBidi"/>
          <w:b/>
          <w:bCs/>
          <w:rtl/>
        </w:rPr>
        <w:t>برای بزرگ</w:t>
      </w:r>
      <w:r w:rsidR="00CC62B3" w:rsidRPr="00BB01E2">
        <w:rPr>
          <w:rFonts w:asciiTheme="majorBidi" w:hAnsiTheme="majorBidi" w:cstheme="majorBidi"/>
          <w:b/>
          <w:bCs/>
          <w:rtl/>
        </w:rPr>
        <w:t> </w:t>
      </w:r>
      <w:r w:rsidRPr="00BB01E2">
        <w:rPr>
          <w:rFonts w:asciiTheme="majorBidi" w:hAnsiTheme="majorBidi" w:cstheme="majorBidi"/>
          <w:b/>
          <w:bCs/>
          <w:rtl/>
        </w:rPr>
        <w:t>داشت چهلمین سال</w:t>
      </w:r>
      <w:r w:rsidR="00CC62B3" w:rsidRPr="00BB01E2">
        <w:rPr>
          <w:rFonts w:asciiTheme="majorBidi" w:hAnsiTheme="majorBidi" w:cstheme="majorBidi"/>
          <w:b/>
          <w:bCs/>
          <w:rtl/>
        </w:rPr>
        <w:t xml:space="preserve"> حکومت اسلامی</w:t>
      </w:r>
      <w:r w:rsidRPr="00BB01E2">
        <w:rPr>
          <w:rFonts w:asciiTheme="majorBidi" w:hAnsiTheme="majorBidi" w:cstheme="majorBidi"/>
          <w:b/>
          <w:bCs/>
          <w:rtl/>
        </w:rPr>
        <w:t xml:space="preserve"> </w:t>
      </w:r>
      <w:r w:rsidR="005A128C" w:rsidRPr="00BB01E2">
        <w:rPr>
          <w:rFonts w:asciiTheme="majorBidi" w:hAnsiTheme="majorBidi" w:cstheme="majorBidi"/>
          <w:b/>
          <w:bCs/>
          <w:rtl/>
        </w:rPr>
        <w:t xml:space="preserve">ایران، </w:t>
      </w:r>
      <w:r w:rsidRPr="00BB01E2">
        <w:rPr>
          <w:rFonts w:asciiTheme="majorBidi" w:hAnsiTheme="majorBidi" w:cstheme="majorBidi"/>
          <w:b/>
          <w:bCs/>
          <w:rtl/>
        </w:rPr>
        <w:t>به سفارت آن</w:t>
      </w:r>
      <w:r w:rsidR="005A128C" w:rsidRPr="00BB01E2">
        <w:rPr>
          <w:rFonts w:asciiTheme="majorBidi" w:hAnsiTheme="majorBidi" w:cstheme="majorBidi"/>
          <w:b/>
          <w:bCs/>
          <w:rtl/>
        </w:rPr>
        <w:t> </w:t>
      </w:r>
      <w:r w:rsidRPr="00BB01E2">
        <w:rPr>
          <w:rFonts w:asciiTheme="majorBidi" w:hAnsiTheme="majorBidi" w:cstheme="majorBidi"/>
          <w:b/>
          <w:bCs/>
          <w:rtl/>
        </w:rPr>
        <w:t xml:space="preserve">ها در استکهلم رفته و به پشتیبانی سیاسی از </w:t>
      </w:r>
      <w:r w:rsidR="005A128C" w:rsidRPr="00BB01E2">
        <w:rPr>
          <w:rFonts w:asciiTheme="majorBidi" w:hAnsiTheme="majorBidi" w:cstheme="majorBidi"/>
          <w:b/>
          <w:bCs/>
          <w:rtl/>
        </w:rPr>
        <w:t>حکومت</w:t>
      </w:r>
      <w:r w:rsidRPr="00BB01E2">
        <w:rPr>
          <w:rFonts w:asciiTheme="majorBidi" w:hAnsiTheme="majorBidi" w:cstheme="majorBidi"/>
          <w:b/>
          <w:bCs/>
          <w:rtl/>
        </w:rPr>
        <w:t xml:space="preserve"> اسلامی و در عمل </w:t>
      </w:r>
      <w:r w:rsidR="00CC62B3" w:rsidRPr="00BB01E2">
        <w:rPr>
          <w:rFonts w:asciiTheme="majorBidi" w:hAnsiTheme="majorBidi" w:cstheme="majorBidi"/>
          <w:b/>
          <w:bCs/>
          <w:rtl/>
        </w:rPr>
        <w:t>از</w:t>
      </w:r>
      <w:r w:rsidRPr="00BB01E2">
        <w:rPr>
          <w:rFonts w:asciiTheme="majorBidi" w:hAnsiTheme="majorBidi" w:cstheme="majorBidi"/>
          <w:b/>
          <w:bCs/>
          <w:rtl/>
        </w:rPr>
        <w:t xml:space="preserve"> سرکوب زنان </w:t>
      </w:r>
      <w:r w:rsidR="00CC62B3" w:rsidRPr="00BB01E2">
        <w:rPr>
          <w:rFonts w:asciiTheme="majorBidi" w:hAnsiTheme="majorBidi" w:cstheme="majorBidi"/>
          <w:b/>
          <w:bCs/>
          <w:rtl/>
        </w:rPr>
        <w:t>حمایت کرده</w:t>
      </w:r>
      <w:r w:rsidRPr="00BB01E2">
        <w:rPr>
          <w:rFonts w:asciiTheme="majorBidi" w:hAnsiTheme="majorBidi" w:cstheme="majorBidi"/>
          <w:b/>
          <w:bCs/>
          <w:rtl/>
        </w:rPr>
        <w:t xml:space="preserve"> است</w:t>
      </w:r>
      <w:r w:rsidRPr="00BB01E2">
        <w:rPr>
          <w:rFonts w:asciiTheme="majorBidi" w:hAnsiTheme="majorBidi" w:cstheme="majorBidi"/>
          <w:b/>
          <w:bCs/>
        </w:rPr>
        <w:t>.</w:t>
      </w:r>
    </w:p>
    <w:p w:rsidR="005A128C" w:rsidRPr="00BB01E2" w:rsidRDefault="001E6993" w:rsidP="00BB01E2">
      <w:pPr>
        <w:pStyle w:val="Ingetavstnd"/>
        <w:bidi/>
        <w:jc w:val="both"/>
        <w:rPr>
          <w:rFonts w:asciiTheme="majorBidi" w:hAnsiTheme="majorBidi" w:cstheme="majorBidi"/>
          <w:b/>
          <w:bCs/>
          <w:rtl/>
        </w:rPr>
      </w:pPr>
      <w:r w:rsidRPr="00BB01E2">
        <w:rPr>
          <w:rFonts w:asciiTheme="majorBidi" w:hAnsiTheme="majorBidi" w:cstheme="majorBidi"/>
          <w:b/>
          <w:bCs/>
          <w:rtl/>
        </w:rPr>
        <w:t>کشور سوئد</w:t>
      </w:r>
      <w:r w:rsidR="005A128C" w:rsidRPr="00BB01E2">
        <w:rPr>
          <w:rFonts w:asciiTheme="majorBidi" w:hAnsiTheme="majorBidi" w:cstheme="majorBidi"/>
          <w:b/>
          <w:bCs/>
          <w:rtl/>
        </w:rPr>
        <w:t>،</w:t>
      </w:r>
      <w:r w:rsidRPr="00BB01E2">
        <w:rPr>
          <w:rFonts w:asciiTheme="majorBidi" w:hAnsiTheme="majorBidi" w:cstheme="majorBidi"/>
          <w:b/>
          <w:bCs/>
          <w:rtl/>
        </w:rPr>
        <w:t xml:space="preserve"> که روز</w:t>
      </w:r>
      <w:r w:rsidR="005A128C" w:rsidRPr="00BB01E2">
        <w:rPr>
          <w:rFonts w:asciiTheme="majorBidi" w:hAnsiTheme="majorBidi" w:cstheme="majorBidi"/>
          <w:b/>
          <w:bCs/>
          <w:rtl/>
        </w:rPr>
        <w:t>گار</w:t>
      </w:r>
      <w:r w:rsidRPr="00BB01E2">
        <w:rPr>
          <w:rFonts w:asciiTheme="majorBidi" w:hAnsiTheme="majorBidi" w:cstheme="majorBidi"/>
          <w:b/>
          <w:bCs/>
          <w:rtl/>
        </w:rPr>
        <w:t>ی از بهترین و والاترین حامیان حقوق زنان و حقوق بشر</w:t>
      </w:r>
      <w:r w:rsidR="005A128C" w:rsidRPr="00BB01E2">
        <w:rPr>
          <w:rFonts w:asciiTheme="majorBidi" w:hAnsiTheme="majorBidi" w:cstheme="majorBidi"/>
          <w:b/>
          <w:bCs/>
          <w:rtl/>
        </w:rPr>
        <w:t xml:space="preserve"> </w:t>
      </w:r>
      <w:r w:rsidRPr="00BB01E2">
        <w:rPr>
          <w:rFonts w:asciiTheme="majorBidi" w:hAnsiTheme="majorBidi" w:cstheme="majorBidi"/>
          <w:b/>
          <w:bCs/>
          <w:rtl/>
        </w:rPr>
        <w:t>در دنیا به</w:t>
      </w:r>
      <w:r w:rsidR="005A128C" w:rsidRPr="00BB01E2">
        <w:rPr>
          <w:rFonts w:asciiTheme="majorBidi" w:hAnsiTheme="majorBidi" w:cstheme="majorBidi"/>
          <w:b/>
          <w:bCs/>
          <w:rtl/>
        </w:rPr>
        <w:t> </w:t>
      </w:r>
      <w:r w:rsidRPr="00BB01E2">
        <w:rPr>
          <w:rFonts w:asciiTheme="majorBidi" w:hAnsiTheme="majorBidi" w:cstheme="majorBidi"/>
          <w:b/>
          <w:bCs/>
          <w:rtl/>
        </w:rPr>
        <w:t>شمار می</w:t>
      </w:r>
      <w:r w:rsidR="005A128C" w:rsidRPr="00BB01E2">
        <w:rPr>
          <w:rFonts w:asciiTheme="majorBidi" w:hAnsiTheme="majorBidi" w:cstheme="majorBidi"/>
          <w:b/>
          <w:bCs/>
          <w:rtl/>
        </w:rPr>
        <w:t> </w:t>
      </w:r>
      <w:r w:rsidRPr="00BB01E2">
        <w:rPr>
          <w:rFonts w:asciiTheme="majorBidi" w:hAnsiTheme="majorBidi" w:cstheme="majorBidi"/>
          <w:b/>
          <w:bCs/>
          <w:rtl/>
        </w:rPr>
        <w:t xml:space="preserve">‌آمد، </w:t>
      </w:r>
      <w:r w:rsidR="005A128C" w:rsidRPr="00BB01E2">
        <w:rPr>
          <w:rFonts w:asciiTheme="majorBidi" w:hAnsiTheme="majorBidi" w:cstheme="majorBidi"/>
          <w:b/>
          <w:bCs/>
          <w:rtl/>
        </w:rPr>
        <w:t xml:space="preserve">سال هاست </w:t>
      </w:r>
      <w:r w:rsidRPr="00BB01E2">
        <w:rPr>
          <w:rFonts w:asciiTheme="majorBidi" w:hAnsiTheme="majorBidi" w:cstheme="majorBidi"/>
          <w:b/>
          <w:bCs/>
          <w:rtl/>
        </w:rPr>
        <w:t>تا این حد نزول کرده و</w:t>
      </w:r>
      <w:r w:rsidR="005A128C" w:rsidRPr="00BB01E2">
        <w:rPr>
          <w:rFonts w:asciiTheme="majorBidi" w:hAnsiTheme="majorBidi" w:cstheme="majorBidi"/>
          <w:b/>
          <w:bCs/>
          <w:rtl/>
        </w:rPr>
        <w:t xml:space="preserve"> حتی</w:t>
      </w:r>
      <w:r w:rsidRPr="00BB01E2">
        <w:rPr>
          <w:rFonts w:asciiTheme="majorBidi" w:hAnsiTheme="majorBidi" w:cstheme="majorBidi"/>
          <w:b/>
          <w:bCs/>
          <w:rtl/>
        </w:rPr>
        <w:t xml:space="preserve"> به فلاکت اسلامیست</w:t>
      </w:r>
      <w:r w:rsidR="005A128C" w:rsidRPr="00BB01E2">
        <w:rPr>
          <w:rFonts w:asciiTheme="majorBidi" w:hAnsiTheme="majorBidi" w:cstheme="majorBidi"/>
          <w:b/>
          <w:bCs/>
          <w:rtl/>
        </w:rPr>
        <w:t> </w:t>
      </w:r>
      <w:r w:rsidRPr="00BB01E2">
        <w:rPr>
          <w:rFonts w:asciiTheme="majorBidi" w:hAnsiTheme="majorBidi" w:cstheme="majorBidi"/>
          <w:b/>
          <w:bCs/>
          <w:rtl/>
        </w:rPr>
        <w:t>‌ها تن داده</w:t>
      </w:r>
      <w:r w:rsidR="005A128C" w:rsidRPr="00BB01E2">
        <w:rPr>
          <w:rFonts w:asciiTheme="majorBidi" w:hAnsiTheme="majorBidi" w:cstheme="majorBidi"/>
          <w:b/>
          <w:bCs/>
          <w:rtl/>
        </w:rPr>
        <w:t xml:space="preserve"> است. </w:t>
      </w:r>
    </w:p>
    <w:p w:rsidR="00ED4D5E" w:rsidRPr="00BB01E2" w:rsidRDefault="00ED4D5E" w:rsidP="00BB01E2">
      <w:pPr>
        <w:pStyle w:val="Ingetavstnd"/>
        <w:bidi/>
        <w:jc w:val="both"/>
        <w:rPr>
          <w:rFonts w:asciiTheme="majorBidi" w:hAnsiTheme="majorBidi" w:cstheme="majorBidi"/>
          <w:b/>
          <w:bCs/>
        </w:rPr>
      </w:pPr>
      <w:r w:rsidRPr="00BB01E2">
        <w:rPr>
          <w:rFonts w:asciiTheme="majorBidi" w:hAnsiTheme="majorBidi" w:cstheme="majorBidi"/>
          <w:b/>
          <w:bCs/>
          <w:rtl/>
        </w:rPr>
        <w:t xml:space="preserve">در سه دهه اخیر، حزب سوسیال دموکرات سوئد، برای این که از یک سو بتواند قدرت خویش را در رقابت با احزاب راست و محافظه کار نگه دارد، در همه عرصه های اقتصادی، سیاسی و دیپلماسی، همواره برنامه های راست را به مرحله اجرا درآورده است و از سوی از آن جایی که این حزب در درون اتحادیه کارگری نفوذ دارد در پاسیو کردن جنبش کارگری نیز موفق بوده </w:t>
      </w:r>
      <w:r w:rsidRPr="00BB01E2">
        <w:rPr>
          <w:rFonts w:asciiTheme="majorBidi" w:hAnsiTheme="majorBidi" w:cstheme="majorBidi"/>
          <w:b/>
          <w:bCs/>
          <w:rtl/>
        </w:rPr>
        <w:lastRenderedPageBreak/>
        <w:t>است. اکنون همه این سیاست های داخلی و خارجی حزب حاکم سوسیال دموکرات سوئد، منجر به ظهور یک حزب نژادپرست به نام «دموکرات های سوئد» شده است. در حال حاضر به گفته نظرسنجی ها، این حزب دومین حزب بزرگ سوئد محسوب می شود.</w:t>
      </w:r>
    </w:p>
    <w:p w:rsidR="00C713A4" w:rsidRPr="00BB01E2" w:rsidRDefault="00C713A4" w:rsidP="00BB01E2">
      <w:pPr>
        <w:pStyle w:val="Ingetavstnd"/>
        <w:bidi/>
        <w:jc w:val="both"/>
        <w:rPr>
          <w:rFonts w:asciiTheme="majorBidi" w:hAnsiTheme="majorBidi" w:cstheme="majorBidi"/>
          <w:rtl/>
        </w:rPr>
      </w:pPr>
    </w:p>
    <w:p w:rsidR="00C713A4" w:rsidRDefault="00C713A4" w:rsidP="00BB01E2">
      <w:pPr>
        <w:pStyle w:val="Ingetavstnd"/>
        <w:bidi/>
        <w:jc w:val="center"/>
        <w:rPr>
          <w:rFonts w:asciiTheme="majorBidi" w:hAnsiTheme="majorBidi" w:cstheme="majorBidi"/>
          <w:rtl/>
        </w:rPr>
      </w:pPr>
      <w:r w:rsidRPr="00BB01E2">
        <w:rPr>
          <w:rFonts w:asciiTheme="majorBidi" w:hAnsiTheme="majorBidi" w:cstheme="majorBidi"/>
          <w:noProof/>
          <w:lang w:eastAsia="sv-SE"/>
        </w:rPr>
        <w:drawing>
          <wp:inline distT="0" distB="0" distL="0" distR="0" wp14:anchorId="5A09D252" wp14:editId="45D66888">
            <wp:extent cx="4813122" cy="1980000"/>
            <wp:effectExtent l="0" t="0" r="6985" b="1270"/>
            <wp:docPr id="10" name="Bildobjekt 10" descr="https://www.radiozamaneh.com/u/wp-content/uploads/2019/11/image1-1-1.jpeg">
              <a:hlinkClick xmlns:a="http://schemas.openxmlformats.org/drawingml/2006/main" r:id="rId22"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radiozamaneh.com/u/wp-content/uploads/2019/11/image1-1-1.jpeg">
                      <a:hlinkClick r:id="rId22" tgtFrame="&quot;_top&quo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13122" cy="1980000"/>
                    </a:xfrm>
                    <a:prstGeom prst="rect">
                      <a:avLst/>
                    </a:prstGeom>
                    <a:noFill/>
                    <a:ln>
                      <a:noFill/>
                    </a:ln>
                  </pic:spPr>
                </pic:pic>
              </a:graphicData>
            </a:graphic>
          </wp:inline>
        </w:drawing>
      </w:r>
    </w:p>
    <w:p w:rsidR="00BB01E2" w:rsidRPr="00BB01E2" w:rsidRDefault="00BB01E2" w:rsidP="00BB01E2">
      <w:pPr>
        <w:pStyle w:val="Ingetavstnd"/>
        <w:bidi/>
        <w:jc w:val="center"/>
        <w:rPr>
          <w:rFonts w:asciiTheme="majorBidi" w:hAnsiTheme="majorBidi" w:cstheme="majorBidi"/>
          <w:b/>
          <w:bCs/>
        </w:rPr>
      </w:pPr>
      <w:r w:rsidRPr="00BB01E2">
        <w:rPr>
          <w:rFonts w:asciiTheme="majorBidi" w:hAnsiTheme="majorBidi" w:cstheme="majorBidi" w:hint="cs"/>
          <w:b/>
          <w:bCs/>
          <w:rtl/>
        </w:rPr>
        <w:t>تصاویری از جان باختگان اخیر اعتراض</w:t>
      </w:r>
      <w:r w:rsidRPr="00BB01E2">
        <w:rPr>
          <w:rFonts w:asciiTheme="majorBidi" w:hAnsiTheme="majorBidi" w:cstheme="majorBidi" w:hint="eastAsia"/>
          <w:b/>
          <w:bCs/>
          <w:rtl/>
        </w:rPr>
        <w:t> </w:t>
      </w:r>
      <w:r w:rsidRPr="00BB01E2">
        <w:rPr>
          <w:rFonts w:asciiTheme="majorBidi" w:hAnsiTheme="majorBidi" w:cstheme="majorBidi" w:hint="cs"/>
          <w:b/>
          <w:bCs/>
          <w:rtl/>
        </w:rPr>
        <w:t>های ایران</w:t>
      </w:r>
    </w:p>
    <w:p w:rsidR="00C713A4" w:rsidRPr="00BB01E2" w:rsidRDefault="00C713A4" w:rsidP="00BB01E2">
      <w:pPr>
        <w:pStyle w:val="Ingetavstnd"/>
        <w:bidi/>
        <w:jc w:val="both"/>
        <w:rPr>
          <w:rFonts w:asciiTheme="majorBidi" w:hAnsiTheme="majorBidi" w:cstheme="majorBidi"/>
          <w:b/>
          <w:bCs/>
        </w:rPr>
      </w:pPr>
    </w:p>
    <w:p w:rsidR="00F33C08" w:rsidRPr="002B7AB9" w:rsidRDefault="00F33C08" w:rsidP="00BB01E2">
      <w:pPr>
        <w:pStyle w:val="Ingetavstnd"/>
        <w:bidi/>
        <w:jc w:val="both"/>
        <w:rPr>
          <w:rFonts w:asciiTheme="majorBidi" w:hAnsiTheme="majorBidi" w:cstheme="majorBidi"/>
          <w:b/>
          <w:bCs/>
        </w:rPr>
      </w:pPr>
      <w:r w:rsidRPr="002B7AB9">
        <w:rPr>
          <w:rFonts w:asciiTheme="majorBidi" w:hAnsiTheme="majorBidi" w:cstheme="majorBidi"/>
          <w:b/>
          <w:bCs/>
          <w:rtl/>
        </w:rPr>
        <w:t>وزیر امورخارجه ترکیه</w:t>
      </w:r>
      <w:r w:rsidR="00237ECF" w:rsidRPr="002B7AB9">
        <w:rPr>
          <w:rFonts w:asciiTheme="majorBidi" w:hAnsiTheme="majorBidi" w:cstheme="majorBidi"/>
          <w:b/>
          <w:bCs/>
          <w:rtl/>
        </w:rPr>
        <w:t xml:space="preserve">، </w:t>
      </w:r>
      <w:r w:rsidRPr="002B7AB9">
        <w:rPr>
          <w:rFonts w:asciiTheme="majorBidi" w:hAnsiTheme="majorBidi" w:cstheme="majorBidi"/>
          <w:b/>
          <w:bCs/>
          <w:rtl/>
        </w:rPr>
        <w:t>در واکنش به اعتراضات در ایران</w:t>
      </w:r>
      <w:r w:rsidR="00237ECF" w:rsidRPr="002B7AB9">
        <w:rPr>
          <w:rFonts w:asciiTheme="majorBidi" w:hAnsiTheme="majorBidi" w:cstheme="majorBidi"/>
          <w:b/>
          <w:bCs/>
          <w:rtl/>
        </w:rPr>
        <w:t>،</w:t>
      </w:r>
      <w:r w:rsidRPr="002B7AB9">
        <w:rPr>
          <w:rFonts w:asciiTheme="majorBidi" w:hAnsiTheme="majorBidi" w:cstheme="majorBidi"/>
          <w:b/>
          <w:bCs/>
          <w:rtl/>
        </w:rPr>
        <w:t xml:space="preserve"> ابراز امیدواری کرد که این حوادث هرچه زودتر پایان یابد</w:t>
      </w:r>
      <w:r w:rsidR="00237ECF" w:rsidRPr="002B7AB9">
        <w:rPr>
          <w:rFonts w:asciiTheme="majorBidi" w:hAnsiTheme="majorBidi" w:cstheme="majorBidi"/>
          <w:b/>
          <w:bCs/>
          <w:rtl/>
        </w:rPr>
        <w:t>.</w:t>
      </w:r>
    </w:p>
    <w:p w:rsidR="00F33C08" w:rsidRPr="002B7AB9" w:rsidRDefault="00F33C08" w:rsidP="00BB01E2">
      <w:pPr>
        <w:pStyle w:val="Ingetavstnd"/>
        <w:bidi/>
        <w:jc w:val="both"/>
        <w:rPr>
          <w:rFonts w:asciiTheme="majorBidi" w:hAnsiTheme="majorBidi" w:cstheme="majorBidi" w:hint="cs"/>
          <w:b/>
          <w:bCs/>
          <w:rtl/>
        </w:rPr>
      </w:pPr>
      <w:r w:rsidRPr="002B7AB9">
        <w:rPr>
          <w:rFonts w:asciiTheme="majorBidi" w:hAnsiTheme="majorBidi" w:cstheme="majorBidi"/>
          <w:b/>
          <w:bCs/>
          <w:rtl/>
        </w:rPr>
        <w:t xml:space="preserve">مولود چاووش اوغلو، وزیر امورخارجه ترکیه روز </w:t>
      </w:r>
      <w:r w:rsidR="00237ECF" w:rsidRPr="002B7AB9">
        <w:rPr>
          <w:rFonts w:asciiTheme="majorBidi" w:hAnsiTheme="majorBidi" w:cstheme="majorBidi"/>
          <w:b/>
          <w:bCs/>
          <w:rtl/>
        </w:rPr>
        <w:t xml:space="preserve">دوشنبه ٢٧ آبان - ١٨ نوامبر، </w:t>
      </w:r>
      <w:r w:rsidRPr="002B7AB9">
        <w:rPr>
          <w:rFonts w:asciiTheme="majorBidi" w:hAnsiTheme="majorBidi" w:cstheme="majorBidi"/>
          <w:b/>
          <w:bCs/>
          <w:rtl/>
        </w:rPr>
        <w:t>اظهار داشت: ما امیدواریم که حوادث اخیر در ایران هرچه زودتر پایان یابد و آرامش به این کشور بازگردد</w:t>
      </w:r>
      <w:r w:rsidRPr="002B7AB9">
        <w:rPr>
          <w:rFonts w:asciiTheme="majorBidi" w:hAnsiTheme="majorBidi" w:cstheme="majorBidi"/>
          <w:b/>
          <w:bCs/>
        </w:rPr>
        <w:t>.</w:t>
      </w:r>
    </w:p>
    <w:p w:rsidR="002B7AB9" w:rsidRPr="002B7AB9" w:rsidRDefault="002B7AB9" w:rsidP="002B7AB9">
      <w:pPr>
        <w:pStyle w:val="Ingetavstnd"/>
        <w:bidi/>
        <w:jc w:val="both"/>
        <w:rPr>
          <w:rFonts w:asciiTheme="majorBidi" w:hAnsiTheme="majorBidi" w:cstheme="majorBidi"/>
          <w:b/>
          <w:bCs/>
        </w:rPr>
      </w:pPr>
      <w:r w:rsidRPr="002B7AB9">
        <w:rPr>
          <w:rFonts w:asciiTheme="majorBidi" w:hAnsiTheme="majorBidi" w:cstheme="majorBidi"/>
          <w:b/>
          <w:bCs/>
          <w:rtl/>
        </w:rPr>
        <w:t>به نوشته خبرگزاری</w:t>
      </w:r>
      <w:r w:rsidRPr="002B7AB9">
        <w:rPr>
          <w:rFonts w:asciiTheme="majorBidi" w:hAnsiTheme="majorBidi" w:cstheme="majorBidi" w:hint="cs"/>
          <w:b/>
          <w:bCs/>
          <w:rtl/>
        </w:rPr>
        <w:t xml:space="preserve"> آناتولی</w:t>
      </w:r>
      <w:r w:rsidRPr="002B7AB9">
        <w:rPr>
          <w:rFonts w:asciiTheme="majorBidi" w:hAnsiTheme="majorBidi" w:cstheme="majorBidi"/>
          <w:b/>
          <w:bCs/>
          <w:rtl/>
        </w:rPr>
        <w:t xml:space="preserve"> </w:t>
      </w:r>
      <w:r w:rsidRPr="002B7AB9">
        <w:rPr>
          <w:rFonts w:asciiTheme="majorBidi" w:hAnsiTheme="majorBidi" w:cstheme="majorBidi"/>
          <w:b/>
          <w:bCs/>
          <w:rtl/>
        </w:rPr>
        <w:t>ترکیه، «چاووش ا</w:t>
      </w:r>
      <w:r w:rsidRPr="002B7AB9">
        <w:rPr>
          <w:rFonts w:asciiTheme="majorBidi" w:hAnsiTheme="majorBidi" w:cstheme="majorBidi" w:hint="cs"/>
          <w:b/>
          <w:bCs/>
          <w:rtl/>
        </w:rPr>
        <w:t>و</w:t>
      </w:r>
      <w:r w:rsidRPr="002B7AB9">
        <w:rPr>
          <w:rFonts w:asciiTheme="majorBidi" w:hAnsiTheme="majorBidi" w:cstheme="majorBidi"/>
          <w:b/>
          <w:bCs/>
          <w:rtl/>
        </w:rPr>
        <w:t>غلو» در پارلمان ترکیه، گفت که این کشور تلاش می</w:t>
      </w:r>
      <w:r w:rsidRPr="002B7AB9">
        <w:rPr>
          <w:rFonts w:asciiTheme="majorBidi" w:hAnsiTheme="majorBidi" w:cstheme="majorBidi" w:hint="cs"/>
          <w:b/>
          <w:bCs/>
          <w:rtl/>
        </w:rPr>
        <w:t> </w:t>
      </w:r>
      <w:r w:rsidRPr="002B7AB9">
        <w:rPr>
          <w:rFonts w:asciiTheme="majorBidi" w:hAnsiTheme="majorBidi" w:cstheme="majorBidi"/>
          <w:b/>
          <w:bCs/>
          <w:rtl/>
        </w:rPr>
        <w:t>‌کند سیاست حسن همجواری با ایران در راستای منافع دو طرف را ادامه و همکاری‌</w:t>
      </w:r>
      <w:r w:rsidRPr="002B7AB9">
        <w:rPr>
          <w:rFonts w:asciiTheme="majorBidi" w:hAnsiTheme="majorBidi" w:cstheme="majorBidi" w:hint="cs"/>
          <w:b/>
          <w:bCs/>
          <w:rtl/>
        </w:rPr>
        <w:t> </w:t>
      </w:r>
      <w:r w:rsidRPr="002B7AB9">
        <w:rPr>
          <w:rFonts w:asciiTheme="majorBidi" w:hAnsiTheme="majorBidi" w:cstheme="majorBidi"/>
          <w:b/>
          <w:bCs/>
          <w:rtl/>
        </w:rPr>
        <w:t>ها با ایران در زمینه‌</w:t>
      </w:r>
      <w:r w:rsidRPr="002B7AB9">
        <w:rPr>
          <w:rFonts w:asciiTheme="majorBidi" w:hAnsiTheme="majorBidi" w:cstheme="majorBidi" w:hint="cs"/>
          <w:b/>
          <w:bCs/>
          <w:rtl/>
        </w:rPr>
        <w:t> </w:t>
      </w:r>
      <w:r w:rsidRPr="002B7AB9">
        <w:rPr>
          <w:rFonts w:asciiTheme="majorBidi" w:hAnsiTheme="majorBidi" w:cstheme="majorBidi"/>
          <w:b/>
          <w:bCs/>
          <w:rtl/>
        </w:rPr>
        <w:t>های مختلف به</w:t>
      </w:r>
      <w:r w:rsidRPr="002B7AB9">
        <w:rPr>
          <w:rFonts w:asciiTheme="majorBidi" w:hAnsiTheme="majorBidi" w:cstheme="majorBidi" w:hint="cs"/>
          <w:b/>
          <w:bCs/>
          <w:rtl/>
        </w:rPr>
        <w:t> </w:t>
      </w:r>
      <w:r w:rsidRPr="002B7AB9">
        <w:rPr>
          <w:rFonts w:asciiTheme="majorBidi" w:hAnsiTheme="majorBidi" w:cstheme="majorBidi"/>
          <w:b/>
          <w:bCs/>
          <w:rtl/>
        </w:rPr>
        <w:t>خصوص تجارت، گردشگری، ارتباطات و انرژی را توسعه دهد</w:t>
      </w:r>
      <w:r w:rsidRPr="002B7AB9">
        <w:rPr>
          <w:rFonts w:asciiTheme="majorBidi" w:hAnsiTheme="majorBidi" w:cstheme="majorBidi"/>
          <w:b/>
          <w:bCs/>
        </w:rPr>
        <w:t>.</w:t>
      </w:r>
    </w:p>
    <w:p w:rsidR="002B7AB9" w:rsidRPr="002B7AB9" w:rsidRDefault="002B7AB9" w:rsidP="002B7AB9">
      <w:pPr>
        <w:pStyle w:val="Ingetavstnd"/>
        <w:bidi/>
        <w:jc w:val="both"/>
        <w:rPr>
          <w:rFonts w:asciiTheme="majorBidi" w:hAnsiTheme="majorBidi" w:cstheme="majorBidi"/>
          <w:b/>
          <w:bCs/>
        </w:rPr>
      </w:pPr>
      <w:r w:rsidRPr="002B7AB9">
        <w:rPr>
          <w:rFonts w:asciiTheme="majorBidi" w:hAnsiTheme="majorBidi" w:cstheme="majorBidi"/>
          <w:b/>
          <w:bCs/>
          <w:rtl/>
        </w:rPr>
        <w:t>وزیر خارجه ترکیه</w:t>
      </w:r>
      <w:r w:rsidRPr="002B7AB9">
        <w:rPr>
          <w:rFonts w:asciiTheme="majorBidi" w:hAnsiTheme="majorBidi" w:cstheme="majorBidi" w:hint="cs"/>
          <w:b/>
          <w:bCs/>
          <w:rtl/>
        </w:rPr>
        <w:t>،</w:t>
      </w:r>
      <w:r w:rsidRPr="002B7AB9">
        <w:rPr>
          <w:rFonts w:asciiTheme="majorBidi" w:hAnsiTheme="majorBidi" w:cstheme="majorBidi"/>
          <w:b/>
          <w:bCs/>
          <w:rtl/>
        </w:rPr>
        <w:t xml:space="preserve"> هم</w:t>
      </w:r>
      <w:r w:rsidRPr="002B7AB9">
        <w:rPr>
          <w:rFonts w:asciiTheme="majorBidi" w:hAnsiTheme="majorBidi" w:cstheme="majorBidi" w:hint="cs"/>
          <w:b/>
          <w:bCs/>
          <w:rtl/>
        </w:rPr>
        <w:t> </w:t>
      </w:r>
      <w:r w:rsidRPr="002B7AB9">
        <w:rPr>
          <w:rFonts w:asciiTheme="majorBidi" w:hAnsiTheme="majorBidi" w:cstheme="majorBidi"/>
          <w:b/>
          <w:bCs/>
          <w:rtl/>
        </w:rPr>
        <w:t>چنین بر ادامه مشورت‌</w:t>
      </w:r>
      <w:r w:rsidRPr="002B7AB9">
        <w:rPr>
          <w:rFonts w:asciiTheme="majorBidi" w:hAnsiTheme="majorBidi" w:cstheme="majorBidi" w:hint="cs"/>
          <w:b/>
          <w:bCs/>
          <w:rtl/>
        </w:rPr>
        <w:t> </w:t>
      </w:r>
      <w:r w:rsidRPr="002B7AB9">
        <w:rPr>
          <w:rFonts w:asciiTheme="majorBidi" w:hAnsiTheme="majorBidi" w:cstheme="majorBidi"/>
          <w:b/>
          <w:bCs/>
          <w:rtl/>
        </w:rPr>
        <w:t>ها با ایران در موضوعات منطقه‌</w:t>
      </w:r>
      <w:r w:rsidRPr="002B7AB9">
        <w:rPr>
          <w:rFonts w:asciiTheme="majorBidi" w:hAnsiTheme="majorBidi" w:cstheme="majorBidi" w:hint="cs"/>
          <w:b/>
          <w:bCs/>
          <w:rtl/>
        </w:rPr>
        <w:t> </w:t>
      </w:r>
      <w:r w:rsidRPr="002B7AB9">
        <w:rPr>
          <w:rFonts w:asciiTheme="majorBidi" w:hAnsiTheme="majorBidi" w:cstheme="majorBidi"/>
          <w:b/>
          <w:bCs/>
          <w:rtl/>
        </w:rPr>
        <w:t>ای به</w:t>
      </w:r>
      <w:r w:rsidRPr="002B7AB9">
        <w:rPr>
          <w:rFonts w:asciiTheme="majorBidi" w:hAnsiTheme="majorBidi" w:cstheme="majorBidi" w:hint="cs"/>
          <w:b/>
          <w:bCs/>
          <w:rtl/>
        </w:rPr>
        <w:t> </w:t>
      </w:r>
      <w:r w:rsidRPr="002B7AB9">
        <w:rPr>
          <w:rFonts w:asciiTheme="majorBidi" w:hAnsiTheme="majorBidi" w:cstheme="majorBidi"/>
          <w:b/>
          <w:bCs/>
          <w:rtl/>
        </w:rPr>
        <w:t xml:space="preserve">ویژه سوریه </w:t>
      </w:r>
      <w:r w:rsidRPr="002B7AB9">
        <w:rPr>
          <w:rFonts w:asciiTheme="majorBidi" w:hAnsiTheme="majorBidi" w:cstheme="majorBidi" w:hint="cs"/>
          <w:b/>
          <w:bCs/>
          <w:rtl/>
        </w:rPr>
        <w:t>تا</w:t>
      </w:r>
      <w:r w:rsidRPr="002B7AB9">
        <w:rPr>
          <w:rFonts w:asciiTheme="majorBidi" w:hAnsiTheme="majorBidi" w:cstheme="majorBidi"/>
          <w:b/>
          <w:bCs/>
          <w:rtl/>
        </w:rPr>
        <w:t>کید کرد و گفت که ترکیه مخالفت خود را با تحریم</w:t>
      </w:r>
      <w:r w:rsidRPr="002B7AB9">
        <w:rPr>
          <w:rFonts w:asciiTheme="majorBidi" w:hAnsiTheme="majorBidi" w:cstheme="majorBidi" w:hint="cs"/>
          <w:b/>
          <w:bCs/>
          <w:rtl/>
        </w:rPr>
        <w:t> </w:t>
      </w:r>
      <w:r w:rsidRPr="002B7AB9">
        <w:rPr>
          <w:rFonts w:asciiTheme="majorBidi" w:hAnsiTheme="majorBidi" w:cstheme="majorBidi"/>
          <w:b/>
          <w:bCs/>
          <w:rtl/>
        </w:rPr>
        <w:t>‌ها علیه ایران که به مردم این کشور و تجارت منطقه‌ای ضربه می</w:t>
      </w:r>
      <w:r w:rsidRPr="002B7AB9">
        <w:rPr>
          <w:rFonts w:asciiTheme="majorBidi" w:hAnsiTheme="majorBidi" w:cstheme="majorBidi" w:hint="cs"/>
          <w:b/>
          <w:bCs/>
          <w:rtl/>
        </w:rPr>
        <w:t> </w:t>
      </w:r>
      <w:r w:rsidRPr="002B7AB9">
        <w:rPr>
          <w:rFonts w:asciiTheme="majorBidi" w:hAnsiTheme="majorBidi" w:cstheme="majorBidi"/>
          <w:b/>
          <w:bCs/>
          <w:rtl/>
        </w:rPr>
        <w:t>‌زند، اعلام کرده است</w:t>
      </w:r>
      <w:r w:rsidRPr="002B7AB9">
        <w:rPr>
          <w:rFonts w:asciiTheme="majorBidi" w:hAnsiTheme="majorBidi" w:cstheme="majorBidi"/>
          <w:b/>
          <w:bCs/>
        </w:rPr>
        <w:t>.</w:t>
      </w:r>
    </w:p>
    <w:p w:rsidR="002B7AB9" w:rsidRPr="002B7AB9" w:rsidRDefault="002B7AB9" w:rsidP="002B7AB9">
      <w:pPr>
        <w:pStyle w:val="Ingetavstnd"/>
        <w:bidi/>
        <w:jc w:val="both"/>
        <w:rPr>
          <w:rFonts w:asciiTheme="majorBidi" w:hAnsiTheme="majorBidi" w:cstheme="majorBidi"/>
          <w:b/>
          <w:bCs/>
        </w:rPr>
      </w:pPr>
      <w:r w:rsidRPr="002B7AB9">
        <w:rPr>
          <w:rFonts w:asciiTheme="majorBidi" w:hAnsiTheme="majorBidi" w:cstheme="majorBidi"/>
          <w:b/>
          <w:bCs/>
          <w:rtl/>
        </w:rPr>
        <w:t>او با بیان این</w:t>
      </w:r>
      <w:r w:rsidRPr="002B7AB9">
        <w:rPr>
          <w:rFonts w:asciiTheme="majorBidi" w:hAnsiTheme="majorBidi" w:cstheme="majorBidi" w:hint="cs"/>
          <w:b/>
          <w:bCs/>
          <w:rtl/>
        </w:rPr>
        <w:t> </w:t>
      </w:r>
      <w:r w:rsidRPr="002B7AB9">
        <w:rPr>
          <w:rFonts w:asciiTheme="majorBidi" w:hAnsiTheme="majorBidi" w:cstheme="majorBidi"/>
          <w:b/>
          <w:bCs/>
          <w:rtl/>
        </w:rPr>
        <w:t>که ترکیه در منطقه مملو از تهدید قرار گرفته، گفت که این کشور باید سیاست خارجی چند جانبه در شرایط موجود منطقه اتخاذ کند</w:t>
      </w:r>
      <w:r w:rsidRPr="002B7AB9">
        <w:rPr>
          <w:rFonts w:asciiTheme="majorBidi" w:hAnsiTheme="majorBidi" w:cstheme="majorBidi" w:hint="cs"/>
          <w:b/>
          <w:bCs/>
          <w:rtl/>
        </w:rPr>
        <w:t>.</w:t>
      </w:r>
    </w:p>
    <w:p w:rsidR="002B7AB9" w:rsidRPr="002B7AB9" w:rsidRDefault="002B7AB9" w:rsidP="002B7AB9">
      <w:pPr>
        <w:pStyle w:val="Ingetavstnd"/>
        <w:bidi/>
        <w:jc w:val="both"/>
        <w:rPr>
          <w:rFonts w:asciiTheme="majorBidi" w:hAnsiTheme="majorBidi" w:cstheme="majorBidi" w:hint="cs"/>
          <w:b/>
          <w:bCs/>
          <w:rtl/>
          <w:lang w:bidi="fa-IR"/>
        </w:rPr>
      </w:pPr>
      <w:r w:rsidRPr="002B7AB9">
        <w:rPr>
          <w:rFonts w:asciiTheme="majorBidi" w:hAnsiTheme="majorBidi" w:cstheme="majorBidi"/>
          <w:b/>
          <w:bCs/>
          <w:rtl/>
        </w:rPr>
        <w:t>او در خصوص اعتراضات عراق نیز گفت که ترکیه به زودی کنسولگری خود در بصره و موصل را بازگشایی می</w:t>
      </w:r>
      <w:r w:rsidRPr="002B7AB9">
        <w:rPr>
          <w:rFonts w:asciiTheme="majorBidi" w:hAnsiTheme="majorBidi" w:cstheme="majorBidi" w:hint="cs"/>
          <w:b/>
          <w:bCs/>
          <w:rtl/>
        </w:rPr>
        <w:t> </w:t>
      </w:r>
      <w:r w:rsidRPr="002B7AB9">
        <w:rPr>
          <w:rFonts w:asciiTheme="majorBidi" w:hAnsiTheme="majorBidi" w:cstheme="majorBidi"/>
          <w:b/>
          <w:bCs/>
          <w:rtl/>
        </w:rPr>
        <w:t>‌کند</w:t>
      </w:r>
      <w:r w:rsidRPr="002B7AB9">
        <w:rPr>
          <w:rFonts w:asciiTheme="majorBidi" w:hAnsiTheme="majorBidi" w:cstheme="majorBidi"/>
          <w:b/>
          <w:bCs/>
        </w:rPr>
        <w:t>.</w:t>
      </w:r>
    </w:p>
    <w:p w:rsidR="00C713A4" w:rsidRPr="00BB01E2" w:rsidRDefault="00C713A4" w:rsidP="00BB01E2">
      <w:pPr>
        <w:pStyle w:val="Ingetavstnd"/>
        <w:bidi/>
        <w:jc w:val="both"/>
        <w:rPr>
          <w:rFonts w:asciiTheme="majorBidi" w:hAnsiTheme="majorBidi" w:cstheme="majorBidi"/>
        </w:rPr>
      </w:pPr>
    </w:p>
    <w:p w:rsidR="00C713A4" w:rsidRPr="00BB01E2" w:rsidRDefault="00C713A4" w:rsidP="00BB01E2">
      <w:pPr>
        <w:pStyle w:val="Ingetavstnd"/>
        <w:bidi/>
        <w:jc w:val="center"/>
        <w:rPr>
          <w:rFonts w:asciiTheme="majorBidi" w:hAnsiTheme="majorBidi" w:cstheme="majorBidi"/>
        </w:rPr>
      </w:pPr>
      <w:r w:rsidRPr="00BB01E2">
        <w:rPr>
          <w:rFonts w:asciiTheme="majorBidi" w:hAnsiTheme="majorBidi" w:cstheme="majorBidi"/>
          <w:noProof/>
          <w:lang w:eastAsia="sv-SE"/>
        </w:rPr>
        <w:drawing>
          <wp:inline distT="0" distB="0" distL="0" distR="0" wp14:anchorId="4D7513F4" wp14:editId="1F8B5CB9">
            <wp:extent cx="2661908" cy="1440000"/>
            <wp:effectExtent l="0" t="0" r="5715" b="8255"/>
            <wp:docPr id="4" name="Bildobjekt 4" descr="مطالبات بحق مردمی، قربانی آتش بازی ها و اغتشاشا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مطالبات بحق مردمی، قربانی آتش بازی ها و اغتشاشات"/>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61908" cy="1440000"/>
                    </a:xfrm>
                    <a:prstGeom prst="rect">
                      <a:avLst/>
                    </a:prstGeom>
                    <a:noFill/>
                    <a:ln>
                      <a:noFill/>
                    </a:ln>
                  </pic:spPr>
                </pic:pic>
              </a:graphicData>
            </a:graphic>
          </wp:inline>
        </w:drawing>
      </w:r>
      <w:r w:rsidRPr="00BB01E2">
        <w:rPr>
          <w:rFonts w:asciiTheme="majorBidi" w:hAnsiTheme="majorBidi" w:cstheme="majorBidi"/>
          <w:noProof/>
          <w:lang w:eastAsia="sv-SE"/>
        </w:rPr>
        <w:drawing>
          <wp:inline distT="0" distB="0" distL="0" distR="0" wp14:anchorId="4070D9F5" wp14:editId="4466610C">
            <wp:extent cx="2559212" cy="1440000"/>
            <wp:effectExtent l="0" t="0" r="0" b="8255"/>
            <wp:docPr id="7" name="Bildobjekt 7" descr="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edi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59212" cy="1440000"/>
                    </a:xfrm>
                    <a:prstGeom prst="rect">
                      <a:avLst/>
                    </a:prstGeom>
                    <a:noFill/>
                    <a:ln>
                      <a:noFill/>
                    </a:ln>
                  </pic:spPr>
                </pic:pic>
              </a:graphicData>
            </a:graphic>
          </wp:inline>
        </w:drawing>
      </w:r>
    </w:p>
    <w:p w:rsidR="00C713A4" w:rsidRPr="00BB01E2" w:rsidRDefault="00C713A4" w:rsidP="00BB01E2">
      <w:pPr>
        <w:pStyle w:val="Ingetavstnd"/>
        <w:bidi/>
        <w:jc w:val="both"/>
        <w:rPr>
          <w:rFonts w:asciiTheme="majorBidi" w:hAnsiTheme="majorBidi" w:cstheme="majorBidi"/>
        </w:rPr>
      </w:pPr>
    </w:p>
    <w:p w:rsidR="00005A1B" w:rsidRPr="00BB01E2" w:rsidRDefault="00005A1B" w:rsidP="00BB01E2">
      <w:pPr>
        <w:pStyle w:val="Ingetavstnd"/>
        <w:bidi/>
        <w:jc w:val="both"/>
        <w:rPr>
          <w:rStyle w:val="b-counters-icon"/>
          <w:rFonts w:asciiTheme="majorBidi" w:hAnsiTheme="majorBidi" w:cstheme="majorBidi"/>
          <w:b/>
          <w:bCs/>
          <w:rtl/>
        </w:rPr>
      </w:pPr>
      <w:r w:rsidRPr="00BB01E2">
        <w:rPr>
          <w:rStyle w:val="b-counters-icon"/>
          <w:rFonts w:asciiTheme="majorBidi" w:hAnsiTheme="majorBidi" w:cstheme="majorBidi"/>
          <w:b/>
          <w:bCs/>
          <w:rtl/>
        </w:rPr>
        <w:t>دولت روسیه در جنگ اخیر حکومت اسلامی ایران علیه مردم این ک</w:t>
      </w:r>
      <w:r w:rsidR="00ED4D5E" w:rsidRPr="00BB01E2">
        <w:rPr>
          <w:rStyle w:val="b-counters-icon"/>
          <w:rFonts w:asciiTheme="majorBidi" w:hAnsiTheme="majorBidi" w:cstheme="majorBidi"/>
          <w:b/>
          <w:bCs/>
          <w:rtl/>
        </w:rPr>
        <w:t>شور، با تمام قدرت از حکومت اسلا</w:t>
      </w:r>
      <w:r w:rsidRPr="00BB01E2">
        <w:rPr>
          <w:rStyle w:val="b-counters-icon"/>
          <w:rFonts w:asciiTheme="majorBidi" w:hAnsiTheme="majorBidi" w:cstheme="majorBidi"/>
          <w:b/>
          <w:bCs/>
          <w:rtl/>
        </w:rPr>
        <w:t>می دفاع کرده است.</w:t>
      </w:r>
    </w:p>
    <w:p w:rsidR="00005A1B" w:rsidRPr="00BB01E2" w:rsidRDefault="00005A1B" w:rsidP="00BB01E2">
      <w:pPr>
        <w:pStyle w:val="Ingetavstnd"/>
        <w:bidi/>
        <w:jc w:val="both"/>
        <w:rPr>
          <w:rFonts w:asciiTheme="majorBidi" w:hAnsiTheme="majorBidi" w:cstheme="majorBidi"/>
          <w:b/>
          <w:bCs/>
        </w:rPr>
      </w:pPr>
      <w:r w:rsidRPr="00BB01E2">
        <w:rPr>
          <w:rStyle w:val="b-counters-icon"/>
          <w:rFonts w:asciiTheme="majorBidi" w:hAnsiTheme="majorBidi" w:cstheme="majorBidi"/>
          <w:b/>
          <w:bCs/>
          <w:rtl/>
        </w:rPr>
        <w:t xml:space="preserve">در حالی </w:t>
      </w:r>
      <w:r w:rsidRPr="00BB01E2">
        <w:rPr>
          <w:rFonts w:asciiTheme="majorBidi" w:hAnsiTheme="majorBidi" w:cstheme="majorBidi"/>
          <w:b/>
          <w:bCs/>
          <w:rtl/>
        </w:rPr>
        <w:t>اسپوتنیک، خبرگزاری رسمی روسیه، به کشتار مدرم ایارن توسط حکومت اسلامی کم ترین اهمیتی نمی دهد و هم چنان اخبار و گزارشات دروغین سران و مقامات حکومت اسلامی در رابطه با حرکت اعتراضی مردم انعکاس می دهد نسبت به فوت صدیقه فریدون، خواهر رییس جمهور اسلامی ایران، جایگاه خاصی می دهد و نامه دفتر حسن روحانی را به طور کامل انتشار می دهد:</w:t>
      </w:r>
    </w:p>
    <w:p w:rsidR="00005A1B" w:rsidRPr="00BB01E2" w:rsidRDefault="00005A1B" w:rsidP="00BB01E2">
      <w:pPr>
        <w:pStyle w:val="Ingetavstnd"/>
        <w:bidi/>
        <w:jc w:val="both"/>
        <w:rPr>
          <w:rFonts w:asciiTheme="majorBidi" w:hAnsiTheme="majorBidi" w:cstheme="majorBidi"/>
          <w:b/>
          <w:bCs/>
        </w:rPr>
      </w:pPr>
      <w:r w:rsidRPr="00BB01E2">
        <w:rPr>
          <w:rFonts w:asciiTheme="majorBidi" w:hAnsiTheme="majorBidi" w:cstheme="majorBidi"/>
          <w:b/>
          <w:bCs/>
          <w:rtl/>
        </w:rPr>
        <w:t>به گزارش اسپوتنیک به نقل از ایرنا، دفتر رییس جمهوری ایران در پی درگذشت صدیقه فریدون، خواهر حسن روحانی، رییس جمهور ایران در اطلاعیه ای آورده است:</w:t>
      </w:r>
    </w:p>
    <w:p w:rsidR="00005A1B" w:rsidRPr="00BB01E2" w:rsidRDefault="00005A1B" w:rsidP="00BB01E2">
      <w:pPr>
        <w:pStyle w:val="Ingetavstnd"/>
        <w:bidi/>
        <w:jc w:val="both"/>
        <w:rPr>
          <w:rFonts w:asciiTheme="majorBidi" w:hAnsiTheme="majorBidi" w:cstheme="majorBidi"/>
          <w:b/>
          <w:bCs/>
          <w:rtl/>
        </w:rPr>
      </w:pPr>
      <w:r w:rsidRPr="00BB01E2">
        <w:rPr>
          <w:rFonts w:asciiTheme="majorBidi" w:hAnsiTheme="majorBidi" w:cstheme="majorBidi"/>
          <w:b/>
          <w:bCs/>
          <w:rtl/>
        </w:rPr>
        <w:t>بسم الله الرحمن الرحیم</w:t>
      </w:r>
    </w:p>
    <w:p w:rsidR="00005A1B" w:rsidRPr="00BB01E2" w:rsidRDefault="00005A1B" w:rsidP="00BB01E2">
      <w:pPr>
        <w:pStyle w:val="Ingetavstnd"/>
        <w:bidi/>
        <w:jc w:val="both"/>
        <w:rPr>
          <w:rFonts w:asciiTheme="majorBidi" w:hAnsiTheme="majorBidi" w:cstheme="majorBidi"/>
          <w:b/>
          <w:bCs/>
          <w:rtl/>
        </w:rPr>
      </w:pPr>
      <w:r w:rsidRPr="00BB01E2">
        <w:rPr>
          <w:rFonts w:asciiTheme="majorBidi" w:hAnsiTheme="majorBidi" w:cstheme="majorBidi"/>
          <w:b/>
          <w:bCs/>
          <w:rtl/>
        </w:rPr>
        <w:t>انالله وانا الیه راجعون</w:t>
      </w:r>
    </w:p>
    <w:p w:rsidR="00005A1B" w:rsidRPr="00BB01E2" w:rsidRDefault="00005A1B" w:rsidP="00BB01E2">
      <w:pPr>
        <w:pStyle w:val="Ingetavstnd"/>
        <w:bidi/>
        <w:jc w:val="both"/>
        <w:rPr>
          <w:rFonts w:asciiTheme="majorBidi" w:hAnsiTheme="majorBidi" w:cstheme="majorBidi"/>
          <w:b/>
          <w:bCs/>
          <w:rtl/>
        </w:rPr>
      </w:pPr>
      <w:r w:rsidRPr="00BB01E2">
        <w:rPr>
          <w:rFonts w:asciiTheme="majorBidi" w:hAnsiTheme="majorBidi" w:cstheme="majorBidi"/>
          <w:b/>
          <w:bCs/>
          <w:rtl/>
        </w:rPr>
        <w:t>با کمال تهسف و تاثر به اطلاع عموم می‌رساند بانوی مؤمنه خانم «صدیقه فریدون» خواهر گرامی رییس جمهور محترم روز یک شنبه ٣ آذر ٩٨ پس از یک دوره بیماری دار فانی را وداع گفت.</w:t>
      </w:r>
    </w:p>
    <w:p w:rsidR="00005A1B" w:rsidRPr="00BB01E2" w:rsidRDefault="00005A1B" w:rsidP="00BB01E2">
      <w:pPr>
        <w:pStyle w:val="Ingetavstnd"/>
        <w:bidi/>
        <w:jc w:val="both"/>
        <w:rPr>
          <w:rFonts w:asciiTheme="majorBidi" w:hAnsiTheme="majorBidi" w:cstheme="majorBidi"/>
          <w:b/>
          <w:bCs/>
          <w:rtl/>
        </w:rPr>
      </w:pPr>
      <w:r w:rsidRPr="00BB01E2">
        <w:rPr>
          <w:rFonts w:asciiTheme="majorBidi" w:hAnsiTheme="majorBidi" w:cstheme="majorBidi"/>
          <w:b/>
          <w:bCs/>
          <w:rtl/>
        </w:rPr>
        <w:t>دفتر رییس جمهور ضمن تسلیت این مصیبت وارده به حجت الاسلام والمسلمین دکتر حسن روحانی رییس جمهوری اسلامی ایران، به اطلاع هموطنان عزیز میرساند زمان مراسم تشییع و خاکسپاری آن مرحومه متعاقبا اعلام خواهد شد.»</w:t>
      </w:r>
    </w:p>
    <w:p w:rsidR="00005A1B" w:rsidRPr="00BB01E2" w:rsidRDefault="00005A1B" w:rsidP="00BB01E2">
      <w:pPr>
        <w:pStyle w:val="Ingetavstnd"/>
        <w:bidi/>
        <w:jc w:val="both"/>
        <w:rPr>
          <w:rFonts w:asciiTheme="majorBidi" w:hAnsiTheme="majorBidi" w:cstheme="majorBidi"/>
          <w:b/>
          <w:bCs/>
          <w:rtl/>
        </w:rPr>
      </w:pPr>
      <w:r w:rsidRPr="00BB01E2">
        <w:rPr>
          <w:rFonts w:asciiTheme="majorBidi" w:hAnsiTheme="majorBidi" w:cstheme="majorBidi"/>
          <w:b/>
          <w:bCs/>
          <w:rtl/>
        </w:rPr>
        <w:t>آری، این مهم</w:t>
      </w:r>
      <w:r w:rsidR="00ED4D5E" w:rsidRPr="00BB01E2">
        <w:rPr>
          <w:rFonts w:asciiTheme="majorBidi" w:hAnsiTheme="majorBidi" w:cstheme="majorBidi"/>
          <w:b/>
          <w:bCs/>
          <w:rtl/>
        </w:rPr>
        <w:t> </w:t>
      </w:r>
      <w:r w:rsidRPr="00BB01E2">
        <w:rPr>
          <w:rFonts w:asciiTheme="majorBidi" w:hAnsiTheme="majorBidi" w:cstheme="majorBidi"/>
          <w:b/>
          <w:bCs/>
          <w:rtl/>
        </w:rPr>
        <w:t>ترین خبر، خبرگزاری رسمی دولت</w:t>
      </w:r>
      <w:r w:rsidR="00ED4D5E" w:rsidRPr="00BB01E2">
        <w:rPr>
          <w:rFonts w:asciiTheme="majorBidi" w:hAnsiTheme="majorBidi" w:cstheme="majorBidi"/>
          <w:b/>
          <w:bCs/>
          <w:rtl/>
        </w:rPr>
        <w:t xml:space="preserve"> روسیه</w:t>
      </w:r>
      <w:r w:rsidRPr="00BB01E2">
        <w:rPr>
          <w:rFonts w:asciiTheme="majorBidi" w:hAnsiTheme="majorBidi" w:cstheme="majorBidi"/>
          <w:b/>
          <w:bCs/>
          <w:rtl/>
        </w:rPr>
        <w:t xml:space="preserve"> در بحبوبه کشتار مردم ایران توسط دولت به ریاست حسن روحانی است!</w:t>
      </w:r>
    </w:p>
    <w:p w:rsidR="00005A1B" w:rsidRPr="00BB01E2" w:rsidRDefault="00005A1B" w:rsidP="00BB01E2">
      <w:pPr>
        <w:pStyle w:val="Ingetavstnd"/>
        <w:bidi/>
        <w:jc w:val="both"/>
        <w:rPr>
          <w:rFonts w:asciiTheme="majorBidi" w:hAnsiTheme="majorBidi" w:cstheme="majorBidi"/>
          <w:b/>
          <w:bCs/>
          <w:rtl/>
        </w:rPr>
      </w:pPr>
    </w:p>
    <w:p w:rsidR="00F33C08" w:rsidRPr="00BB01E2" w:rsidRDefault="00F33C08" w:rsidP="00BB01E2">
      <w:pPr>
        <w:pStyle w:val="Ingetavstnd"/>
        <w:bidi/>
        <w:jc w:val="both"/>
        <w:rPr>
          <w:rFonts w:asciiTheme="majorBidi" w:hAnsiTheme="majorBidi" w:cstheme="majorBidi"/>
          <w:b/>
          <w:bCs/>
          <w:lang w:bidi="ku-Arab-IQ"/>
        </w:rPr>
      </w:pPr>
      <w:r w:rsidRPr="00BB01E2">
        <w:rPr>
          <w:rFonts w:asciiTheme="majorBidi" w:hAnsiTheme="majorBidi" w:cstheme="majorBidi"/>
          <w:b/>
          <w:bCs/>
          <w:rtl/>
        </w:rPr>
        <w:t>وزارت امور</w:t>
      </w:r>
      <w:r w:rsidR="00225BCC" w:rsidRPr="00BB01E2">
        <w:rPr>
          <w:rFonts w:asciiTheme="majorBidi" w:hAnsiTheme="majorBidi" w:cstheme="majorBidi"/>
          <w:b/>
          <w:bCs/>
          <w:rtl/>
        </w:rPr>
        <w:t xml:space="preserve"> </w:t>
      </w:r>
      <w:r w:rsidRPr="00BB01E2">
        <w:rPr>
          <w:rFonts w:asciiTheme="majorBidi" w:hAnsiTheme="majorBidi" w:cstheme="majorBidi"/>
          <w:b/>
          <w:bCs/>
          <w:rtl/>
        </w:rPr>
        <w:t xml:space="preserve">خارجه روسیه نیز </w:t>
      </w:r>
      <w:r w:rsidR="00225BCC" w:rsidRPr="00BB01E2">
        <w:rPr>
          <w:rFonts w:asciiTheme="majorBidi" w:hAnsiTheme="majorBidi" w:cstheme="majorBidi"/>
          <w:b/>
          <w:bCs/>
          <w:rtl/>
        </w:rPr>
        <w:t>همان ادعای های سران و مقامت سیاسی و نظامی حکومت اسلامی را تکرار کرده و گفته است</w:t>
      </w:r>
      <w:r w:rsidRPr="00BB01E2">
        <w:rPr>
          <w:rFonts w:asciiTheme="majorBidi" w:hAnsiTheme="majorBidi" w:cstheme="majorBidi"/>
          <w:b/>
          <w:bCs/>
          <w:rtl/>
        </w:rPr>
        <w:t xml:space="preserve"> که </w:t>
      </w:r>
      <w:r w:rsidR="00ED4D5E" w:rsidRPr="00BB01E2">
        <w:rPr>
          <w:rFonts w:asciiTheme="majorBidi" w:hAnsiTheme="majorBidi" w:cstheme="majorBidi"/>
          <w:b/>
          <w:bCs/>
          <w:rtl/>
        </w:rPr>
        <w:t>«</w:t>
      </w:r>
      <w:r w:rsidRPr="00BB01E2">
        <w:rPr>
          <w:rFonts w:asciiTheme="majorBidi" w:hAnsiTheme="majorBidi" w:cstheme="majorBidi"/>
          <w:b/>
          <w:bCs/>
          <w:rtl/>
        </w:rPr>
        <w:t>گسترش اغتشاشات در ایران ممکن است کار طرف‌</w:t>
      </w:r>
      <w:r w:rsidR="00225BCC" w:rsidRPr="00BB01E2">
        <w:rPr>
          <w:rFonts w:asciiTheme="majorBidi" w:hAnsiTheme="majorBidi" w:cstheme="majorBidi"/>
          <w:b/>
          <w:bCs/>
          <w:rtl/>
        </w:rPr>
        <w:t> </w:t>
      </w:r>
      <w:r w:rsidRPr="00BB01E2">
        <w:rPr>
          <w:rFonts w:asciiTheme="majorBidi" w:hAnsiTheme="majorBidi" w:cstheme="majorBidi"/>
          <w:b/>
          <w:bCs/>
          <w:rtl/>
        </w:rPr>
        <w:t>های خارجی باشد</w:t>
      </w:r>
      <w:r w:rsidR="00225BCC" w:rsidRPr="00BB01E2">
        <w:rPr>
          <w:rFonts w:asciiTheme="majorBidi" w:hAnsiTheme="majorBidi" w:cstheme="majorBidi"/>
          <w:b/>
          <w:bCs/>
          <w:rtl/>
        </w:rPr>
        <w:t>.</w:t>
      </w:r>
      <w:r w:rsidR="00ED4D5E" w:rsidRPr="00BB01E2">
        <w:rPr>
          <w:rFonts w:asciiTheme="majorBidi" w:hAnsiTheme="majorBidi" w:cstheme="majorBidi"/>
          <w:b/>
          <w:bCs/>
          <w:rtl/>
        </w:rPr>
        <w:t>»</w:t>
      </w:r>
    </w:p>
    <w:p w:rsidR="00F33C08" w:rsidRPr="00BB01E2" w:rsidRDefault="00F33C08" w:rsidP="00BB01E2">
      <w:pPr>
        <w:pStyle w:val="Ingetavstnd"/>
        <w:bidi/>
        <w:jc w:val="both"/>
        <w:rPr>
          <w:rFonts w:asciiTheme="majorBidi" w:hAnsiTheme="majorBidi" w:cstheme="majorBidi"/>
          <w:b/>
          <w:bCs/>
        </w:rPr>
      </w:pPr>
      <w:r w:rsidRPr="00BB01E2">
        <w:rPr>
          <w:rFonts w:asciiTheme="majorBidi" w:hAnsiTheme="majorBidi" w:cstheme="majorBidi"/>
          <w:b/>
          <w:bCs/>
          <w:rtl/>
        </w:rPr>
        <w:t>به گزارش اسپوتنیک، وزارت امور</w:t>
      </w:r>
      <w:r w:rsidR="00225BCC" w:rsidRPr="00BB01E2">
        <w:rPr>
          <w:rFonts w:asciiTheme="majorBidi" w:hAnsiTheme="majorBidi" w:cstheme="majorBidi"/>
          <w:b/>
          <w:bCs/>
          <w:rtl/>
        </w:rPr>
        <w:t xml:space="preserve"> </w:t>
      </w:r>
      <w:r w:rsidRPr="00BB01E2">
        <w:rPr>
          <w:rFonts w:asciiTheme="majorBidi" w:hAnsiTheme="majorBidi" w:cstheme="majorBidi"/>
          <w:b/>
          <w:bCs/>
          <w:rtl/>
        </w:rPr>
        <w:t xml:space="preserve">خارجه روسیه امروز (دوشنبه) اعلام کرده که </w:t>
      </w:r>
      <w:r w:rsidR="00225BCC" w:rsidRPr="00BB01E2">
        <w:rPr>
          <w:rFonts w:asciiTheme="majorBidi" w:hAnsiTheme="majorBidi" w:cstheme="majorBidi"/>
          <w:b/>
          <w:bCs/>
          <w:rtl/>
        </w:rPr>
        <w:t>«</w:t>
      </w:r>
      <w:r w:rsidRPr="00BB01E2">
        <w:rPr>
          <w:rFonts w:asciiTheme="majorBidi" w:hAnsiTheme="majorBidi" w:cstheme="majorBidi"/>
          <w:b/>
          <w:bCs/>
          <w:rtl/>
        </w:rPr>
        <w:t>افزایش اغتشاشات در ایران پس از اصلاح قیمت بنزین، ممکن است به تحریک نیروهای خارجی باشد</w:t>
      </w:r>
      <w:r w:rsidRPr="00BB01E2">
        <w:rPr>
          <w:rFonts w:asciiTheme="majorBidi" w:hAnsiTheme="majorBidi" w:cstheme="majorBidi"/>
          <w:b/>
          <w:bCs/>
        </w:rPr>
        <w:t>.</w:t>
      </w:r>
      <w:r w:rsidR="00225BCC" w:rsidRPr="00BB01E2">
        <w:rPr>
          <w:rFonts w:asciiTheme="majorBidi" w:hAnsiTheme="majorBidi" w:cstheme="majorBidi"/>
          <w:b/>
          <w:bCs/>
          <w:rtl/>
        </w:rPr>
        <w:t>»</w:t>
      </w:r>
    </w:p>
    <w:p w:rsidR="00C713A4" w:rsidRPr="00BB01E2" w:rsidRDefault="00F33C08" w:rsidP="00BB01E2">
      <w:pPr>
        <w:pStyle w:val="Ingetavstnd"/>
        <w:bidi/>
        <w:jc w:val="both"/>
        <w:rPr>
          <w:rFonts w:asciiTheme="majorBidi" w:hAnsiTheme="majorBidi" w:cstheme="majorBidi"/>
          <w:b/>
          <w:bCs/>
        </w:rPr>
      </w:pPr>
      <w:r w:rsidRPr="00BB01E2">
        <w:rPr>
          <w:rFonts w:asciiTheme="majorBidi" w:hAnsiTheme="majorBidi" w:cstheme="majorBidi"/>
          <w:b/>
          <w:bCs/>
          <w:rtl/>
        </w:rPr>
        <w:t xml:space="preserve">مدیر بخش امور آسیا در وزارت خارجه روسیه گفت: </w:t>
      </w:r>
      <w:r w:rsidR="00225BCC" w:rsidRPr="00BB01E2">
        <w:rPr>
          <w:rFonts w:asciiTheme="majorBidi" w:hAnsiTheme="majorBidi" w:cstheme="majorBidi"/>
          <w:b/>
          <w:bCs/>
          <w:rtl/>
        </w:rPr>
        <w:t>«</w:t>
      </w:r>
      <w:r w:rsidRPr="00BB01E2">
        <w:rPr>
          <w:rFonts w:asciiTheme="majorBidi" w:hAnsiTheme="majorBidi" w:cstheme="majorBidi"/>
          <w:b/>
          <w:bCs/>
          <w:rtl/>
        </w:rPr>
        <w:t>از نظر روسیه طرف</w:t>
      </w:r>
      <w:r w:rsidR="00225BCC" w:rsidRPr="00BB01E2">
        <w:rPr>
          <w:rFonts w:asciiTheme="majorBidi" w:hAnsiTheme="majorBidi" w:cstheme="majorBidi"/>
          <w:b/>
          <w:bCs/>
          <w:rtl/>
        </w:rPr>
        <w:t> </w:t>
      </w:r>
      <w:r w:rsidRPr="00BB01E2">
        <w:rPr>
          <w:rFonts w:asciiTheme="majorBidi" w:hAnsiTheme="majorBidi" w:cstheme="majorBidi"/>
          <w:b/>
          <w:bCs/>
          <w:rtl/>
        </w:rPr>
        <w:t>‌های خارجی در تشدید ناآرامی‌</w:t>
      </w:r>
      <w:r w:rsidR="00225BCC" w:rsidRPr="00BB01E2">
        <w:rPr>
          <w:rFonts w:asciiTheme="majorBidi" w:hAnsiTheme="majorBidi" w:cstheme="majorBidi"/>
          <w:b/>
          <w:bCs/>
          <w:rtl/>
        </w:rPr>
        <w:t> </w:t>
      </w:r>
      <w:r w:rsidRPr="00BB01E2">
        <w:rPr>
          <w:rFonts w:asciiTheme="majorBidi" w:hAnsiTheme="majorBidi" w:cstheme="majorBidi"/>
          <w:b/>
          <w:bCs/>
          <w:rtl/>
        </w:rPr>
        <w:t>ها فعالیت دارند</w:t>
      </w:r>
      <w:r w:rsidR="00225BCC" w:rsidRPr="00BB01E2">
        <w:rPr>
          <w:rFonts w:asciiTheme="majorBidi" w:hAnsiTheme="majorBidi" w:cstheme="majorBidi"/>
          <w:b/>
          <w:bCs/>
          <w:rtl/>
        </w:rPr>
        <w:t>.»</w:t>
      </w:r>
    </w:p>
    <w:p w:rsidR="00C713A4" w:rsidRPr="00BB01E2" w:rsidRDefault="00C713A4" w:rsidP="00BB01E2">
      <w:pPr>
        <w:pStyle w:val="Ingetavstnd"/>
        <w:bidi/>
        <w:jc w:val="both"/>
        <w:rPr>
          <w:rFonts w:asciiTheme="majorBidi" w:eastAsia="Times New Roman" w:hAnsiTheme="majorBidi" w:cstheme="majorBidi"/>
          <w:lang w:eastAsia="sv-SE"/>
        </w:rPr>
      </w:pPr>
    </w:p>
    <w:p w:rsidR="00C713A4" w:rsidRPr="00BB01E2" w:rsidRDefault="00C713A4" w:rsidP="00BB01E2">
      <w:pPr>
        <w:pStyle w:val="Ingetavstnd"/>
        <w:bidi/>
        <w:jc w:val="center"/>
        <w:rPr>
          <w:rFonts w:asciiTheme="majorBidi" w:eastAsia="Times New Roman" w:hAnsiTheme="majorBidi" w:cstheme="majorBidi"/>
          <w:rtl/>
          <w:lang w:eastAsia="sv-SE"/>
        </w:rPr>
      </w:pPr>
      <w:r w:rsidRPr="00BB01E2">
        <w:rPr>
          <w:rFonts w:asciiTheme="majorBidi" w:hAnsiTheme="majorBidi" w:cstheme="majorBidi"/>
          <w:noProof/>
          <w:lang w:eastAsia="sv-SE"/>
        </w:rPr>
        <w:drawing>
          <wp:inline distT="0" distB="0" distL="0" distR="0" wp14:anchorId="26A5E96B" wp14:editId="45F88277">
            <wp:extent cx="2337503" cy="1620000"/>
            <wp:effectExtent l="0" t="0" r="5715" b="0"/>
            <wp:docPr id="17" name="Bildobjekt 17" descr="تصوی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تصویر"/>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37503" cy="1620000"/>
                    </a:xfrm>
                    <a:prstGeom prst="rect">
                      <a:avLst/>
                    </a:prstGeom>
                    <a:noFill/>
                    <a:ln>
                      <a:noFill/>
                    </a:ln>
                  </pic:spPr>
                </pic:pic>
              </a:graphicData>
            </a:graphic>
          </wp:inline>
        </w:drawing>
      </w:r>
      <w:r w:rsidRPr="00BB01E2">
        <w:rPr>
          <w:rFonts w:asciiTheme="majorBidi" w:hAnsiTheme="majorBidi" w:cstheme="majorBidi"/>
          <w:noProof/>
          <w:lang w:eastAsia="sv-SE"/>
        </w:rPr>
        <w:drawing>
          <wp:inline distT="0" distB="0" distL="0" distR="0" wp14:anchorId="378E3DEC" wp14:editId="66EA6178">
            <wp:extent cx="2881329" cy="1620000"/>
            <wp:effectExtent l="0" t="0" r="0" b="0"/>
            <wp:docPr id="13" name="Bildobjekt 13" descr="Bildresultat för ‫عکس العملل دولت ها درباره اعتراضات اخیر ایرانیان به گرانی بنزی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ildresultat för ‫عکس العملل دولت ها درباره اعتراضات اخیر ایرانیان به گرانی بنزین‬‎"/>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81329" cy="1620000"/>
                    </a:xfrm>
                    <a:prstGeom prst="rect">
                      <a:avLst/>
                    </a:prstGeom>
                    <a:noFill/>
                    <a:ln>
                      <a:noFill/>
                    </a:ln>
                  </pic:spPr>
                </pic:pic>
              </a:graphicData>
            </a:graphic>
          </wp:inline>
        </w:drawing>
      </w:r>
    </w:p>
    <w:p w:rsidR="00C713A4" w:rsidRPr="00BB01E2" w:rsidRDefault="00C713A4" w:rsidP="00BB01E2">
      <w:pPr>
        <w:pStyle w:val="Ingetavstnd"/>
        <w:bidi/>
        <w:jc w:val="both"/>
        <w:rPr>
          <w:rFonts w:asciiTheme="majorBidi" w:hAnsiTheme="majorBidi" w:cstheme="majorBidi"/>
        </w:rPr>
      </w:pPr>
    </w:p>
    <w:p w:rsidR="001E6993" w:rsidRPr="00BB01E2" w:rsidRDefault="001E6993" w:rsidP="00BB01E2">
      <w:pPr>
        <w:pStyle w:val="Ingetavstnd"/>
        <w:bidi/>
        <w:jc w:val="both"/>
        <w:rPr>
          <w:rFonts w:asciiTheme="majorBidi" w:hAnsiTheme="majorBidi" w:cstheme="majorBidi"/>
          <w:b/>
          <w:bCs/>
          <w:rtl/>
        </w:rPr>
      </w:pPr>
      <w:r w:rsidRPr="00BB01E2">
        <w:rPr>
          <w:rFonts w:asciiTheme="majorBidi" w:hAnsiTheme="majorBidi" w:cstheme="majorBidi"/>
          <w:b/>
          <w:bCs/>
          <w:rtl/>
        </w:rPr>
        <w:t>ریچارد گرنل، سفیر آمریکا در آلمان،</w:t>
      </w:r>
      <w:r w:rsidRPr="00BB01E2">
        <w:rPr>
          <w:rFonts w:asciiTheme="majorBidi" w:hAnsiTheme="majorBidi" w:cstheme="majorBidi"/>
          <w:b/>
          <w:bCs/>
        </w:rPr>
        <w:t> </w:t>
      </w:r>
      <w:r w:rsidRPr="00BB01E2">
        <w:rPr>
          <w:rFonts w:asciiTheme="majorBidi" w:hAnsiTheme="majorBidi" w:cstheme="majorBidi"/>
          <w:b/>
          <w:bCs/>
          <w:rtl/>
        </w:rPr>
        <w:t>با انتشار پیامی در شبکه توییتر گفته است که آمریکا</w:t>
      </w:r>
      <w:r w:rsidRPr="00BB01E2">
        <w:rPr>
          <w:rFonts w:asciiTheme="majorBidi" w:hAnsiTheme="majorBidi" w:cstheme="majorBidi"/>
          <w:b/>
          <w:bCs/>
        </w:rPr>
        <w:t> </w:t>
      </w:r>
      <w:r w:rsidRPr="00BB01E2">
        <w:rPr>
          <w:rFonts w:asciiTheme="majorBidi" w:hAnsiTheme="majorBidi" w:cstheme="majorBidi"/>
          <w:b/>
          <w:bCs/>
          <w:rtl/>
        </w:rPr>
        <w:t>توانایی ت</w:t>
      </w:r>
      <w:r w:rsidR="009F384F" w:rsidRPr="00BB01E2">
        <w:rPr>
          <w:rFonts w:asciiTheme="majorBidi" w:hAnsiTheme="majorBidi" w:cstheme="majorBidi"/>
          <w:b/>
          <w:bCs/>
          <w:rtl/>
        </w:rPr>
        <w:t>ا</w:t>
      </w:r>
      <w:r w:rsidRPr="00BB01E2">
        <w:rPr>
          <w:rFonts w:asciiTheme="majorBidi" w:hAnsiTheme="majorBidi" w:cstheme="majorBidi"/>
          <w:b/>
          <w:bCs/>
          <w:rtl/>
        </w:rPr>
        <w:t>مین اینترنت برای مردم ایران را دارد. او از تولید</w:t>
      </w:r>
      <w:r w:rsidR="009F384F" w:rsidRPr="00BB01E2">
        <w:rPr>
          <w:rFonts w:asciiTheme="majorBidi" w:hAnsiTheme="majorBidi" w:cstheme="majorBidi"/>
          <w:b/>
          <w:bCs/>
          <w:rtl/>
        </w:rPr>
        <w:t> </w:t>
      </w:r>
      <w:r w:rsidRPr="00BB01E2">
        <w:rPr>
          <w:rFonts w:asciiTheme="majorBidi" w:hAnsiTheme="majorBidi" w:cstheme="majorBidi"/>
          <w:b/>
          <w:bCs/>
          <w:rtl/>
        </w:rPr>
        <w:t>‌کنندگان بزرگ تلفن</w:t>
      </w:r>
      <w:r w:rsidR="003132AC" w:rsidRPr="00BB01E2">
        <w:rPr>
          <w:rFonts w:asciiTheme="majorBidi" w:hAnsiTheme="majorBidi" w:cstheme="majorBidi"/>
          <w:b/>
          <w:bCs/>
          <w:rtl/>
        </w:rPr>
        <w:t> </w:t>
      </w:r>
      <w:r w:rsidRPr="00BB01E2">
        <w:rPr>
          <w:rFonts w:asciiTheme="majorBidi" w:hAnsiTheme="majorBidi" w:cstheme="majorBidi"/>
          <w:b/>
          <w:bCs/>
          <w:rtl/>
        </w:rPr>
        <w:t>‌های همراه، گردانندگان موتورهای جستجو و رسانه</w:t>
      </w:r>
      <w:r w:rsidR="003132AC" w:rsidRPr="00BB01E2">
        <w:rPr>
          <w:rFonts w:asciiTheme="majorBidi" w:hAnsiTheme="majorBidi" w:cstheme="majorBidi"/>
          <w:b/>
          <w:bCs/>
          <w:rtl/>
        </w:rPr>
        <w:t> </w:t>
      </w:r>
      <w:r w:rsidRPr="00BB01E2">
        <w:rPr>
          <w:rFonts w:asciiTheme="majorBidi" w:hAnsiTheme="majorBidi" w:cstheme="majorBidi"/>
          <w:b/>
          <w:bCs/>
          <w:rtl/>
        </w:rPr>
        <w:t>‌های اجتماعی خواسته است برای اجرای چنین وعده</w:t>
      </w:r>
      <w:r w:rsidR="003132AC" w:rsidRPr="00BB01E2">
        <w:rPr>
          <w:rFonts w:asciiTheme="majorBidi" w:hAnsiTheme="majorBidi" w:cstheme="majorBidi"/>
          <w:b/>
          <w:bCs/>
          <w:rtl/>
        </w:rPr>
        <w:t> </w:t>
      </w:r>
      <w:r w:rsidRPr="00BB01E2">
        <w:rPr>
          <w:rFonts w:asciiTheme="majorBidi" w:hAnsiTheme="majorBidi" w:cstheme="majorBidi"/>
          <w:b/>
          <w:bCs/>
          <w:rtl/>
        </w:rPr>
        <w:t>‌ای نیروی خود را متحد کنند</w:t>
      </w:r>
      <w:r w:rsidRPr="00BB01E2">
        <w:rPr>
          <w:rFonts w:asciiTheme="majorBidi" w:hAnsiTheme="majorBidi" w:cstheme="majorBidi"/>
          <w:b/>
          <w:bCs/>
        </w:rPr>
        <w:t>.</w:t>
      </w:r>
    </w:p>
    <w:p w:rsidR="003132AC" w:rsidRPr="00BB01E2" w:rsidRDefault="003132AC" w:rsidP="00BB01E2">
      <w:pPr>
        <w:pStyle w:val="Ingetavstnd"/>
        <w:bidi/>
        <w:jc w:val="both"/>
        <w:rPr>
          <w:rFonts w:asciiTheme="majorBidi" w:hAnsiTheme="majorBidi" w:cstheme="majorBidi"/>
          <w:b/>
          <w:bCs/>
          <w:rtl/>
        </w:rPr>
      </w:pPr>
      <w:r w:rsidRPr="00BB01E2">
        <w:rPr>
          <w:rFonts w:asciiTheme="majorBidi" w:hAnsiTheme="majorBidi" w:cstheme="majorBidi"/>
          <w:b/>
          <w:bCs/>
          <w:rtl/>
        </w:rPr>
        <w:t xml:space="preserve">ریچارد گرنل، سفیر ایالات متحده آمریکا در آلمان روز یک شنبه </w:t>
      </w:r>
      <w:r w:rsidR="00ED4D5E" w:rsidRPr="00BB01E2">
        <w:rPr>
          <w:rFonts w:asciiTheme="majorBidi" w:hAnsiTheme="majorBidi" w:cstheme="majorBidi"/>
          <w:b/>
          <w:bCs/>
          <w:rtl/>
        </w:rPr>
        <w:t>١٧</w:t>
      </w:r>
      <w:r w:rsidRPr="00BB01E2">
        <w:rPr>
          <w:rFonts w:asciiTheme="majorBidi" w:hAnsiTheme="majorBidi" w:cstheme="majorBidi"/>
          <w:b/>
          <w:bCs/>
          <w:rtl/>
        </w:rPr>
        <w:t xml:space="preserve"> نوامبر </w:t>
      </w:r>
      <w:r w:rsidR="00ED4D5E" w:rsidRPr="00BB01E2">
        <w:rPr>
          <w:rFonts w:asciiTheme="majorBidi" w:hAnsiTheme="majorBidi" w:cstheme="majorBidi"/>
          <w:b/>
          <w:bCs/>
          <w:rtl/>
        </w:rPr>
        <w:t>٢٠١٩</w:t>
      </w:r>
      <w:r w:rsidRPr="00BB01E2">
        <w:rPr>
          <w:rFonts w:asciiTheme="majorBidi" w:hAnsiTheme="majorBidi" w:cstheme="majorBidi"/>
          <w:b/>
          <w:bCs/>
          <w:rtl/>
        </w:rPr>
        <w:t xml:space="preserve"> اعلام کرد که واشنگتن</w:t>
      </w:r>
      <w:r w:rsidR="00ED4D5E" w:rsidRPr="00BB01E2">
        <w:rPr>
          <w:rFonts w:asciiTheme="majorBidi" w:hAnsiTheme="majorBidi" w:cstheme="majorBidi"/>
          <w:b/>
          <w:bCs/>
          <w:rtl/>
        </w:rPr>
        <w:t xml:space="preserve"> </w:t>
      </w:r>
      <w:r w:rsidRPr="00BB01E2">
        <w:rPr>
          <w:rFonts w:asciiTheme="majorBidi" w:hAnsiTheme="majorBidi" w:cstheme="majorBidi"/>
          <w:b/>
          <w:bCs/>
          <w:rtl/>
        </w:rPr>
        <w:t>می</w:t>
      </w:r>
      <w:r w:rsidR="00ED4D5E" w:rsidRPr="00BB01E2">
        <w:rPr>
          <w:rFonts w:asciiTheme="majorBidi" w:hAnsiTheme="majorBidi" w:cstheme="majorBidi"/>
          <w:b/>
          <w:bCs/>
          <w:rtl/>
        </w:rPr>
        <w:t> </w:t>
      </w:r>
      <w:r w:rsidRPr="00BB01E2">
        <w:rPr>
          <w:rFonts w:asciiTheme="majorBidi" w:hAnsiTheme="majorBidi" w:cstheme="majorBidi"/>
          <w:b/>
          <w:bCs/>
          <w:rtl/>
        </w:rPr>
        <w:t>‌تواند با همکاری برلین به قطعی اینترنت در ایران پایان داده و اینترنت را وصل کند. وزارت ارتباطات و فناوری اطلاعات ایران اعلام کرده که اتصال مجدد اینترنت نیاز به مجوز شورای عالی امنیت ملی دارد.</w:t>
      </w:r>
    </w:p>
    <w:p w:rsidR="003132AC" w:rsidRPr="00BB01E2" w:rsidRDefault="003132AC" w:rsidP="00BB01E2">
      <w:pPr>
        <w:pStyle w:val="Ingetavstnd"/>
        <w:bidi/>
        <w:jc w:val="both"/>
        <w:rPr>
          <w:rFonts w:asciiTheme="majorBidi" w:hAnsiTheme="majorBidi" w:cstheme="majorBidi"/>
          <w:b/>
          <w:bCs/>
          <w:rtl/>
        </w:rPr>
      </w:pPr>
      <w:r w:rsidRPr="00BB01E2">
        <w:rPr>
          <w:rFonts w:asciiTheme="majorBidi" w:hAnsiTheme="majorBidi" w:cstheme="majorBidi"/>
          <w:b/>
          <w:bCs/>
          <w:rtl/>
        </w:rPr>
        <w:t xml:space="preserve">سازمان «نت بلاکز» که در زمینه امنیت سایبری فعالیت می‌ کند، اعلام کرد که شبکه اینترنت در ایران به شکل تقریبا کامل قطع شد. اینترنت پس از آن در ایران قطع شد که در روزهای گذشته اکثر شهرهای کشور شاهد اعتراضات گسترده‌ ای در اعتراض به افزایش </w:t>
      </w:r>
      <w:r w:rsidR="00D51EA9" w:rsidRPr="00BB01E2">
        <w:rPr>
          <w:rFonts w:asciiTheme="majorBidi" w:hAnsiTheme="majorBidi" w:cstheme="majorBidi"/>
          <w:b/>
          <w:bCs/>
          <w:rtl/>
        </w:rPr>
        <w:t>٣٠٠</w:t>
      </w:r>
      <w:r w:rsidRPr="00BB01E2">
        <w:rPr>
          <w:rFonts w:asciiTheme="majorBidi" w:hAnsiTheme="majorBidi" w:cstheme="majorBidi"/>
          <w:b/>
          <w:bCs/>
          <w:rtl/>
        </w:rPr>
        <w:t xml:space="preserve"> درصدی قیمت بنزین بودند.</w:t>
      </w:r>
    </w:p>
    <w:p w:rsidR="003132AC" w:rsidRPr="00BB01E2" w:rsidRDefault="003132AC" w:rsidP="00BB01E2">
      <w:pPr>
        <w:pStyle w:val="Ingetavstnd"/>
        <w:bidi/>
        <w:jc w:val="both"/>
        <w:rPr>
          <w:rFonts w:asciiTheme="majorBidi" w:hAnsiTheme="majorBidi" w:cstheme="majorBidi"/>
          <w:b/>
          <w:bCs/>
        </w:rPr>
      </w:pPr>
      <w:r w:rsidRPr="00BB01E2">
        <w:rPr>
          <w:rFonts w:asciiTheme="majorBidi" w:hAnsiTheme="majorBidi" w:cstheme="majorBidi"/>
          <w:b/>
          <w:bCs/>
          <w:rtl/>
        </w:rPr>
        <w:t xml:space="preserve">داده‌های شبکه‌ اینترنت نشان می ‌دهد که در حال حاضر در ایران کم تر از </w:t>
      </w:r>
      <w:r w:rsidR="00ED4D5E" w:rsidRPr="00BB01E2">
        <w:rPr>
          <w:rFonts w:asciiTheme="majorBidi" w:hAnsiTheme="majorBidi" w:cstheme="majorBidi"/>
          <w:b/>
          <w:bCs/>
          <w:rtl/>
        </w:rPr>
        <w:t>٧</w:t>
      </w:r>
      <w:r w:rsidRPr="00BB01E2">
        <w:rPr>
          <w:rFonts w:asciiTheme="majorBidi" w:hAnsiTheme="majorBidi" w:cstheme="majorBidi"/>
          <w:b/>
          <w:bCs/>
          <w:rtl/>
        </w:rPr>
        <w:t xml:space="preserve"> درصد در مقایسه با حجم طبیعی شبکه کماکان متصل است. این داده‌</w:t>
      </w:r>
      <w:r w:rsidR="00D51EA9" w:rsidRPr="00BB01E2">
        <w:rPr>
          <w:rFonts w:asciiTheme="majorBidi" w:hAnsiTheme="majorBidi" w:cstheme="majorBidi"/>
          <w:b/>
          <w:bCs/>
          <w:rtl/>
        </w:rPr>
        <w:t> </w:t>
      </w:r>
      <w:r w:rsidRPr="00BB01E2">
        <w:rPr>
          <w:rFonts w:asciiTheme="majorBidi" w:hAnsiTheme="majorBidi" w:cstheme="majorBidi"/>
          <w:b/>
          <w:bCs/>
          <w:rtl/>
        </w:rPr>
        <w:t xml:space="preserve">ها مربوط به </w:t>
      </w:r>
      <w:r w:rsidR="00ED4D5E" w:rsidRPr="00BB01E2">
        <w:rPr>
          <w:rFonts w:asciiTheme="majorBidi" w:hAnsiTheme="majorBidi" w:cstheme="majorBidi"/>
          <w:b/>
          <w:bCs/>
          <w:rtl/>
        </w:rPr>
        <w:t>١٢</w:t>
      </w:r>
      <w:r w:rsidRPr="00BB01E2">
        <w:rPr>
          <w:rFonts w:asciiTheme="majorBidi" w:hAnsiTheme="majorBidi" w:cstheme="majorBidi"/>
          <w:b/>
          <w:bCs/>
          <w:rtl/>
        </w:rPr>
        <w:t xml:space="preserve"> ساعت پس از قطع تدریجی شبکه اینترنت در ایران را نشان می‌ دهد.</w:t>
      </w:r>
    </w:p>
    <w:p w:rsidR="001E6993" w:rsidRPr="00BB01E2" w:rsidRDefault="001E6993" w:rsidP="00BB01E2">
      <w:pPr>
        <w:pStyle w:val="Ingetavstnd"/>
        <w:bidi/>
        <w:jc w:val="both"/>
        <w:rPr>
          <w:rFonts w:asciiTheme="majorBidi" w:hAnsiTheme="majorBidi" w:cstheme="majorBidi"/>
          <w:b/>
          <w:bCs/>
        </w:rPr>
      </w:pPr>
      <w:r w:rsidRPr="00BB01E2">
        <w:rPr>
          <w:rFonts w:asciiTheme="majorBidi" w:hAnsiTheme="majorBidi" w:cstheme="majorBidi"/>
          <w:b/>
          <w:bCs/>
          <w:rtl/>
        </w:rPr>
        <w:t>اوایل دهه ۹۰ میلادی پیش</w:t>
      </w:r>
      <w:r w:rsidR="003132AC" w:rsidRPr="00BB01E2">
        <w:rPr>
          <w:rFonts w:asciiTheme="majorBidi" w:hAnsiTheme="majorBidi" w:cstheme="majorBidi"/>
          <w:b/>
          <w:bCs/>
          <w:rtl/>
        </w:rPr>
        <w:t xml:space="preserve"> </w:t>
      </w:r>
      <w:r w:rsidRPr="00BB01E2">
        <w:rPr>
          <w:rFonts w:asciiTheme="majorBidi" w:hAnsiTheme="majorBidi" w:cstheme="majorBidi"/>
          <w:b/>
          <w:bCs/>
          <w:rtl/>
        </w:rPr>
        <w:t>‌از این</w:t>
      </w:r>
      <w:r w:rsidR="003132AC" w:rsidRPr="00BB01E2">
        <w:rPr>
          <w:rFonts w:asciiTheme="majorBidi" w:hAnsiTheme="majorBidi" w:cstheme="majorBidi"/>
          <w:b/>
          <w:bCs/>
          <w:rtl/>
        </w:rPr>
        <w:t> </w:t>
      </w:r>
      <w:r w:rsidRPr="00BB01E2">
        <w:rPr>
          <w:rFonts w:asciiTheme="majorBidi" w:hAnsiTheme="majorBidi" w:cstheme="majorBidi"/>
          <w:b/>
          <w:bCs/>
          <w:rtl/>
        </w:rPr>
        <w:t>که شبکه جهانی وب همه‌</w:t>
      </w:r>
      <w:r w:rsidR="003132AC" w:rsidRPr="00BB01E2">
        <w:rPr>
          <w:rFonts w:asciiTheme="majorBidi" w:hAnsiTheme="majorBidi" w:cstheme="majorBidi"/>
          <w:b/>
          <w:bCs/>
          <w:rtl/>
        </w:rPr>
        <w:t> </w:t>
      </w:r>
      <w:r w:rsidRPr="00BB01E2">
        <w:rPr>
          <w:rFonts w:asciiTheme="majorBidi" w:hAnsiTheme="majorBidi" w:cstheme="majorBidi"/>
          <w:b/>
          <w:bCs/>
          <w:rtl/>
        </w:rPr>
        <w:t>گیر شود، بسیاری از اینترنت برای ارتباط با یکدیگر استفاده می</w:t>
      </w:r>
      <w:r w:rsidR="00D51EA9" w:rsidRPr="00BB01E2">
        <w:rPr>
          <w:rFonts w:asciiTheme="majorBidi" w:hAnsiTheme="majorBidi" w:cstheme="majorBidi"/>
          <w:b/>
          <w:bCs/>
          <w:rtl/>
        </w:rPr>
        <w:t> </w:t>
      </w:r>
      <w:r w:rsidRPr="00BB01E2">
        <w:rPr>
          <w:rFonts w:asciiTheme="majorBidi" w:hAnsiTheme="majorBidi" w:cstheme="majorBidi"/>
          <w:b/>
          <w:bCs/>
          <w:rtl/>
        </w:rPr>
        <w:t>کردند آن‌</w:t>
      </w:r>
      <w:r w:rsidR="003132AC" w:rsidRPr="00BB01E2">
        <w:rPr>
          <w:rFonts w:asciiTheme="majorBidi" w:hAnsiTheme="majorBidi" w:cstheme="majorBidi"/>
          <w:b/>
          <w:bCs/>
          <w:rtl/>
        </w:rPr>
        <w:t> </w:t>
      </w:r>
      <w:r w:rsidRPr="00BB01E2">
        <w:rPr>
          <w:rFonts w:asciiTheme="majorBidi" w:hAnsiTheme="majorBidi" w:cstheme="majorBidi"/>
          <w:b/>
          <w:bCs/>
          <w:rtl/>
        </w:rPr>
        <w:t>هم بدون این</w:t>
      </w:r>
      <w:r w:rsidR="003132AC" w:rsidRPr="00BB01E2">
        <w:rPr>
          <w:rFonts w:asciiTheme="majorBidi" w:hAnsiTheme="majorBidi" w:cstheme="majorBidi"/>
          <w:b/>
          <w:bCs/>
          <w:rtl/>
        </w:rPr>
        <w:t> </w:t>
      </w:r>
      <w:r w:rsidRPr="00BB01E2">
        <w:rPr>
          <w:rFonts w:asciiTheme="majorBidi" w:hAnsiTheme="majorBidi" w:cstheme="majorBidi"/>
          <w:b/>
          <w:bCs/>
          <w:rtl/>
        </w:rPr>
        <w:t>که، به صورت دائم آنلاین باشند</w:t>
      </w:r>
      <w:r w:rsidRPr="00BB01E2">
        <w:rPr>
          <w:rFonts w:asciiTheme="majorBidi" w:hAnsiTheme="majorBidi" w:cstheme="majorBidi"/>
          <w:b/>
          <w:bCs/>
        </w:rPr>
        <w:t>.</w:t>
      </w:r>
    </w:p>
    <w:p w:rsidR="001E6993" w:rsidRPr="00BB01E2" w:rsidRDefault="001E6993" w:rsidP="00BB01E2">
      <w:pPr>
        <w:pStyle w:val="Ingetavstnd"/>
        <w:bidi/>
        <w:jc w:val="both"/>
        <w:rPr>
          <w:rFonts w:asciiTheme="majorBidi" w:hAnsiTheme="majorBidi" w:cstheme="majorBidi"/>
          <w:b/>
          <w:bCs/>
        </w:rPr>
      </w:pPr>
      <w:r w:rsidRPr="00BB01E2">
        <w:rPr>
          <w:rFonts w:asciiTheme="majorBidi" w:hAnsiTheme="majorBidi" w:cstheme="majorBidi"/>
          <w:b/>
          <w:bCs/>
          <w:rtl/>
        </w:rPr>
        <w:t>آن زمان از برنامه</w:t>
      </w:r>
      <w:r w:rsidR="003132AC" w:rsidRPr="00BB01E2">
        <w:rPr>
          <w:rFonts w:asciiTheme="majorBidi" w:hAnsiTheme="majorBidi" w:cstheme="majorBidi"/>
          <w:b/>
          <w:bCs/>
          <w:rtl/>
        </w:rPr>
        <w:t> </w:t>
      </w:r>
      <w:r w:rsidRPr="00BB01E2">
        <w:rPr>
          <w:rFonts w:asciiTheme="majorBidi" w:hAnsiTheme="majorBidi" w:cstheme="majorBidi"/>
          <w:b/>
          <w:bCs/>
          <w:rtl/>
        </w:rPr>
        <w:t>های</w:t>
      </w:r>
      <w:r w:rsidRPr="00BB01E2">
        <w:rPr>
          <w:rFonts w:asciiTheme="majorBidi" w:hAnsiTheme="majorBidi" w:cstheme="majorBidi"/>
          <w:b/>
          <w:bCs/>
        </w:rPr>
        <w:t xml:space="preserve"> </w:t>
      </w:r>
      <w:proofErr w:type="spellStart"/>
      <w:r w:rsidRPr="00BB01E2">
        <w:rPr>
          <w:rFonts w:asciiTheme="majorBidi" w:hAnsiTheme="majorBidi" w:cstheme="majorBidi"/>
          <w:b/>
          <w:bCs/>
        </w:rPr>
        <w:t>CrossPoint</w:t>
      </w:r>
      <w:proofErr w:type="spellEnd"/>
      <w:r w:rsidRPr="00BB01E2">
        <w:rPr>
          <w:rFonts w:asciiTheme="majorBidi" w:hAnsiTheme="majorBidi" w:cstheme="majorBidi"/>
          <w:b/>
          <w:bCs/>
        </w:rPr>
        <w:t xml:space="preserve"> </w:t>
      </w:r>
      <w:r w:rsidRPr="00BB01E2">
        <w:rPr>
          <w:rFonts w:asciiTheme="majorBidi" w:hAnsiTheme="majorBidi" w:cstheme="majorBidi"/>
          <w:b/>
          <w:bCs/>
          <w:rtl/>
        </w:rPr>
        <w:t>استفاده می</w:t>
      </w:r>
      <w:r w:rsidR="003132AC" w:rsidRPr="00BB01E2">
        <w:rPr>
          <w:rFonts w:asciiTheme="majorBidi" w:hAnsiTheme="majorBidi" w:cstheme="majorBidi"/>
          <w:b/>
          <w:bCs/>
          <w:rtl/>
        </w:rPr>
        <w:t> </w:t>
      </w:r>
      <w:r w:rsidRPr="00BB01E2">
        <w:rPr>
          <w:rFonts w:asciiTheme="majorBidi" w:hAnsiTheme="majorBidi" w:cstheme="majorBidi"/>
          <w:b/>
          <w:bCs/>
          <w:rtl/>
        </w:rPr>
        <w:t>‌شد. این برنامه‌</w:t>
      </w:r>
      <w:r w:rsidR="003132AC" w:rsidRPr="00BB01E2">
        <w:rPr>
          <w:rFonts w:asciiTheme="majorBidi" w:hAnsiTheme="majorBidi" w:cstheme="majorBidi"/>
          <w:b/>
          <w:bCs/>
          <w:rtl/>
        </w:rPr>
        <w:t> </w:t>
      </w:r>
      <w:r w:rsidRPr="00BB01E2">
        <w:rPr>
          <w:rFonts w:asciiTheme="majorBidi" w:hAnsiTheme="majorBidi" w:cstheme="majorBidi"/>
          <w:b/>
          <w:bCs/>
          <w:rtl/>
        </w:rPr>
        <w:t>ها نرم</w:t>
      </w:r>
      <w:r w:rsidR="003132AC" w:rsidRPr="00BB01E2">
        <w:rPr>
          <w:rFonts w:asciiTheme="majorBidi" w:hAnsiTheme="majorBidi" w:cstheme="majorBidi"/>
          <w:b/>
          <w:bCs/>
          <w:rtl/>
        </w:rPr>
        <w:t> </w:t>
      </w:r>
      <w:r w:rsidRPr="00BB01E2">
        <w:rPr>
          <w:rFonts w:asciiTheme="majorBidi" w:hAnsiTheme="majorBidi" w:cstheme="majorBidi"/>
          <w:b/>
          <w:bCs/>
          <w:rtl/>
        </w:rPr>
        <w:t>‌افزارهای بحث و گفتگو را با یک برنامه ایمیل همراه می</w:t>
      </w:r>
      <w:r w:rsidR="003132AC" w:rsidRPr="00BB01E2">
        <w:rPr>
          <w:rFonts w:asciiTheme="majorBidi" w:hAnsiTheme="majorBidi" w:cstheme="majorBidi"/>
          <w:b/>
          <w:bCs/>
          <w:rtl/>
        </w:rPr>
        <w:t> </w:t>
      </w:r>
      <w:r w:rsidRPr="00BB01E2">
        <w:rPr>
          <w:rFonts w:asciiTheme="majorBidi" w:hAnsiTheme="majorBidi" w:cstheme="majorBidi"/>
          <w:b/>
          <w:bCs/>
          <w:rtl/>
        </w:rPr>
        <w:t>کردند. سرور آن‌‌</w:t>
      </w:r>
      <w:r w:rsidR="003132AC" w:rsidRPr="00BB01E2">
        <w:rPr>
          <w:rFonts w:asciiTheme="majorBidi" w:hAnsiTheme="majorBidi" w:cstheme="majorBidi"/>
          <w:b/>
          <w:bCs/>
          <w:rtl/>
        </w:rPr>
        <w:t> </w:t>
      </w:r>
      <w:r w:rsidRPr="00BB01E2">
        <w:rPr>
          <w:rFonts w:asciiTheme="majorBidi" w:hAnsiTheme="majorBidi" w:cstheme="majorBidi"/>
          <w:b/>
          <w:bCs/>
          <w:rtl/>
        </w:rPr>
        <w:t>ها هم رایانه</w:t>
      </w:r>
      <w:r w:rsidR="003132AC" w:rsidRPr="00BB01E2">
        <w:rPr>
          <w:rFonts w:asciiTheme="majorBidi" w:hAnsiTheme="majorBidi" w:cstheme="majorBidi"/>
          <w:b/>
          <w:bCs/>
          <w:rtl/>
        </w:rPr>
        <w:t> </w:t>
      </w:r>
      <w:r w:rsidRPr="00BB01E2">
        <w:rPr>
          <w:rFonts w:asciiTheme="majorBidi" w:hAnsiTheme="majorBidi" w:cstheme="majorBidi"/>
          <w:b/>
          <w:bCs/>
          <w:rtl/>
        </w:rPr>
        <w:t>‌های شخصی خانگی بودند که مجهز به یک یا دو مودم تلفنی بودند</w:t>
      </w:r>
      <w:r w:rsidRPr="00BB01E2">
        <w:rPr>
          <w:rFonts w:asciiTheme="majorBidi" w:hAnsiTheme="majorBidi" w:cstheme="majorBidi"/>
          <w:b/>
          <w:bCs/>
        </w:rPr>
        <w:t>.</w:t>
      </w:r>
    </w:p>
    <w:p w:rsidR="001E6993" w:rsidRPr="00BB01E2" w:rsidRDefault="001E6993" w:rsidP="00BB01E2">
      <w:pPr>
        <w:pStyle w:val="Ingetavstnd"/>
        <w:bidi/>
        <w:jc w:val="both"/>
        <w:rPr>
          <w:rFonts w:asciiTheme="majorBidi" w:hAnsiTheme="majorBidi" w:cstheme="majorBidi"/>
          <w:b/>
          <w:bCs/>
        </w:rPr>
      </w:pPr>
      <w:r w:rsidRPr="00BB01E2">
        <w:rPr>
          <w:rFonts w:asciiTheme="majorBidi" w:hAnsiTheme="majorBidi" w:cstheme="majorBidi"/>
          <w:b/>
          <w:bCs/>
          <w:rtl/>
        </w:rPr>
        <w:t>این سرورها با یک تماس تلفنی به هم متصل می</w:t>
      </w:r>
      <w:r w:rsidR="003132AC" w:rsidRPr="00BB01E2">
        <w:rPr>
          <w:rFonts w:asciiTheme="majorBidi" w:hAnsiTheme="majorBidi" w:cstheme="majorBidi"/>
          <w:b/>
          <w:bCs/>
          <w:rtl/>
        </w:rPr>
        <w:t> </w:t>
      </w:r>
      <w:r w:rsidRPr="00BB01E2">
        <w:rPr>
          <w:rFonts w:asciiTheme="majorBidi" w:hAnsiTheme="majorBidi" w:cstheme="majorBidi"/>
          <w:b/>
          <w:bCs/>
          <w:rtl/>
        </w:rPr>
        <w:t>‌شدند و داده‌</w:t>
      </w:r>
      <w:r w:rsidR="003132AC" w:rsidRPr="00BB01E2">
        <w:rPr>
          <w:rFonts w:asciiTheme="majorBidi" w:hAnsiTheme="majorBidi" w:cstheme="majorBidi"/>
          <w:b/>
          <w:bCs/>
          <w:rtl/>
        </w:rPr>
        <w:t> </w:t>
      </w:r>
      <w:r w:rsidRPr="00BB01E2">
        <w:rPr>
          <w:rFonts w:asciiTheme="majorBidi" w:hAnsiTheme="majorBidi" w:cstheme="majorBidi"/>
          <w:b/>
          <w:bCs/>
          <w:rtl/>
        </w:rPr>
        <w:t>ها را مبادله می</w:t>
      </w:r>
      <w:r w:rsidR="003132AC" w:rsidRPr="00BB01E2">
        <w:rPr>
          <w:rFonts w:asciiTheme="majorBidi" w:hAnsiTheme="majorBidi" w:cstheme="majorBidi"/>
          <w:b/>
          <w:bCs/>
          <w:rtl/>
        </w:rPr>
        <w:t> </w:t>
      </w:r>
      <w:r w:rsidRPr="00BB01E2">
        <w:rPr>
          <w:rFonts w:asciiTheme="majorBidi" w:hAnsiTheme="majorBidi" w:cstheme="majorBidi"/>
          <w:b/>
          <w:bCs/>
          <w:rtl/>
        </w:rPr>
        <w:t>‌کردند. این روش در حکومت‌</w:t>
      </w:r>
      <w:r w:rsidR="003132AC" w:rsidRPr="00BB01E2">
        <w:rPr>
          <w:rFonts w:asciiTheme="majorBidi" w:hAnsiTheme="majorBidi" w:cstheme="majorBidi"/>
          <w:b/>
          <w:bCs/>
          <w:rtl/>
        </w:rPr>
        <w:t> </w:t>
      </w:r>
      <w:r w:rsidRPr="00BB01E2">
        <w:rPr>
          <w:rFonts w:asciiTheme="majorBidi" w:hAnsiTheme="majorBidi" w:cstheme="majorBidi"/>
          <w:b/>
          <w:bCs/>
          <w:rtl/>
        </w:rPr>
        <w:t>های استبدادی هم پاسخ</w:t>
      </w:r>
      <w:r w:rsidR="003132AC" w:rsidRPr="00BB01E2">
        <w:rPr>
          <w:rFonts w:asciiTheme="majorBidi" w:hAnsiTheme="majorBidi" w:cstheme="majorBidi"/>
          <w:b/>
          <w:bCs/>
          <w:rtl/>
        </w:rPr>
        <w:t> گو بود. برای مثال،</w:t>
      </w:r>
      <w:r w:rsidRPr="00BB01E2">
        <w:rPr>
          <w:rFonts w:asciiTheme="majorBidi" w:hAnsiTheme="majorBidi" w:cstheme="majorBidi"/>
          <w:b/>
          <w:bCs/>
          <w:rtl/>
        </w:rPr>
        <w:t xml:space="preserve"> سال ۱۹۹۱ در جریان جنگ داخلی یوگسلاوی شبکه</w:t>
      </w:r>
      <w:r w:rsidR="00D51EA9" w:rsidRPr="00BB01E2">
        <w:rPr>
          <w:rFonts w:asciiTheme="majorBidi" w:hAnsiTheme="majorBidi" w:cstheme="majorBidi"/>
          <w:b/>
          <w:bCs/>
          <w:rtl/>
        </w:rPr>
        <w:t> </w:t>
      </w:r>
      <w:r w:rsidRPr="00BB01E2">
        <w:rPr>
          <w:rFonts w:asciiTheme="majorBidi" w:hAnsiTheme="majorBidi" w:cstheme="majorBidi"/>
          <w:b/>
          <w:bCs/>
          <w:rtl/>
        </w:rPr>
        <w:t>ای به</w:t>
      </w:r>
      <w:r w:rsidR="003132AC" w:rsidRPr="00BB01E2">
        <w:rPr>
          <w:rFonts w:asciiTheme="majorBidi" w:hAnsiTheme="majorBidi" w:cstheme="majorBidi"/>
          <w:b/>
          <w:bCs/>
          <w:rtl/>
        </w:rPr>
        <w:t> </w:t>
      </w:r>
      <w:r w:rsidRPr="00BB01E2">
        <w:rPr>
          <w:rFonts w:asciiTheme="majorBidi" w:hAnsiTheme="majorBidi" w:cstheme="majorBidi"/>
          <w:b/>
          <w:bCs/>
          <w:rtl/>
        </w:rPr>
        <w:t xml:space="preserve">نام </w:t>
      </w:r>
      <w:r w:rsidR="003132AC" w:rsidRPr="00BB01E2">
        <w:rPr>
          <w:rFonts w:asciiTheme="majorBidi" w:hAnsiTheme="majorBidi" w:cstheme="majorBidi"/>
          <w:b/>
          <w:bCs/>
          <w:rtl/>
        </w:rPr>
        <w:t>«</w:t>
      </w:r>
      <w:r w:rsidRPr="00BB01E2">
        <w:rPr>
          <w:rFonts w:asciiTheme="majorBidi" w:hAnsiTheme="majorBidi" w:cstheme="majorBidi"/>
          <w:b/>
          <w:bCs/>
          <w:rtl/>
        </w:rPr>
        <w:t>زمیر</w:t>
      </w:r>
      <w:r w:rsidR="003132AC" w:rsidRPr="00BB01E2">
        <w:rPr>
          <w:rFonts w:asciiTheme="majorBidi" w:hAnsiTheme="majorBidi" w:cstheme="majorBidi"/>
          <w:b/>
          <w:bCs/>
          <w:rtl/>
        </w:rPr>
        <w:t xml:space="preserve">» </w:t>
      </w:r>
      <w:r w:rsidRPr="00BB01E2">
        <w:rPr>
          <w:rFonts w:asciiTheme="majorBidi" w:hAnsiTheme="majorBidi" w:cstheme="majorBidi"/>
          <w:b/>
          <w:bCs/>
          <w:rtl/>
        </w:rPr>
        <w:t>فعال بود. به</w:t>
      </w:r>
      <w:r w:rsidR="003132AC" w:rsidRPr="00BB01E2">
        <w:rPr>
          <w:rFonts w:asciiTheme="majorBidi" w:hAnsiTheme="majorBidi" w:cstheme="majorBidi"/>
          <w:b/>
          <w:bCs/>
          <w:rtl/>
        </w:rPr>
        <w:t> </w:t>
      </w:r>
      <w:r w:rsidRPr="00BB01E2">
        <w:rPr>
          <w:rFonts w:asciiTheme="majorBidi" w:hAnsiTheme="majorBidi" w:cstheme="majorBidi"/>
          <w:b/>
          <w:bCs/>
          <w:rtl/>
        </w:rPr>
        <w:t>محض این</w:t>
      </w:r>
      <w:r w:rsidR="003132AC" w:rsidRPr="00BB01E2">
        <w:rPr>
          <w:rFonts w:asciiTheme="majorBidi" w:hAnsiTheme="majorBidi" w:cstheme="majorBidi"/>
          <w:b/>
          <w:bCs/>
          <w:rtl/>
        </w:rPr>
        <w:t> </w:t>
      </w:r>
      <w:r w:rsidRPr="00BB01E2">
        <w:rPr>
          <w:rFonts w:asciiTheme="majorBidi" w:hAnsiTheme="majorBidi" w:cstheme="majorBidi"/>
          <w:b/>
          <w:bCs/>
          <w:rtl/>
        </w:rPr>
        <w:t>که یکی از کامپیوترهای خانگی این شبکه با یک خط تلفن در کشوری آزاد مرتبط می‌</w:t>
      </w:r>
      <w:r w:rsidR="003132AC" w:rsidRPr="00BB01E2">
        <w:rPr>
          <w:rFonts w:asciiTheme="majorBidi" w:hAnsiTheme="majorBidi" w:cstheme="majorBidi"/>
          <w:b/>
          <w:bCs/>
          <w:rtl/>
        </w:rPr>
        <w:t> </w:t>
      </w:r>
      <w:r w:rsidRPr="00BB01E2">
        <w:rPr>
          <w:rFonts w:asciiTheme="majorBidi" w:hAnsiTheme="majorBidi" w:cstheme="majorBidi"/>
          <w:b/>
          <w:bCs/>
          <w:rtl/>
        </w:rPr>
        <w:t>شد، ارتباط شبکه با اینترنت هم برقرار می</w:t>
      </w:r>
      <w:r w:rsidR="003132AC" w:rsidRPr="00BB01E2">
        <w:rPr>
          <w:rFonts w:asciiTheme="majorBidi" w:hAnsiTheme="majorBidi" w:cstheme="majorBidi"/>
          <w:b/>
          <w:bCs/>
          <w:rtl/>
        </w:rPr>
        <w:t> </w:t>
      </w:r>
      <w:r w:rsidRPr="00BB01E2">
        <w:rPr>
          <w:rFonts w:asciiTheme="majorBidi" w:hAnsiTheme="majorBidi" w:cstheme="majorBidi"/>
          <w:b/>
          <w:bCs/>
          <w:rtl/>
        </w:rPr>
        <w:t>‌‌شد</w:t>
      </w:r>
      <w:r w:rsidRPr="00BB01E2">
        <w:rPr>
          <w:rFonts w:asciiTheme="majorBidi" w:hAnsiTheme="majorBidi" w:cstheme="majorBidi"/>
          <w:b/>
          <w:bCs/>
        </w:rPr>
        <w:t>.</w:t>
      </w:r>
    </w:p>
    <w:p w:rsidR="001E6993" w:rsidRPr="00BB01E2" w:rsidRDefault="003132AC" w:rsidP="00BB01E2">
      <w:pPr>
        <w:pStyle w:val="Ingetavstnd"/>
        <w:bidi/>
        <w:jc w:val="both"/>
        <w:rPr>
          <w:rFonts w:asciiTheme="majorBidi" w:hAnsiTheme="majorBidi" w:cstheme="majorBidi"/>
          <w:b/>
          <w:bCs/>
        </w:rPr>
      </w:pPr>
      <w:r w:rsidRPr="00BB01E2">
        <w:rPr>
          <w:rFonts w:asciiTheme="majorBidi" w:hAnsiTheme="majorBidi" w:cstheme="majorBidi"/>
          <w:b/>
          <w:bCs/>
          <w:rtl/>
        </w:rPr>
        <w:t xml:space="preserve">کارشناسان بر این عقیده اند که </w:t>
      </w:r>
      <w:r w:rsidR="001E6993" w:rsidRPr="00BB01E2">
        <w:rPr>
          <w:rFonts w:asciiTheme="majorBidi" w:hAnsiTheme="majorBidi" w:cstheme="majorBidi"/>
          <w:b/>
          <w:bCs/>
          <w:rtl/>
        </w:rPr>
        <w:t>روشن است، راه</w:t>
      </w:r>
      <w:r w:rsidRPr="00BB01E2">
        <w:rPr>
          <w:rFonts w:asciiTheme="majorBidi" w:hAnsiTheme="majorBidi" w:cstheme="majorBidi"/>
          <w:b/>
          <w:bCs/>
          <w:rtl/>
        </w:rPr>
        <w:t> </w:t>
      </w:r>
      <w:r w:rsidR="001E6993" w:rsidRPr="00BB01E2">
        <w:rPr>
          <w:rFonts w:asciiTheme="majorBidi" w:hAnsiTheme="majorBidi" w:cstheme="majorBidi"/>
          <w:b/>
          <w:bCs/>
          <w:rtl/>
        </w:rPr>
        <w:t>حلی که بتواند به مردم ایران و شهروندان سایر حکومت</w:t>
      </w:r>
      <w:r w:rsidRPr="00BB01E2">
        <w:rPr>
          <w:rFonts w:asciiTheme="majorBidi" w:hAnsiTheme="majorBidi" w:cstheme="majorBidi"/>
          <w:b/>
          <w:bCs/>
          <w:rtl/>
        </w:rPr>
        <w:t> </w:t>
      </w:r>
      <w:r w:rsidR="001E6993" w:rsidRPr="00BB01E2">
        <w:rPr>
          <w:rFonts w:asciiTheme="majorBidi" w:hAnsiTheme="majorBidi" w:cstheme="majorBidi"/>
          <w:b/>
          <w:bCs/>
          <w:rtl/>
        </w:rPr>
        <w:t>‌های مستبد امروزی کمک کند، باید بهتر باشد. سیستمی که سفیر آمریکا از آن صحبت می</w:t>
      </w:r>
      <w:r w:rsidRPr="00BB01E2">
        <w:rPr>
          <w:rFonts w:asciiTheme="majorBidi" w:hAnsiTheme="majorBidi" w:cstheme="majorBidi"/>
          <w:b/>
          <w:bCs/>
          <w:rtl/>
        </w:rPr>
        <w:t> </w:t>
      </w:r>
      <w:r w:rsidR="001E6993" w:rsidRPr="00BB01E2">
        <w:rPr>
          <w:rFonts w:asciiTheme="majorBidi" w:hAnsiTheme="majorBidi" w:cstheme="majorBidi"/>
          <w:b/>
          <w:bCs/>
          <w:rtl/>
        </w:rPr>
        <w:t>‌کند بر اصل ارتباط صدها هزار یا میلیون‌</w:t>
      </w:r>
      <w:r w:rsidRPr="00BB01E2">
        <w:rPr>
          <w:rFonts w:asciiTheme="majorBidi" w:hAnsiTheme="majorBidi" w:cstheme="majorBidi"/>
          <w:b/>
          <w:bCs/>
          <w:rtl/>
        </w:rPr>
        <w:t> </w:t>
      </w:r>
      <w:r w:rsidR="001E6993" w:rsidRPr="00BB01E2">
        <w:rPr>
          <w:rFonts w:asciiTheme="majorBidi" w:hAnsiTheme="majorBidi" w:cstheme="majorBidi"/>
          <w:b/>
          <w:bCs/>
          <w:rtl/>
        </w:rPr>
        <w:t>ها تلفن هوشمند استوار است. به این ترتیب که تمام کسانی که می</w:t>
      </w:r>
      <w:r w:rsidRPr="00BB01E2">
        <w:rPr>
          <w:rFonts w:asciiTheme="majorBidi" w:hAnsiTheme="majorBidi" w:cstheme="majorBidi"/>
          <w:b/>
          <w:bCs/>
          <w:rtl/>
        </w:rPr>
        <w:t> </w:t>
      </w:r>
      <w:r w:rsidR="001E6993" w:rsidRPr="00BB01E2">
        <w:rPr>
          <w:rFonts w:asciiTheme="majorBidi" w:hAnsiTheme="majorBidi" w:cstheme="majorBidi"/>
          <w:b/>
          <w:bCs/>
          <w:rtl/>
        </w:rPr>
        <w:t>‌خواهند به چنین سیستمی بپیوندند، می‌</w:t>
      </w:r>
      <w:r w:rsidRPr="00BB01E2">
        <w:rPr>
          <w:rFonts w:asciiTheme="majorBidi" w:hAnsiTheme="majorBidi" w:cstheme="majorBidi"/>
          <w:b/>
          <w:bCs/>
          <w:rtl/>
        </w:rPr>
        <w:t> توانند با نصب یک اپ به </w:t>
      </w:r>
      <w:r w:rsidR="001E6993" w:rsidRPr="00BB01E2">
        <w:rPr>
          <w:rFonts w:asciiTheme="majorBidi" w:hAnsiTheme="majorBidi" w:cstheme="majorBidi"/>
          <w:b/>
          <w:bCs/>
          <w:rtl/>
        </w:rPr>
        <w:t>طور مستقیم با هم مرتبط شوند. در این وضعیت هر گوشی تلفن خود تبدیل به یک سرور می‌</w:t>
      </w:r>
      <w:r w:rsidRPr="00BB01E2">
        <w:rPr>
          <w:rFonts w:asciiTheme="majorBidi" w:hAnsiTheme="majorBidi" w:cstheme="majorBidi"/>
          <w:b/>
          <w:bCs/>
          <w:rtl/>
        </w:rPr>
        <w:t> </w:t>
      </w:r>
      <w:r w:rsidR="001E6993" w:rsidRPr="00BB01E2">
        <w:rPr>
          <w:rFonts w:asciiTheme="majorBidi" w:hAnsiTheme="majorBidi" w:cstheme="majorBidi"/>
          <w:b/>
          <w:bCs/>
          <w:rtl/>
        </w:rPr>
        <w:t>شود و با تلفن‌</w:t>
      </w:r>
      <w:r w:rsidRPr="00BB01E2">
        <w:rPr>
          <w:rFonts w:asciiTheme="majorBidi" w:hAnsiTheme="majorBidi" w:cstheme="majorBidi"/>
          <w:b/>
          <w:bCs/>
          <w:rtl/>
        </w:rPr>
        <w:t> </w:t>
      </w:r>
      <w:r w:rsidR="001E6993" w:rsidRPr="00BB01E2">
        <w:rPr>
          <w:rFonts w:asciiTheme="majorBidi" w:hAnsiTheme="majorBidi" w:cstheme="majorBidi"/>
          <w:b/>
          <w:bCs/>
          <w:rtl/>
        </w:rPr>
        <w:t>های دیگری که در مجاورت آن است مرتبط می‌</w:t>
      </w:r>
      <w:r w:rsidRPr="00BB01E2">
        <w:rPr>
          <w:rFonts w:asciiTheme="majorBidi" w:hAnsiTheme="majorBidi" w:cstheme="majorBidi"/>
          <w:b/>
          <w:bCs/>
          <w:rtl/>
        </w:rPr>
        <w:t> </w:t>
      </w:r>
      <w:r w:rsidR="001E6993" w:rsidRPr="00BB01E2">
        <w:rPr>
          <w:rFonts w:asciiTheme="majorBidi" w:hAnsiTheme="majorBidi" w:cstheme="majorBidi"/>
          <w:b/>
          <w:bCs/>
          <w:rtl/>
        </w:rPr>
        <w:t>شود</w:t>
      </w:r>
      <w:r w:rsidR="001E6993" w:rsidRPr="00BB01E2">
        <w:rPr>
          <w:rFonts w:asciiTheme="majorBidi" w:hAnsiTheme="majorBidi" w:cstheme="majorBidi"/>
          <w:b/>
          <w:bCs/>
        </w:rPr>
        <w:t>.</w:t>
      </w:r>
    </w:p>
    <w:p w:rsidR="003132AC" w:rsidRPr="00BB01E2" w:rsidRDefault="001E6993" w:rsidP="00BB01E2">
      <w:pPr>
        <w:pStyle w:val="Ingetavstnd"/>
        <w:bidi/>
        <w:jc w:val="both"/>
        <w:rPr>
          <w:rFonts w:asciiTheme="majorBidi" w:hAnsiTheme="majorBidi" w:cstheme="majorBidi"/>
          <w:b/>
          <w:bCs/>
          <w:rtl/>
        </w:rPr>
      </w:pPr>
      <w:r w:rsidRPr="00BB01E2">
        <w:rPr>
          <w:rFonts w:asciiTheme="majorBidi" w:hAnsiTheme="majorBidi" w:cstheme="majorBidi"/>
          <w:b/>
          <w:bCs/>
          <w:rtl/>
        </w:rPr>
        <w:t>چنین سیستمی یک اینترنت موازی ایجاد می‌</w:t>
      </w:r>
      <w:r w:rsidR="003132AC" w:rsidRPr="00BB01E2">
        <w:rPr>
          <w:rFonts w:asciiTheme="majorBidi" w:hAnsiTheme="majorBidi" w:cstheme="majorBidi"/>
          <w:b/>
          <w:bCs/>
          <w:rtl/>
        </w:rPr>
        <w:t> </w:t>
      </w:r>
      <w:r w:rsidRPr="00BB01E2">
        <w:rPr>
          <w:rFonts w:asciiTheme="majorBidi" w:hAnsiTheme="majorBidi" w:cstheme="majorBidi"/>
          <w:b/>
          <w:bCs/>
          <w:rtl/>
        </w:rPr>
        <w:t>کند که برقراری ارتباط با یکدیگر را برای کاربران فراهم می‌</w:t>
      </w:r>
      <w:r w:rsidR="003132AC" w:rsidRPr="00BB01E2">
        <w:rPr>
          <w:rFonts w:asciiTheme="majorBidi" w:hAnsiTheme="majorBidi" w:cstheme="majorBidi"/>
          <w:b/>
          <w:bCs/>
          <w:rtl/>
        </w:rPr>
        <w:t> </w:t>
      </w:r>
      <w:r w:rsidRPr="00BB01E2">
        <w:rPr>
          <w:rFonts w:asciiTheme="majorBidi" w:hAnsiTheme="majorBidi" w:cstheme="majorBidi"/>
          <w:b/>
          <w:bCs/>
          <w:rtl/>
        </w:rPr>
        <w:t xml:space="preserve">سازد. </w:t>
      </w:r>
    </w:p>
    <w:p w:rsidR="0024239C" w:rsidRPr="00BB01E2" w:rsidRDefault="001E6993" w:rsidP="00BB01E2">
      <w:pPr>
        <w:pStyle w:val="Ingetavstnd"/>
        <w:bidi/>
        <w:jc w:val="both"/>
        <w:rPr>
          <w:rFonts w:asciiTheme="majorBidi" w:hAnsiTheme="majorBidi" w:cstheme="majorBidi"/>
          <w:b/>
          <w:bCs/>
        </w:rPr>
      </w:pPr>
      <w:r w:rsidRPr="00BB01E2">
        <w:rPr>
          <w:rFonts w:asciiTheme="majorBidi" w:hAnsiTheme="majorBidi" w:cstheme="majorBidi"/>
          <w:b/>
          <w:bCs/>
          <w:rtl/>
        </w:rPr>
        <w:t>چنین سیستمی پیش</w:t>
      </w:r>
      <w:r w:rsidR="003132AC" w:rsidRPr="00BB01E2">
        <w:rPr>
          <w:rFonts w:asciiTheme="majorBidi" w:hAnsiTheme="majorBidi" w:cstheme="majorBidi"/>
          <w:b/>
          <w:bCs/>
          <w:rtl/>
        </w:rPr>
        <w:t> </w:t>
      </w:r>
      <w:r w:rsidRPr="00BB01E2">
        <w:rPr>
          <w:rFonts w:asciiTheme="majorBidi" w:hAnsiTheme="majorBidi" w:cstheme="majorBidi"/>
          <w:b/>
          <w:bCs/>
          <w:rtl/>
        </w:rPr>
        <w:t>تر نمونه‌</w:t>
      </w:r>
      <w:r w:rsidR="003132AC" w:rsidRPr="00BB01E2">
        <w:rPr>
          <w:rFonts w:asciiTheme="majorBidi" w:hAnsiTheme="majorBidi" w:cstheme="majorBidi"/>
          <w:b/>
          <w:bCs/>
          <w:rtl/>
        </w:rPr>
        <w:t> </w:t>
      </w:r>
      <w:r w:rsidRPr="00BB01E2">
        <w:rPr>
          <w:rFonts w:asciiTheme="majorBidi" w:hAnsiTheme="majorBidi" w:cstheme="majorBidi"/>
          <w:b/>
          <w:bCs/>
          <w:rtl/>
        </w:rPr>
        <w:t>ای به</w:t>
      </w:r>
      <w:r w:rsidR="003132AC" w:rsidRPr="00BB01E2">
        <w:rPr>
          <w:rFonts w:asciiTheme="majorBidi" w:hAnsiTheme="majorBidi" w:cstheme="majorBidi"/>
          <w:b/>
          <w:bCs/>
          <w:rtl/>
        </w:rPr>
        <w:t> </w:t>
      </w:r>
      <w:r w:rsidRPr="00BB01E2">
        <w:rPr>
          <w:rFonts w:asciiTheme="majorBidi" w:hAnsiTheme="majorBidi" w:cstheme="majorBidi"/>
          <w:b/>
          <w:bCs/>
          <w:rtl/>
        </w:rPr>
        <w:t>نام برنامه</w:t>
      </w:r>
      <w:r w:rsidRPr="00BB01E2">
        <w:rPr>
          <w:rFonts w:asciiTheme="majorBidi" w:hAnsiTheme="majorBidi" w:cstheme="majorBidi"/>
          <w:b/>
          <w:bCs/>
        </w:rPr>
        <w:t xml:space="preserve"> </w:t>
      </w:r>
      <w:proofErr w:type="spellStart"/>
      <w:r w:rsidRPr="00BB01E2">
        <w:rPr>
          <w:rFonts w:asciiTheme="majorBidi" w:hAnsiTheme="majorBidi" w:cstheme="majorBidi"/>
          <w:b/>
          <w:bCs/>
        </w:rPr>
        <w:t>Bridgefy</w:t>
      </w:r>
      <w:proofErr w:type="spellEnd"/>
      <w:r w:rsidRPr="00BB01E2">
        <w:rPr>
          <w:rFonts w:asciiTheme="majorBidi" w:hAnsiTheme="majorBidi" w:cstheme="majorBidi"/>
          <w:b/>
          <w:bCs/>
        </w:rPr>
        <w:t xml:space="preserve"> </w:t>
      </w:r>
      <w:r w:rsidRPr="00BB01E2">
        <w:rPr>
          <w:rFonts w:asciiTheme="majorBidi" w:hAnsiTheme="majorBidi" w:cstheme="majorBidi"/>
          <w:b/>
          <w:bCs/>
          <w:rtl/>
        </w:rPr>
        <w:t>داشته است. در این برنامه</w:t>
      </w:r>
      <w:r w:rsidR="003132AC" w:rsidRPr="00BB01E2">
        <w:rPr>
          <w:rFonts w:asciiTheme="majorBidi" w:hAnsiTheme="majorBidi" w:cstheme="majorBidi"/>
          <w:b/>
          <w:bCs/>
          <w:rtl/>
        </w:rPr>
        <w:t>،</w:t>
      </w:r>
      <w:r w:rsidRPr="00BB01E2">
        <w:rPr>
          <w:rFonts w:asciiTheme="majorBidi" w:hAnsiTheme="majorBidi" w:cstheme="majorBidi"/>
          <w:b/>
          <w:bCs/>
          <w:rtl/>
        </w:rPr>
        <w:t xml:space="preserve"> گوشی</w:t>
      </w:r>
      <w:r w:rsidR="003132AC" w:rsidRPr="00BB01E2">
        <w:rPr>
          <w:rFonts w:asciiTheme="majorBidi" w:hAnsiTheme="majorBidi" w:cstheme="majorBidi"/>
          <w:b/>
          <w:bCs/>
          <w:rtl/>
        </w:rPr>
        <w:t> </w:t>
      </w:r>
      <w:r w:rsidRPr="00BB01E2">
        <w:rPr>
          <w:rFonts w:asciiTheme="majorBidi" w:hAnsiTheme="majorBidi" w:cstheme="majorBidi"/>
          <w:b/>
          <w:bCs/>
          <w:rtl/>
        </w:rPr>
        <w:t>‌های هوشمند از طریق بلوتوث به هم متصل می</w:t>
      </w:r>
      <w:r w:rsidR="003132AC" w:rsidRPr="00BB01E2">
        <w:rPr>
          <w:rFonts w:asciiTheme="majorBidi" w:hAnsiTheme="majorBidi" w:cstheme="majorBidi"/>
          <w:b/>
          <w:bCs/>
          <w:rtl/>
        </w:rPr>
        <w:t> </w:t>
      </w:r>
      <w:r w:rsidRPr="00BB01E2">
        <w:rPr>
          <w:rFonts w:asciiTheme="majorBidi" w:hAnsiTheme="majorBidi" w:cstheme="majorBidi"/>
          <w:b/>
          <w:bCs/>
          <w:rtl/>
        </w:rPr>
        <w:t>‌شوند. تظاهر</w:t>
      </w:r>
      <w:r w:rsidR="003132AC" w:rsidRPr="00BB01E2">
        <w:rPr>
          <w:rFonts w:asciiTheme="majorBidi" w:hAnsiTheme="majorBidi" w:cstheme="majorBidi"/>
          <w:b/>
          <w:bCs/>
          <w:rtl/>
        </w:rPr>
        <w:t> کنندگان در هنگ کنگ قبلا</w:t>
      </w:r>
      <w:r w:rsidRPr="00BB01E2">
        <w:rPr>
          <w:rFonts w:asciiTheme="majorBidi" w:hAnsiTheme="majorBidi" w:cstheme="majorBidi"/>
          <w:b/>
          <w:bCs/>
          <w:rtl/>
        </w:rPr>
        <w:t xml:space="preserve"> از این برنامه با موفقیت استفاده کرده</w:t>
      </w:r>
      <w:r w:rsidR="003132AC" w:rsidRPr="00BB01E2">
        <w:rPr>
          <w:rFonts w:asciiTheme="majorBidi" w:hAnsiTheme="majorBidi" w:cstheme="majorBidi"/>
          <w:b/>
          <w:bCs/>
          <w:rtl/>
        </w:rPr>
        <w:t> </w:t>
      </w:r>
      <w:r w:rsidRPr="00BB01E2">
        <w:rPr>
          <w:rFonts w:asciiTheme="majorBidi" w:hAnsiTheme="majorBidi" w:cstheme="majorBidi"/>
          <w:b/>
          <w:bCs/>
          <w:rtl/>
        </w:rPr>
        <w:t>‌اند. معترضان در لبنان هم از این سیستم استفاده می</w:t>
      </w:r>
      <w:r w:rsidR="003132AC" w:rsidRPr="00BB01E2">
        <w:rPr>
          <w:rFonts w:asciiTheme="majorBidi" w:hAnsiTheme="majorBidi" w:cstheme="majorBidi"/>
          <w:b/>
          <w:bCs/>
          <w:rtl/>
        </w:rPr>
        <w:t> </w:t>
      </w:r>
      <w:r w:rsidRPr="00BB01E2">
        <w:rPr>
          <w:rFonts w:asciiTheme="majorBidi" w:hAnsiTheme="majorBidi" w:cstheme="majorBidi"/>
          <w:b/>
          <w:bCs/>
          <w:rtl/>
        </w:rPr>
        <w:t>‌کنند</w:t>
      </w:r>
      <w:r w:rsidRPr="00BB01E2">
        <w:rPr>
          <w:rFonts w:asciiTheme="majorBidi" w:hAnsiTheme="majorBidi" w:cstheme="majorBidi"/>
          <w:b/>
          <w:bCs/>
        </w:rPr>
        <w:t>.</w:t>
      </w:r>
      <w:r w:rsidR="00C713A4" w:rsidRPr="00BB01E2">
        <w:rPr>
          <w:rFonts w:asciiTheme="majorBidi" w:hAnsiTheme="majorBidi" w:cstheme="majorBidi"/>
          <w:b/>
          <w:bCs/>
          <w:rtl/>
        </w:rPr>
        <w:t xml:space="preserve"> </w:t>
      </w:r>
    </w:p>
    <w:p w:rsidR="009542C2" w:rsidRPr="00BB01E2" w:rsidRDefault="009542C2" w:rsidP="00BB01E2">
      <w:pPr>
        <w:pStyle w:val="Ingetavstnd"/>
        <w:bidi/>
        <w:jc w:val="both"/>
        <w:rPr>
          <w:rFonts w:asciiTheme="majorBidi" w:eastAsia="Times New Roman" w:hAnsiTheme="majorBidi" w:cstheme="majorBidi"/>
          <w:rtl/>
          <w:lang w:eastAsia="sv-SE"/>
        </w:rPr>
      </w:pPr>
    </w:p>
    <w:p w:rsidR="00005A1B" w:rsidRPr="00BB01E2" w:rsidRDefault="00005A1B" w:rsidP="00BB01E2">
      <w:pPr>
        <w:pStyle w:val="Ingetavstnd"/>
        <w:bidi/>
        <w:jc w:val="both"/>
        <w:rPr>
          <w:rFonts w:asciiTheme="majorBidi" w:hAnsiTheme="majorBidi" w:cstheme="majorBidi"/>
          <w:b/>
          <w:bCs/>
          <w:rtl/>
        </w:rPr>
      </w:pPr>
      <w:r w:rsidRPr="00BB01E2">
        <w:rPr>
          <w:rFonts w:asciiTheme="majorBidi" w:hAnsiTheme="majorBidi" w:cstheme="majorBidi"/>
          <w:b/>
          <w:bCs/>
          <w:rtl/>
        </w:rPr>
        <w:t>آیت</w:t>
      </w:r>
      <w:r w:rsidR="009F11E2" w:rsidRPr="00BB01E2">
        <w:rPr>
          <w:rFonts w:asciiTheme="majorBidi" w:hAnsiTheme="majorBidi" w:cstheme="majorBidi"/>
          <w:b/>
          <w:bCs/>
          <w:rtl/>
        </w:rPr>
        <w:t> </w:t>
      </w:r>
      <w:r w:rsidRPr="00BB01E2">
        <w:rPr>
          <w:rFonts w:asciiTheme="majorBidi" w:hAnsiTheme="majorBidi" w:cstheme="majorBidi"/>
          <w:b/>
          <w:bCs/>
          <w:rtl/>
        </w:rPr>
        <w:t>الله خامنه ای</w:t>
      </w:r>
      <w:r w:rsidR="009F11E2" w:rsidRPr="00BB01E2">
        <w:rPr>
          <w:rFonts w:asciiTheme="majorBidi" w:hAnsiTheme="majorBidi" w:cstheme="majorBidi"/>
          <w:b/>
          <w:bCs/>
          <w:rtl/>
        </w:rPr>
        <w:t xml:space="preserve">، این سردسته آدم کشان حکومت </w:t>
      </w:r>
      <w:r w:rsidR="00BB01E2" w:rsidRPr="00BB01E2">
        <w:rPr>
          <w:rFonts w:asciiTheme="majorBidi" w:hAnsiTheme="majorBidi" w:cstheme="majorBidi"/>
          <w:b/>
          <w:bCs/>
          <w:rtl/>
        </w:rPr>
        <w:t>اسلامی</w:t>
      </w:r>
      <w:r w:rsidR="009F11E2" w:rsidRPr="00BB01E2">
        <w:rPr>
          <w:rFonts w:asciiTheme="majorBidi" w:hAnsiTheme="majorBidi" w:cstheme="majorBidi"/>
          <w:b/>
          <w:bCs/>
          <w:rtl/>
        </w:rPr>
        <w:t>،</w:t>
      </w:r>
      <w:r w:rsidRPr="00BB01E2">
        <w:rPr>
          <w:rFonts w:asciiTheme="majorBidi" w:hAnsiTheme="majorBidi" w:cstheme="majorBidi"/>
          <w:b/>
          <w:bCs/>
          <w:rtl/>
        </w:rPr>
        <w:t xml:space="preserve"> که معترضان را «اشرا</w:t>
      </w:r>
      <w:r w:rsidR="009F11E2" w:rsidRPr="00BB01E2">
        <w:rPr>
          <w:rFonts w:asciiTheme="majorBidi" w:hAnsiTheme="majorBidi" w:cstheme="majorBidi"/>
          <w:b/>
          <w:bCs/>
          <w:rtl/>
        </w:rPr>
        <w:t>ر</w:t>
      </w:r>
      <w:r w:rsidRPr="00BB01E2">
        <w:rPr>
          <w:rFonts w:asciiTheme="majorBidi" w:hAnsiTheme="majorBidi" w:cstheme="majorBidi"/>
          <w:b/>
          <w:bCs/>
          <w:rtl/>
        </w:rPr>
        <w:t>» نامیده بود ادعای جدید نیز به زبان آورده است:</w:t>
      </w:r>
      <w:r w:rsidR="00BB01E2" w:rsidRPr="00BB01E2">
        <w:rPr>
          <w:rFonts w:asciiTheme="majorBidi" w:hAnsiTheme="majorBidi" w:cstheme="majorBidi"/>
          <w:b/>
          <w:bCs/>
          <w:rtl/>
        </w:rPr>
        <w:t xml:space="preserve"> </w:t>
      </w:r>
      <w:r w:rsidRPr="00BB01E2">
        <w:rPr>
          <w:rFonts w:asciiTheme="majorBidi" w:hAnsiTheme="majorBidi" w:cstheme="majorBidi"/>
          <w:b/>
          <w:bCs/>
          <w:rtl/>
        </w:rPr>
        <w:t>«آمریکا و صهیونیست</w:t>
      </w:r>
      <w:r w:rsidR="009F11E2" w:rsidRPr="00BB01E2">
        <w:rPr>
          <w:rFonts w:asciiTheme="majorBidi" w:hAnsiTheme="majorBidi" w:cstheme="majorBidi"/>
          <w:b/>
          <w:bCs/>
          <w:rtl/>
        </w:rPr>
        <w:t> </w:t>
      </w:r>
      <w:r w:rsidRPr="00BB01E2">
        <w:rPr>
          <w:rFonts w:asciiTheme="majorBidi" w:hAnsiTheme="majorBidi" w:cstheme="majorBidi"/>
          <w:b/>
          <w:bCs/>
          <w:rtl/>
        </w:rPr>
        <w:t>ها، دولت</w:t>
      </w:r>
      <w:r w:rsidR="009F11E2" w:rsidRPr="00BB01E2">
        <w:rPr>
          <w:rFonts w:asciiTheme="majorBidi" w:hAnsiTheme="majorBidi" w:cstheme="majorBidi"/>
          <w:b/>
          <w:bCs/>
          <w:rtl/>
        </w:rPr>
        <w:t> </w:t>
      </w:r>
      <w:r w:rsidRPr="00BB01E2">
        <w:rPr>
          <w:rFonts w:asciiTheme="majorBidi" w:hAnsiTheme="majorBidi" w:cstheme="majorBidi"/>
          <w:b/>
          <w:bCs/>
          <w:rtl/>
        </w:rPr>
        <w:t>های پول دار خلیج فارس و منافقین  سه ضلعی هستند که در پس تبدیل مطالبات اخیر مردمی به اغتشاشات دست داشتند.»</w:t>
      </w:r>
    </w:p>
    <w:p w:rsidR="009F11E2" w:rsidRPr="00BB01E2" w:rsidRDefault="009F11E2" w:rsidP="00BB01E2">
      <w:pPr>
        <w:pStyle w:val="Ingetavstnd"/>
        <w:bidi/>
        <w:jc w:val="both"/>
        <w:rPr>
          <w:rFonts w:asciiTheme="majorBidi" w:hAnsiTheme="majorBidi" w:cstheme="majorBidi"/>
          <w:b/>
          <w:bCs/>
        </w:rPr>
      </w:pPr>
      <w:r w:rsidRPr="00BB01E2">
        <w:rPr>
          <w:rFonts w:asciiTheme="majorBidi" w:hAnsiTheme="majorBidi" w:cstheme="majorBidi"/>
          <w:b/>
          <w:bCs/>
          <w:rtl/>
        </w:rPr>
        <w:t>این سخنان سخیف خامنه ای را تمامی مقام‌ های سیاسی و نظامی حکومتی تکرار کرده اند و گفته اند اعتراض ‌ها به گرانی قیمت بنزین، کار «اشرار»، «دشمنان»، «منافقین»، «فرصت‌ طلبان» و غیره دانسته و تاکید کرده اند که با آن ها برخورد خواهند کرد</w:t>
      </w:r>
      <w:r w:rsidRPr="00BB01E2">
        <w:rPr>
          <w:rFonts w:asciiTheme="majorBidi" w:hAnsiTheme="majorBidi" w:cstheme="majorBidi"/>
          <w:b/>
          <w:bCs/>
        </w:rPr>
        <w:t>.</w:t>
      </w:r>
    </w:p>
    <w:p w:rsidR="009F11E2" w:rsidRPr="00BB01E2" w:rsidRDefault="009F11E2" w:rsidP="00BB01E2">
      <w:pPr>
        <w:pStyle w:val="Ingetavstnd"/>
        <w:bidi/>
        <w:jc w:val="both"/>
        <w:rPr>
          <w:rFonts w:asciiTheme="majorBidi" w:hAnsiTheme="majorBidi" w:cstheme="majorBidi"/>
          <w:b/>
          <w:bCs/>
          <w:rtl/>
        </w:rPr>
      </w:pPr>
      <w:r w:rsidRPr="00BB01E2">
        <w:rPr>
          <w:rFonts w:asciiTheme="majorBidi" w:hAnsiTheme="majorBidi" w:cstheme="majorBidi"/>
          <w:b/>
          <w:bCs/>
          <w:rtl/>
        </w:rPr>
        <w:t>شیخ حسن روحانی نیز ادعا کرده است که «آشوب‌ طلبان سازمان ‌یافته، برنامه ‌ریزی شده و مسلح بودند که کاملا بر اساس برنامه طراحی شده از سوی ارتجاع منطقه، صهیونیست ‌ها و آمریکایی‌ ها اقدام کردند.»</w:t>
      </w:r>
    </w:p>
    <w:p w:rsidR="00005A1B" w:rsidRPr="00BB01E2" w:rsidRDefault="00005A1B" w:rsidP="00BB01E2">
      <w:pPr>
        <w:pStyle w:val="Ingetavstnd"/>
        <w:bidi/>
        <w:jc w:val="both"/>
        <w:rPr>
          <w:rFonts w:asciiTheme="majorBidi" w:hAnsiTheme="majorBidi" w:cstheme="majorBidi"/>
          <w:b/>
          <w:bCs/>
          <w:rtl/>
        </w:rPr>
      </w:pPr>
    </w:p>
    <w:p w:rsidR="00005A1B" w:rsidRPr="00BB01E2" w:rsidRDefault="00005A1B" w:rsidP="00BB01E2">
      <w:pPr>
        <w:pStyle w:val="Ingetavstnd"/>
        <w:bidi/>
        <w:jc w:val="both"/>
        <w:rPr>
          <w:rFonts w:asciiTheme="majorBidi" w:hAnsiTheme="majorBidi" w:cstheme="majorBidi"/>
          <w:b/>
          <w:bCs/>
        </w:rPr>
      </w:pPr>
      <w:r w:rsidRPr="00BB01E2">
        <w:rPr>
          <w:rFonts w:asciiTheme="majorBidi" w:hAnsiTheme="majorBidi" w:cstheme="majorBidi"/>
          <w:b/>
          <w:bCs/>
          <w:rtl/>
        </w:rPr>
        <w:lastRenderedPageBreak/>
        <w:t>۲۴ آبان ١٣٩٨، شرکت ملی پخش فرآورده‌ های نفتی ایران بر اساس تصمیم فراقانونی</w:t>
      </w:r>
      <w:r w:rsidR="009F11E2" w:rsidRPr="00BB01E2">
        <w:rPr>
          <w:rFonts w:asciiTheme="majorBidi" w:hAnsiTheme="majorBidi" w:cstheme="majorBidi"/>
          <w:b/>
          <w:bCs/>
          <w:rtl/>
        </w:rPr>
        <w:t xml:space="preserve"> </w:t>
      </w:r>
      <w:r w:rsidRPr="00BB01E2">
        <w:rPr>
          <w:rFonts w:asciiTheme="majorBidi" w:hAnsiTheme="majorBidi" w:cstheme="majorBidi"/>
          <w:b/>
          <w:bCs/>
          <w:rtl/>
        </w:rPr>
        <w:t>سران قوا قیمت بنزین را ۳۰۰ درصد افزایش داد. با آغاز اعتراضات در شهرهای اهواز، مشهد، سیرجان و شیراز و سپس سرایت آن به سایر شهرهای ایران، فراکسیون امید مجلس</w:t>
      </w:r>
      <w:r w:rsidR="009F11E2" w:rsidRPr="00BB01E2">
        <w:rPr>
          <w:rFonts w:asciiTheme="majorBidi" w:hAnsiTheme="majorBidi" w:cstheme="majorBidi"/>
          <w:b/>
          <w:bCs/>
          <w:rtl/>
        </w:rPr>
        <w:t xml:space="preserve"> </w:t>
      </w:r>
      <w:r w:rsidRPr="00BB01E2">
        <w:rPr>
          <w:rFonts w:asciiTheme="majorBidi" w:hAnsiTheme="majorBidi" w:cstheme="majorBidi"/>
          <w:b/>
          <w:bCs/>
          <w:rtl/>
        </w:rPr>
        <w:t>دو طرح درباره لغو افزایش قیمت بنزین تهیه کرد اما با سخنرانی خامنه ‌ای در ۲۶ آبان در حمایت از تصمیم سران قوا، مجلس عقب نشست. شامگاه سه ‌شنبه ۵ آذر عبدالرضا رحمانی فضلی، وزیر کشور در برنامه نگاه یک صدا و سیمای جمهوری اسلامی گزارشی از اعتراضات سراسری از ۲۴ تا ۲۶ آبان ارائه داد. این نخستین واکنش وزیر کشور به اعتراضات سراسری آبان ۹۸ است.</w:t>
      </w:r>
    </w:p>
    <w:p w:rsidR="00005A1B" w:rsidRPr="00BB01E2" w:rsidRDefault="00005A1B" w:rsidP="00BB01E2">
      <w:pPr>
        <w:pStyle w:val="Ingetavstnd"/>
        <w:bidi/>
        <w:jc w:val="both"/>
        <w:rPr>
          <w:rFonts w:asciiTheme="majorBidi" w:hAnsiTheme="majorBidi" w:cstheme="majorBidi"/>
          <w:b/>
          <w:bCs/>
          <w:rtl/>
        </w:rPr>
      </w:pPr>
      <w:r w:rsidRPr="00BB01E2">
        <w:rPr>
          <w:rFonts w:asciiTheme="majorBidi" w:hAnsiTheme="majorBidi" w:cstheme="majorBidi"/>
          <w:b/>
          <w:bCs/>
          <w:rtl/>
        </w:rPr>
        <w:t>رحمانی فضلی در این برنامه اعلام کرد: بحران از ساعت ۱۶ تا ۱۷ جمعه ۲۴ آبان با پوشش خبری اعتراضات در رسانه‌های فارسی‌زبان خارج از کشور بالا گرفت. کانون درگیری‌ها در حومه تهران در ملارد، بهارستان، شهر قدس و اسلامشهر بود. به گفته وزیر کشور جمعیتی حدود ۱۳۰ تا ۲۰۰ هزار نفر در تجمعات اعتراضی حومه تهران شرکت کرده‌ بودند. علاوه بر این ۱۰۰ نقطه از تهران نیز درگیر اعتراضات مردمی بود. در این نقاط، در حومه تهران و در شهرستان‌های درگیر به گفته رحمانی فضلی زنان معترض هدایت و رهبری گروه‌های کوچک معترضان را به عهده داشتند.</w:t>
      </w:r>
    </w:p>
    <w:p w:rsidR="00005A1B" w:rsidRPr="00BB01E2" w:rsidRDefault="00005A1B" w:rsidP="00BB01E2">
      <w:pPr>
        <w:pStyle w:val="Ingetavstnd"/>
        <w:bidi/>
        <w:jc w:val="both"/>
        <w:rPr>
          <w:rFonts w:asciiTheme="majorBidi" w:hAnsiTheme="majorBidi" w:cstheme="majorBidi"/>
          <w:b/>
          <w:bCs/>
          <w:rtl/>
        </w:rPr>
      </w:pPr>
      <w:r w:rsidRPr="00BB01E2">
        <w:rPr>
          <w:rFonts w:asciiTheme="majorBidi" w:hAnsiTheme="majorBidi" w:cstheme="majorBidi"/>
          <w:b/>
          <w:bCs/>
          <w:rtl/>
        </w:rPr>
        <w:t>وزیر کشور اعلام کرد در اعتراضات به بیش از ۵۰ پایگاه و پاسگاه نظامی و انتظامی حمله شد و ۷۳۱ بانک، ۱۴۰ مکان عمومی، ۹ مرکز مذهبی، ۷۰ پمپ بنزین، ۳۰۷ خودروی شخصی، ۱۸۳ خودرو انتظامی و ۱۰۷۶ موتور سیکلت مورد حمله قرار گرفتند. عبدالرحمان فضلی گفت:</w:t>
      </w:r>
    </w:p>
    <w:p w:rsidR="009F11E2" w:rsidRDefault="00005A1B" w:rsidP="00BB01E2">
      <w:pPr>
        <w:pStyle w:val="Ingetavstnd"/>
        <w:bidi/>
        <w:jc w:val="both"/>
        <w:rPr>
          <w:rFonts w:asciiTheme="majorBidi" w:hAnsiTheme="majorBidi" w:cstheme="majorBidi" w:hint="cs"/>
          <w:b/>
          <w:bCs/>
          <w:rtl/>
        </w:rPr>
      </w:pPr>
      <w:r w:rsidRPr="00BB01E2">
        <w:rPr>
          <w:rFonts w:asciiTheme="majorBidi" w:hAnsiTheme="majorBidi" w:cstheme="majorBidi"/>
          <w:b/>
          <w:bCs/>
          <w:rtl/>
        </w:rPr>
        <w:t>«شبی بنده با آقای علی عسکری صحبت کردم و ‌گفتم نزدیک به ۵۰۰ نفر قصد حمله به صدا و سیما را دارند و‌ تا رسیدن مأمور انتظامی مراقبت‌های لازم را خودتان انجام دهید.»</w:t>
      </w:r>
    </w:p>
    <w:p w:rsidR="002B7AB9" w:rsidRPr="00BB01E2" w:rsidRDefault="002B7AB9" w:rsidP="002B7AB9">
      <w:pPr>
        <w:pStyle w:val="Ingetavstnd"/>
        <w:bidi/>
        <w:jc w:val="both"/>
        <w:rPr>
          <w:rFonts w:asciiTheme="majorBidi" w:hAnsiTheme="majorBidi" w:cstheme="majorBidi"/>
          <w:b/>
          <w:bCs/>
          <w:rtl/>
        </w:rPr>
      </w:pPr>
    </w:p>
    <w:p w:rsidR="002B7AB9" w:rsidRPr="00BB01E2" w:rsidRDefault="002B7AB9" w:rsidP="002B7AB9">
      <w:pPr>
        <w:pStyle w:val="Ingetavstnd"/>
        <w:bidi/>
        <w:jc w:val="center"/>
        <w:rPr>
          <w:rFonts w:asciiTheme="majorBidi" w:eastAsia="Times New Roman" w:hAnsiTheme="majorBidi" w:cstheme="majorBidi"/>
          <w:rtl/>
          <w:lang w:eastAsia="sv-SE"/>
        </w:rPr>
      </w:pPr>
      <w:r w:rsidRPr="00BB01E2">
        <w:rPr>
          <w:rFonts w:asciiTheme="majorBidi" w:hAnsiTheme="majorBidi" w:cstheme="majorBidi"/>
          <w:noProof/>
          <w:lang w:eastAsia="sv-SE"/>
        </w:rPr>
        <w:drawing>
          <wp:inline distT="0" distB="0" distL="0" distR="0" wp14:anchorId="57703C17" wp14:editId="07BE28AF">
            <wp:extent cx="2171763" cy="1512000"/>
            <wp:effectExtent l="0" t="0" r="0" b="0"/>
            <wp:docPr id="14" name="Bildobjekt 14" descr="Relaterad 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elaterad bil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71763" cy="1512000"/>
                    </a:xfrm>
                    <a:prstGeom prst="rect">
                      <a:avLst/>
                    </a:prstGeom>
                    <a:noFill/>
                    <a:ln>
                      <a:noFill/>
                    </a:ln>
                  </pic:spPr>
                </pic:pic>
              </a:graphicData>
            </a:graphic>
          </wp:inline>
        </w:drawing>
      </w:r>
      <w:r w:rsidRPr="00BB01E2">
        <w:rPr>
          <w:rFonts w:asciiTheme="majorBidi" w:hAnsiTheme="majorBidi" w:cstheme="majorBidi"/>
          <w:noProof/>
          <w:rtl/>
          <w:lang w:eastAsia="sv-SE"/>
        </w:rPr>
        <w:drawing>
          <wp:inline distT="0" distB="0" distL="0" distR="0" wp14:anchorId="252B6B63" wp14:editId="0DC37615">
            <wp:extent cx="2687654" cy="1512000"/>
            <wp:effectExtent l="0" t="0" r="0" b="0"/>
            <wp:docPr id="6" name="Bildobjekt 6" descr="C:\Users\bahra\AppData\Local\Packages\microsoft.microsoftedge_8wekyb3d8bbwe\AC\#!001\MicrosoftEdge\Cache\OFUBMBT8\51370253_3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ahra\AppData\Local\Packages\microsoft.microsoftedge_8wekyb3d8bbwe\AC\#!001\MicrosoftEdge\Cache\OFUBMBT8\51370253_303[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87654" cy="1512000"/>
                    </a:xfrm>
                    <a:prstGeom prst="rect">
                      <a:avLst/>
                    </a:prstGeom>
                    <a:noFill/>
                    <a:ln>
                      <a:noFill/>
                    </a:ln>
                  </pic:spPr>
                </pic:pic>
              </a:graphicData>
            </a:graphic>
          </wp:inline>
        </w:drawing>
      </w:r>
    </w:p>
    <w:p w:rsidR="009F11E2" w:rsidRPr="00BB01E2" w:rsidRDefault="009F11E2" w:rsidP="00BB01E2">
      <w:pPr>
        <w:pStyle w:val="Ingetavstnd"/>
        <w:bidi/>
        <w:jc w:val="both"/>
        <w:rPr>
          <w:rFonts w:asciiTheme="majorBidi" w:hAnsiTheme="majorBidi" w:cstheme="majorBidi"/>
          <w:rtl/>
        </w:rPr>
      </w:pPr>
    </w:p>
    <w:p w:rsidR="00005A1B" w:rsidRPr="00BB01E2" w:rsidRDefault="00005A1B" w:rsidP="00BB01E2">
      <w:pPr>
        <w:pStyle w:val="Ingetavstnd"/>
        <w:bidi/>
        <w:jc w:val="both"/>
        <w:rPr>
          <w:rFonts w:asciiTheme="majorBidi" w:hAnsiTheme="majorBidi" w:cstheme="majorBidi"/>
          <w:b/>
          <w:bCs/>
          <w:rtl/>
        </w:rPr>
      </w:pPr>
      <w:r w:rsidRPr="00BB01E2">
        <w:rPr>
          <w:rFonts w:asciiTheme="majorBidi" w:hAnsiTheme="majorBidi" w:cstheme="majorBidi"/>
          <w:b/>
          <w:bCs/>
          <w:rtl/>
        </w:rPr>
        <w:t>بنا بر گزارش عبدالرحمان فضلی</w:t>
      </w:r>
      <w:r w:rsidR="009F11E2" w:rsidRPr="00BB01E2">
        <w:rPr>
          <w:rFonts w:asciiTheme="majorBidi" w:hAnsiTheme="majorBidi" w:cstheme="majorBidi"/>
          <w:b/>
          <w:bCs/>
          <w:rtl/>
        </w:rPr>
        <w:t>،</w:t>
      </w:r>
      <w:r w:rsidRPr="00BB01E2">
        <w:rPr>
          <w:rFonts w:asciiTheme="majorBidi" w:hAnsiTheme="majorBidi" w:cstheme="majorBidi"/>
          <w:b/>
          <w:bCs/>
          <w:rtl/>
        </w:rPr>
        <w:t xml:space="preserve"> علاوه بر استان تهران، استان ‌های خوزستان، اصفهان و فارس به طور ویژه درگیر اعتراضات گسترده مردمی بودند. به گفته وزیر کشور در مجموع در ۲۷ استان کشور اعتراضات اتفاق افتاد. رحمانی فضلی درباره گستردگی دامنه اعتراضات گفت معترضان جاده ماهشهر به بندر امام را به مدت سه روز بسته بودند. هم چنین جاده مازندران به مشهد، جم به عسلویه و بزرگراه تهران- کرج از جمله مسیرهایی بود که در جریان اعتراضات توسط معترضان بسته شد.</w:t>
      </w:r>
    </w:p>
    <w:p w:rsidR="00005A1B" w:rsidRPr="00BB01E2" w:rsidRDefault="00005A1B" w:rsidP="00BB01E2">
      <w:pPr>
        <w:pStyle w:val="Ingetavstnd"/>
        <w:bidi/>
        <w:jc w:val="both"/>
        <w:rPr>
          <w:rFonts w:asciiTheme="majorBidi" w:hAnsiTheme="majorBidi" w:cstheme="majorBidi"/>
          <w:b/>
          <w:bCs/>
          <w:rtl/>
        </w:rPr>
      </w:pPr>
      <w:r w:rsidRPr="00BB01E2">
        <w:rPr>
          <w:rFonts w:asciiTheme="majorBidi" w:hAnsiTheme="majorBidi" w:cstheme="majorBidi"/>
          <w:b/>
          <w:bCs/>
          <w:rtl/>
        </w:rPr>
        <w:t>عبدالرضا رحمانی فضلی درباره تعداد کشته‌ شدگان و مجروحان سکوت کرد. او صرفه ادعا کرد که تعداد کشته ‌شدگان و مجروحان نیروهای امنیتی دو برابر معترضان بوده است. سندی اما ارائه نداد. وزیر کشور خواهان پخش اعترافات تلویزیونی معترضان بازداشتی شد.</w:t>
      </w:r>
    </w:p>
    <w:p w:rsidR="00005A1B" w:rsidRPr="00BB01E2" w:rsidRDefault="00005A1B" w:rsidP="00BB01E2">
      <w:pPr>
        <w:pStyle w:val="Ingetavstnd"/>
        <w:bidi/>
        <w:jc w:val="both"/>
        <w:rPr>
          <w:rFonts w:asciiTheme="majorBidi" w:hAnsiTheme="majorBidi" w:cstheme="majorBidi"/>
          <w:b/>
          <w:bCs/>
          <w:rtl/>
        </w:rPr>
      </w:pPr>
      <w:r w:rsidRPr="00BB01E2">
        <w:rPr>
          <w:rFonts w:asciiTheme="majorBidi" w:hAnsiTheme="majorBidi" w:cstheme="majorBidi"/>
          <w:b/>
          <w:bCs/>
          <w:rtl/>
        </w:rPr>
        <w:t>او، قطع اتصال ایران به شبکه جهانی اینترنت را یک اقدام ضروری برای مقابله با معترضان جلوه داد.</w:t>
      </w:r>
    </w:p>
    <w:p w:rsidR="00005A1B" w:rsidRPr="00BB01E2" w:rsidRDefault="00005A1B" w:rsidP="00BB01E2">
      <w:pPr>
        <w:pStyle w:val="Ingetavstnd"/>
        <w:bidi/>
        <w:jc w:val="both"/>
        <w:rPr>
          <w:rFonts w:asciiTheme="majorBidi" w:hAnsiTheme="majorBidi" w:cstheme="majorBidi"/>
          <w:b/>
          <w:bCs/>
          <w:rtl/>
        </w:rPr>
      </w:pPr>
      <w:r w:rsidRPr="00BB01E2">
        <w:rPr>
          <w:rFonts w:asciiTheme="majorBidi" w:hAnsiTheme="majorBidi" w:cstheme="majorBidi"/>
          <w:b/>
          <w:bCs/>
          <w:rtl/>
        </w:rPr>
        <w:t>خامنه ای، سردست آدم کشان تبه کار اسلامی، دو روز بعد از اعلام حمایت از تصمیم سران قوا  در پنجمین روز اعتراضات، معترضان را با دشمنی اشغال گر یک سان دانست و اعلام پیروزی کرد. ابعاد سرکوب و کشتار هنوز مشخص نیست. عفو بین ‌الملل شامگاه دوشنبه ۴ آذر با انتشار بیانیه ‌ای اعلام کرد در درگیری ماموران امنیتی با معترضان دست ‌کم ۱۴۳ نفر کشته شده ‌اند و اغلب کشته‌ شدگان نیز با سلاح گرم به قتل رسیده ‌اند. در جریان این اعتراضات به گفته سیدحسین نقوی ‌حسینی، سخنگوی کمیسیون امنیت ملی و سیاست خارجی حدود ۷ هزار نفر بازداشت شده</w:t>
      </w:r>
      <w:r w:rsidR="00C41E57" w:rsidRPr="00BB01E2">
        <w:rPr>
          <w:rFonts w:asciiTheme="majorBidi" w:hAnsiTheme="majorBidi" w:cstheme="majorBidi"/>
          <w:b/>
          <w:bCs/>
          <w:rtl/>
        </w:rPr>
        <w:t> </w:t>
      </w:r>
      <w:r w:rsidRPr="00BB01E2">
        <w:rPr>
          <w:rFonts w:asciiTheme="majorBidi" w:hAnsiTheme="majorBidi" w:cstheme="majorBidi"/>
          <w:b/>
          <w:bCs/>
          <w:rtl/>
        </w:rPr>
        <w:t>‌اند.</w:t>
      </w:r>
    </w:p>
    <w:p w:rsidR="00C41E57" w:rsidRPr="00BB01E2" w:rsidRDefault="00C41E57" w:rsidP="00BB01E2">
      <w:pPr>
        <w:pStyle w:val="Ingetavstnd"/>
        <w:bidi/>
        <w:jc w:val="both"/>
        <w:rPr>
          <w:rFonts w:asciiTheme="majorBidi" w:hAnsiTheme="majorBidi" w:cstheme="majorBidi"/>
          <w:b/>
          <w:bCs/>
          <w:rtl/>
        </w:rPr>
      </w:pPr>
      <w:r w:rsidRPr="00BB01E2">
        <w:rPr>
          <w:rFonts w:asciiTheme="majorBidi" w:hAnsiTheme="majorBidi" w:cstheme="majorBidi"/>
          <w:b/>
          <w:bCs/>
          <w:rtl/>
        </w:rPr>
        <w:t>هنوز اطلاع دقیقی از آمار کشته ‌شدگان در اعتراض های اخیر نیست. کاربران شبکه‌ های اجتماعی از شمار بالای کشته‌ ها و تحویل جسد در ازای پرداخت پول می ‌نویسند.</w:t>
      </w:r>
    </w:p>
    <w:p w:rsidR="00C41E57" w:rsidRPr="00BB01E2" w:rsidRDefault="00C41E57" w:rsidP="00BB01E2">
      <w:pPr>
        <w:pStyle w:val="Ingetavstnd"/>
        <w:bidi/>
        <w:jc w:val="both"/>
        <w:rPr>
          <w:rFonts w:asciiTheme="majorBidi" w:hAnsiTheme="majorBidi" w:cstheme="majorBidi"/>
          <w:b/>
          <w:bCs/>
          <w:rtl/>
        </w:rPr>
      </w:pPr>
      <w:r w:rsidRPr="00BB01E2">
        <w:rPr>
          <w:rFonts w:asciiTheme="majorBidi" w:hAnsiTheme="majorBidi" w:cstheme="majorBidi"/>
          <w:b/>
          <w:bCs/>
          <w:rtl/>
        </w:rPr>
        <w:t>علی فدوی، جانشین فرمانده سپاه گفته است: «به بسیاری از مردم از فاصله یک متری و نیم متری شلیک شده است. این یعنی گلوله از میان خودشان شلیک شده است. اشرار با کلت‌های خفیف خود از پشت مردم را می‌کشتند.»</w:t>
      </w:r>
    </w:p>
    <w:p w:rsidR="00C41E57" w:rsidRPr="00BB01E2" w:rsidRDefault="00C41E57" w:rsidP="00BB01E2">
      <w:pPr>
        <w:pStyle w:val="Ingetavstnd"/>
        <w:bidi/>
        <w:jc w:val="both"/>
        <w:rPr>
          <w:rFonts w:asciiTheme="majorBidi" w:hAnsiTheme="majorBidi" w:cstheme="majorBidi"/>
          <w:b/>
          <w:bCs/>
          <w:rtl/>
        </w:rPr>
      </w:pPr>
      <w:r w:rsidRPr="00BB01E2">
        <w:rPr>
          <w:rFonts w:asciiTheme="majorBidi" w:hAnsiTheme="majorBidi" w:cstheme="majorBidi"/>
          <w:b/>
          <w:bCs/>
          <w:rtl/>
        </w:rPr>
        <w:t xml:space="preserve">کانال تلگرام وب سایت «کلمه»، روز پنج شنبه ٦ آذر ١٣٩٨، نوشت: «یک منبع آگاه در تماس با کلمه، شمار جان باختگان ثبت شده حوادث اخیر را تاکنون </w:t>
      </w:r>
      <w:r w:rsidRPr="00BB01E2">
        <w:rPr>
          <w:rFonts w:asciiTheme="majorBidi" w:hAnsiTheme="majorBidi" w:cstheme="majorBidi"/>
          <w:b/>
          <w:bCs/>
          <w:rtl/>
          <w:lang w:bidi="fa-IR"/>
        </w:rPr>
        <w:t>۳۶۶</w:t>
      </w:r>
      <w:r w:rsidRPr="00BB01E2">
        <w:rPr>
          <w:rFonts w:asciiTheme="majorBidi" w:hAnsiTheme="majorBidi" w:cstheme="majorBidi"/>
          <w:b/>
          <w:bCs/>
          <w:rtl/>
        </w:rPr>
        <w:t xml:space="preserve"> نفر اعلام کرد.»</w:t>
      </w:r>
    </w:p>
    <w:p w:rsidR="00C41E57" w:rsidRPr="00BB01E2" w:rsidRDefault="00C41E57" w:rsidP="00BB01E2">
      <w:pPr>
        <w:pStyle w:val="Ingetavstnd"/>
        <w:bidi/>
        <w:jc w:val="both"/>
        <w:rPr>
          <w:rFonts w:asciiTheme="majorBidi" w:hAnsiTheme="majorBidi" w:cstheme="majorBidi"/>
          <w:b/>
          <w:bCs/>
        </w:rPr>
      </w:pPr>
      <w:r w:rsidRPr="00BB01E2">
        <w:rPr>
          <w:rFonts w:asciiTheme="majorBidi" w:hAnsiTheme="majorBidi" w:cstheme="majorBidi"/>
          <w:b/>
          <w:bCs/>
          <w:rtl/>
        </w:rPr>
        <w:t>بنا به گزارش</w:t>
      </w:r>
      <w:r w:rsidR="00967881" w:rsidRPr="00BB01E2">
        <w:rPr>
          <w:rFonts w:asciiTheme="majorBidi" w:hAnsiTheme="majorBidi" w:cstheme="majorBidi"/>
          <w:b/>
          <w:bCs/>
          <w:rtl/>
        </w:rPr>
        <w:t> </w:t>
      </w:r>
      <w:r w:rsidRPr="00BB01E2">
        <w:rPr>
          <w:rFonts w:asciiTheme="majorBidi" w:hAnsiTheme="majorBidi" w:cstheme="majorBidi"/>
          <w:b/>
          <w:bCs/>
          <w:rtl/>
        </w:rPr>
        <w:t xml:space="preserve">‌های </w:t>
      </w:r>
      <w:r w:rsidR="00967881" w:rsidRPr="00BB01E2">
        <w:rPr>
          <w:rFonts w:asciiTheme="majorBidi" w:hAnsiTheme="majorBidi" w:cstheme="majorBidi"/>
          <w:b/>
          <w:bCs/>
          <w:rtl/>
        </w:rPr>
        <w:t>مختلف،</w:t>
      </w:r>
      <w:r w:rsidRPr="00BB01E2">
        <w:rPr>
          <w:rFonts w:asciiTheme="majorBidi" w:hAnsiTheme="majorBidi" w:cstheme="majorBidi"/>
          <w:b/>
          <w:bCs/>
          <w:rtl/>
        </w:rPr>
        <w:t xml:space="preserve"> ماموران وزارت اطلاعات و نیروی انتظامی در بسیاری از شهرهای ایران در حال بازداشت و دستگیری بسیاری از شرکت</w:t>
      </w:r>
      <w:r w:rsidR="00967881" w:rsidRPr="00BB01E2">
        <w:rPr>
          <w:rFonts w:asciiTheme="majorBidi" w:hAnsiTheme="majorBidi" w:cstheme="majorBidi"/>
          <w:b/>
          <w:bCs/>
          <w:rtl/>
        </w:rPr>
        <w:t> </w:t>
      </w:r>
      <w:r w:rsidRPr="00BB01E2">
        <w:rPr>
          <w:rFonts w:asciiTheme="majorBidi" w:hAnsiTheme="majorBidi" w:cstheme="majorBidi"/>
          <w:b/>
          <w:bCs/>
          <w:rtl/>
        </w:rPr>
        <w:t>کنندگان و از جمله ربودن مجروحان تظاهرات اعتراض مردم به گرانی بنزین از بیمارستان‌</w:t>
      </w:r>
      <w:r w:rsidR="00967881" w:rsidRPr="00BB01E2">
        <w:rPr>
          <w:rFonts w:asciiTheme="majorBidi" w:hAnsiTheme="majorBidi" w:cstheme="majorBidi"/>
          <w:b/>
          <w:bCs/>
          <w:rtl/>
        </w:rPr>
        <w:t> </w:t>
      </w:r>
      <w:r w:rsidRPr="00BB01E2">
        <w:rPr>
          <w:rFonts w:asciiTheme="majorBidi" w:hAnsiTheme="majorBidi" w:cstheme="majorBidi"/>
          <w:b/>
          <w:bCs/>
          <w:rtl/>
        </w:rPr>
        <w:t>ها هستند</w:t>
      </w:r>
      <w:r w:rsidRPr="00BB01E2">
        <w:rPr>
          <w:rFonts w:asciiTheme="majorBidi" w:hAnsiTheme="majorBidi" w:cstheme="majorBidi"/>
          <w:b/>
          <w:bCs/>
        </w:rPr>
        <w:t>.</w:t>
      </w:r>
    </w:p>
    <w:p w:rsidR="00C41E57" w:rsidRPr="00BB01E2" w:rsidRDefault="00C41E57" w:rsidP="00BB01E2">
      <w:pPr>
        <w:pStyle w:val="Ingetavstnd"/>
        <w:bidi/>
        <w:jc w:val="both"/>
        <w:rPr>
          <w:rFonts w:asciiTheme="majorBidi" w:hAnsiTheme="majorBidi" w:cstheme="majorBidi"/>
          <w:b/>
          <w:bCs/>
        </w:rPr>
      </w:pPr>
      <w:r w:rsidRPr="00BB01E2">
        <w:rPr>
          <w:rFonts w:asciiTheme="majorBidi" w:hAnsiTheme="majorBidi" w:cstheme="majorBidi"/>
          <w:b/>
          <w:bCs/>
          <w:rtl/>
        </w:rPr>
        <w:t>ماموران وزارت اطلاعات با همکاری سپاه و لباس شخصی‌</w:t>
      </w:r>
      <w:r w:rsidR="00967881" w:rsidRPr="00BB01E2">
        <w:rPr>
          <w:rFonts w:asciiTheme="majorBidi" w:hAnsiTheme="majorBidi" w:cstheme="majorBidi"/>
          <w:b/>
          <w:bCs/>
          <w:rtl/>
        </w:rPr>
        <w:t> </w:t>
      </w:r>
      <w:r w:rsidRPr="00BB01E2">
        <w:rPr>
          <w:rFonts w:asciiTheme="majorBidi" w:hAnsiTheme="majorBidi" w:cstheme="majorBidi"/>
          <w:b/>
          <w:bCs/>
          <w:rtl/>
        </w:rPr>
        <w:t>های بسیجی این مجروحان را در حالی که وضعیت اکثر آن</w:t>
      </w:r>
      <w:r w:rsidR="00967881" w:rsidRPr="00BB01E2">
        <w:rPr>
          <w:rFonts w:asciiTheme="majorBidi" w:hAnsiTheme="majorBidi" w:cstheme="majorBidi"/>
          <w:b/>
          <w:bCs/>
          <w:rtl/>
        </w:rPr>
        <w:t> </w:t>
      </w:r>
      <w:r w:rsidRPr="00BB01E2">
        <w:rPr>
          <w:rFonts w:asciiTheme="majorBidi" w:hAnsiTheme="majorBidi" w:cstheme="majorBidi"/>
          <w:b/>
          <w:bCs/>
          <w:rtl/>
        </w:rPr>
        <w:t>ها بسیار حاد است و بدون این</w:t>
      </w:r>
      <w:r w:rsidR="00967881" w:rsidRPr="00BB01E2">
        <w:rPr>
          <w:rFonts w:asciiTheme="majorBidi" w:hAnsiTheme="majorBidi" w:cstheme="majorBidi"/>
          <w:b/>
          <w:bCs/>
          <w:rtl/>
        </w:rPr>
        <w:t> </w:t>
      </w:r>
      <w:r w:rsidRPr="00BB01E2">
        <w:rPr>
          <w:rFonts w:asciiTheme="majorBidi" w:hAnsiTheme="majorBidi" w:cstheme="majorBidi"/>
          <w:b/>
          <w:bCs/>
          <w:rtl/>
        </w:rPr>
        <w:t>که اجازه ادامه درمان به پزشکان و پرستاران بدهند از بیمارستان خارج کرده و به زندان منتقل می‌</w:t>
      </w:r>
      <w:r w:rsidR="00967881" w:rsidRPr="00BB01E2">
        <w:rPr>
          <w:rFonts w:asciiTheme="majorBidi" w:hAnsiTheme="majorBidi" w:cstheme="majorBidi"/>
          <w:b/>
          <w:bCs/>
          <w:rtl/>
        </w:rPr>
        <w:t> </w:t>
      </w:r>
      <w:r w:rsidRPr="00BB01E2">
        <w:rPr>
          <w:rFonts w:asciiTheme="majorBidi" w:hAnsiTheme="majorBidi" w:cstheme="majorBidi"/>
          <w:b/>
          <w:bCs/>
          <w:rtl/>
        </w:rPr>
        <w:t>کنند</w:t>
      </w:r>
      <w:r w:rsidRPr="00BB01E2">
        <w:rPr>
          <w:rFonts w:asciiTheme="majorBidi" w:hAnsiTheme="majorBidi" w:cstheme="majorBidi"/>
          <w:b/>
          <w:bCs/>
        </w:rPr>
        <w:t>.</w:t>
      </w:r>
    </w:p>
    <w:p w:rsidR="00C41E57" w:rsidRPr="00BB01E2" w:rsidRDefault="00C41E57" w:rsidP="00BB01E2">
      <w:pPr>
        <w:pStyle w:val="Ingetavstnd"/>
        <w:bidi/>
        <w:jc w:val="both"/>
        <w:rPr>
          <w:rFonts w:asciiTheme="majorBidi" w:hAnsiTheme="majorBidi" w:cstheme="majorBidi"/>
          <w:b/>
          <w:bCs/>
        </w:rPr>
      </w:pPr>
      <w:r w:rsidRPr="00BB01E2">
        <w:rPr>
          <w:rFonts w:asciiTheme="majorBidi" w:hAnsiTheme="majorBidi" w:cstheme="majorBidi"/>
          <w:b/>
          <w:bCs/>
          <w:rtl/>
        </w:rPr>
        <w:lastRenderedPageBreak/>
        <w:t>این اعمال وحشیانه این جنایت</w:t>
      </w:r>
      <w:r w:rsidR="00967881" w:rsidRPr="00BB01E2">
        <w:rPr>
          <w:rFonts w:asciiTheme="majorBidi" w:hAnsiTheme="majorBidi" w:cstheme="majorBidi"/>
          <w:b/>
          <w:bCs/>
          <w:rtl/>
        </w:rPr>
        <w:t> </w:t>
      </w:r>
      <w:r w:rsidRPr="00BB01E2">
        <w:rPr>
          <w:rFonts w:asciiTheme="majorBidi" w:hAnsiTheme="majorBidi" w:cstheme="majorBidi"/>
          <w:b/>
          <w:bCs/>
          <w:rtl/>
        </w:rPr>
        <w:t>کاران</w:t>
      </w:r>
      <w:r w:rsidR="00967881" w:rsidRPr="00BB01E2">
        <w:rPr>
          <w:rFonts w:asciiTheme="majorBidi" w:hAnsiTheme="majorBidi" w:cstheme="majorBidi"/>
          <w:b/>
          <w:bCs/>
          <w:rtl/>
        </w:rPr>
        <w:t>،</w:t>
      </w:r>
      <w:r w:rsidRPr="00BB01E2">
        <w:rPr>
          <w:rFonts w:asciiTheme="majorBidi" w:hAnsiTheme="majorBidi" w:cstheme="majorBidi"/>
          <w:b/>
          <w:bCs/>
          <w:rtl/>
        </w:rPr>
        <w:t xml:space="preserve"> طی این چهل سال بارها و بارها در مقطع اعتراضات گسترده ادامه داشته است. آن</w:t>
      </w:r>
      <w:r w:rsidR="00967881" w:rsidRPr="00BB01E2">
        <w:rPr>
          <w:rFonts w:asciiTheme="majorBidi" w:hAnsiTheme="majorBidi" w:cstheme="majorBidi"/>
          <w:b/>
          <w:bCs/>
          <w:rtl/>
        </w:rPr>
        <w:t> </w:t>
      </w:r>
      <w:r w:rsidRPr="00BB01E2">
        <w:rPr>
          <w:rFonts w:asciiTheme="majorBidi" w:hAnsiTheme="majorBidi" w:cstheme="majorBidi"/>
          <w:b/>
          <w:bCs/>
          <w:rtl/>
        </w:rPr>
        <w:t>ها به این ترتیب</w:t>
      </w:r>
      <w:r w:rsidR="00967881" w:rsidRPr="00BB01E2">
        <w:rPr>
          <w:rFonts w:asciiTheme="majorBidi" w:hAnsiTheme="majorBidi" w:cstheme="majorBidi"/>
          <w:b/>
          <w:bCs/>
          <w:rtl/>
        </w:rPr>
        <w:t>،</w:t>
      </w:r>
      <w:r w:rsidRPr="00BB01E2">
        <w:rPr>
          <w:rFonts w:asciiTheme="majorBidi" w:hAnsiTheme="majorBidi" w:cstheme="majorBidi"/>
          <w:b/>
          <w:bCs/>
          <w:rtl/>
        </w:rPr>
        <w:t xml:space="preserve"> با ربودن زخمی</w:t>
      </w:r>
      <w:r w:rsidR="00967881" w:rsidRPr="00BB01E2">
        <w:rPr>
          <w:rFonts w:asciiTheme="majorBidi" w:hAnsiTheme="majorBidi" w:cstheme="majorBidi"/>
          <w:b/>
          <w:bCs/>
          <w:rtl/>
        </w:rPr>
        <w:t> </w:t>
      </w:r>
      <w:r w:rsidRPr="00BB01E2">
        <w:rPr>
          <w:rFonts w:asciiTheme="majorBidi" w:hAnsiTheme="majorBidi" w:cstheme="majorBidi"/>
          <w:b/>
          <w:bCs/>
          <w:rtl/>
        </w:rPr>
        <w:t>‌ها و انتقال آن</w:t>
      </w:r>
      <w:r w:rsidR="00967881" w:rsidRPr="00BB01E2">
        <w:rPr>
          <w:rFonts w:asciiTheme="majorBidi" w:hAnsiTheme="majorBidi" w:cstheme="majorBidi"/>
          <w:b/>
          <w:bCs/>
          <w:rtl/>
        </w:rPr>
        <w:t> </w:t>
      </w:r>
      <w:r w:rsidRPr="00BB01E2">
        <w:rPr>
          <w:rFonts w:asciiTheme="majorBidi" w:hAnsiTheme="majorBidi" w:cstheme="majorBidi"/>
          <w:b/>
          <w:bCs/>
          <w:rtl/>
        </w:rPr>
        <w:t>ها به شکنجه</w:t>
      </w:r>
      <w:r w:rsidR="00967881" w:rsidRPr="00BB01E2">
        <w:rPr>
          <w:rFonts w:asciiTheme="majorBidi" w:hAnsiTheme="majorBidi" w:cstheme="majorBidi"/>
          <w:b/>
          <w:bCs/>
          <w:rtl/>
        </w:rPr>
        <w:t> </w:t>
      </w:r>
      <w:r w:rsidRPr="00BB01E2">
        <w:rPr>
          <w:rFonts w:asciiTheme="majorBidi" w:hAnsiTheme="majorBidi" w:cstheme="majorBidi"/>
          <w:b/>
          <w:bCs/>
          <w:rtl/>
        </w:rPr>
        <w:t>‌گاه‌</w:t>
      </w:r>
      <w:r w:rsidR="00967881" w:rsidRPr="00BB01E2">
        <w:rPr>
          <w:rFonts w:asciiTheme="majorBidi" w:hAnsiTheme="majorBidi" w:cstheme="majorBidi"/>
          <w:b/>
          <w:bCs/>
          <w:rtl/>
        </w:rPr>
        <w:t> </w:t>
      </w:r>
      <w:r w:rsidRPr="00BB01E2">
        <w:rPr>
          <w:rFonts w:asciiTheme="majorBidi" w:hAnsiTheme="majorBidi" w:cstheme="majorBidi"/>
          <w:b/>
          <w:bCs/>
          <w:rtl/>
        </w:rPr>
        <w:t>ها، در حال زمینه</w:t>
      </w:r>
      <w:r w:rsidR="00967881" w:rsidRPr="00BB01E2">
        <w:rPr>
          <w:rFonts w:asciiTheme="majorBidi" w:hAnsiTheme="majorBidi" w:cstheme="majorBidi"/>
          <w:b/>
          <w:bCs/>
          <w:rtl/>
        </w:rPr>
        <w:t> </w:t>
      </w:r>
      <w:r w:rsidRPr="00BB01E2">
        <w:rPr>
          <w:rFonts w:asciiTheme="majorBidi" w:hAnsiTheme="majorBidi" w:cstheme="majorBidi"/>
          <w:b/>
          <w:bCs/>
          <w:rtl/>
        </w:rPr>
        <w:t>‌سازی برای اعتراف‌</w:t>
      </w:r>
      <w:r w:rsidR="00967881" w:rsidRPr="00BB01E2">
        <w:rPr>
          <w:rFonts w:asciiTheme="majorBidi" w:hAnsiTheme="majorBidi" w:cstheme="majorBidi"/>
          <w:b/>
          <w:bCs/>
          <w:rtl/>
        </w:rPr>
        <w:t> </w:t>
      </w:r>
      <w:r w:rsidRPr="00BB01E2">
        <w:rPr>
          <w:rFonts w:asciiTheme="majorBidi" w:hAnsiTheme="majorBidi" w:cstheme="majorBidi"/>
          <w:b/>
          <w:bCs/>
          <w:rtl/>
        </w:rPr>
        <w:t>گیری‌</w:t>
      </w:r>
      <w:r w:rsidR="00967881" w:rsidRPr="00BB01E2">
        <w:rPr>
          <w:rFonts w:asciiTheme="majorBidi" w:hAnsiTheme="majorBidi" w:cstheme="majorBidi"/>
          <w:b/>
          <w:bCs/>
          <w:rtl/>
        </w:rPr>
        <w:t> </w:t>
      </w:r>
      <w:r w:rsidRPr="00BB01E2">
        <w:rPr>
          <w:rFonts w:asciiTheme="majorBidi" w:hAnsiTheme="majorBidi" w:cstheme="majorBidi"/>
          <w:b/>
          <w:bCs/>
          <w:rtl/>
        </w:rPr>
        <w:t>های اجباری و یا دست آخر سر به نیست کردن و کشتن آن</w:t>
      </w:r>
      <w:r w:rsidR="00967881" w:rsidRPr="00BB01E2">
        <w:rPr>
          <w:rFonts w:asciiTheme="majorBidi" w:hAnsiTheme="majorBidi" w:cstheme="majorBidi"/>
          <w:b/>
          <w:bCs/>
          <w:rtl/>
        </w:rPr>
        <w:t> </w:t>
      </w:r>
      <w:r w:rsidRPr="00BB01E2">
        <w:rPr>
          <w:rFonts w:asciiTheme="majorBidi" w:hAnsiTheme="majorBidi" w:cstheme="majorBidi"/>
          <w:b/>
          <w:bCs/>
          <w:rtl/>
        </w:rPr>
        <w:t>ها هستند</w:t>
      </w:r>
      <w:r w:rsidRPr="00BB01E2">
        <w:rPr>
          <w:rFonts w:asciiTheme="majorBidi" w:hAnsiTheme="majorBidi" w:cstheme="majorBidi"/>
          <w:b/>
          <w:bCs/>
        </w:rPr>
        <w:t>.</w:t>
      </w:r>
    </w:p>
    <w:p w:rsidR="00C41E57" w:rsidRDefault="00967881" w:rsidP="00BB01E2">
      <w:pPr>
        <w:pStyle w:val="Ingetavstnd"/>
        <w:bidi/>
        <w:jc w:val="both"/>
        <w:rPr>
          <w:rFonts w:asciiTheme="majorBidi" w:hAnsiTheme="majorBidi" w:cstheme="majorBidi"/>
          <w:b/>
          <w:bCs/>
          <w:rtl/>
        </w:rPr>
      </w:pPr>
      <w:r w:rsidRPr="00BB01E2">
        <w:rPr>
          <w:rFonts w:asciiTheme="majorBidi" w:hAnsiTheme="majorBidi" w:cstheme="majorBidi"/>
          <w:b/>
          <w:bCs/>
          <w:rtl/>
        </w:rPr>
        <w:t xml:space="preserve">یک </w:t>
      </w:r>
      <w:r w:rsidR="00C41E57" w:rsidRPr="00BB01E2">
        <w:rPr>
          <w:rFonts w:asciiTheme="majorBidi" w:hAnsiTheme="majorBidi" w:cstheme="majorBidi"/>
          <w:b/>
          <w:bCs/>
          <w:rtl/>
        </w:rPr>
        <w:t>هدف</w:t>
      </w:r>
      <w:r w:rsidRPr="00BB01E2">
        <w:rPr>
          <w:rFonts w:asciiTheme="majorBidi" w:hAnsiTheme="majorBidi" w:cstheme="majorBidi"/>
          <w:b/>
          <w:bCs/>
          <w:rtl/>
        </w:rPr>
        <w:t xml:space="preserve"> دیگرشان</w:t>
      </w:r>
      <w:r w:rsidR="00C41E57" w:rsidRPr="00BB01E2">
        <w:rPr>
          <w:rFonts w:asciiTheme="majorBidi" w:hAnsiTheme="majorBidi" w:cstheme="majorBidi"/>
          <w:b/>
          <w:bCs/>
          <w:rtl/>
        </w:rPr>
        <w:t xml:space="preserve"> از این </w:t>
      </w:r>
      <w:r w:rsidRPr="00BB01E2">
        <w:rPr>
          <w:rFonts w:asciiTheme="majorBidi" w:hAnsiTheme="majorBidi" w:cstheme="majorBidi"/>
          <w:b/>
          <w:bCs/>
          <w:rtl/>
        </w:rPr>
        <w:t>اقداکمات جنایت کارانه،</w:t>
      </w:r>
      <w:r w:rsidR="00C41E57" w:rsidRPr="00BB01E2">
        <w:rPr>
          <w:rFonts w:asciiTheme="majorBidi" w:hAnsiTheme="majorBidi" w:cstheme="majorBidi"/>
          <w:b/>
          <w:bCs/>
          <w:rtl/>
        </w:rPr>
        <w:t xml:space="preserve"> پوشاندن آثار جرم و جنایات</w:t>
      </w:r>
      <w:r w:rsidRPr="00BB01E2">
        <w:rPr>
          <w:rFonts w:asciiTheme="majorBidi" w:hAnsiTheme="majorBidi" w:cstheme="majorBidi"/>
          <w:b/>
          <w:bCs/>
          <w:rtl/>
        </w:rPr>
        <w:t> شان</w:t>
      </w:r>
      <w:r w:rsidR="00C41E57" w:rsidRPr="00BB01E2">
        <w:rPr>
          <w:rFonts w:asciiTheme="majorBidi" w:hAnsiTheme="majorBidi" w:cstheme="majorBidi"/>
          <w:b/>
          <w:bCs/>
          <w:rtl/>
        </w:rPr>
        <w:t xml:space="preserve"> است</w:t>
      </w:r>
      <w:r w:rsidR="00C41E57" w:rsidRPr="00BB01E2">
        <w:rPr>
          <w:rFonts w:asciiTheme="majorBidi" w:hAnsiTheme="majorBidi" w:cstheme="majorBidi"/>
          <w:b/>
          <w:bCs/>
        </w:rPr>
        <w:t>.</w:t>
      </w:r>
    </w:p>
    <w:p w:rsidR="00BB01E2" w:rsidRPr="00294753" w:rsidRDefault="00BB01E2" w:rsidP="00294753">
      <w:pPr>
        <w:pStyle w:val="Ingetavstnd"/>
        <w:bidi/>
        <w:jc w:val="both"/>
        <w:rPr>
          <w:rFonts w:asciiTheme="majorBidi" w:hAnsiTheme="majorBidi" w:cstheme="majorBidi"/>
          <w:b/>
          <w:bCs/>
        </w:rPr>
      </w:pPr>
      <w:r w:rsidRPr="00294753">
        <w:rPr>
          <w:rFonts w:asciiTheme="majorBidi" w:hAnsiTheme="majorBidi" w:cstheme="majorBidi"/>
          <w:b/>
          <w:bCs/>
          <w:rtl/>
        </w:rPr>
        <w:t>در تجمعات اعتراضی مردم در آبان ماه امسال</w:t>
      </w:r>
      <w:r w:rsidR="00294753" w:rsidRPr="00294753">
        <w:rPr>
          <w:rFonts w:asciiTheme="majorBidi" w:hAnsiTheme="majorBidi" w:cstheme="majorBidi"/>
          <w:b/>
          <w:bCs/>
          <w:rtl/>
        </w:rPr>
        <w:t>،</w:t>
      </w:r>
      <w:r w:rsidRPr="00294753">
        <w:rPr>
          <w:rFonts w:asciiTheme="majorBidi" w:hAnsiTheme="majorBidi" w:cstheme="majorBidi"/>
          <w:b/>
          <w:bCs/>
          <w:rtl/>
        </w:rPr>
        <w:t xml:space="preserve"> نیروهای سرکوبگر یگان ویژه و لباس شخصی‌</w:t>
      </w:r>
      <w:r w:rsidR="00294753" w:rsidRPr="00294753">
        <w:rPr>
          <w:rFonts w:asciiTheme="majorBidi" w:hAnsiTheme="majorBidi" w:cstheme="majorBidi"/>
          <w:b/>
          <w:bCs/>
          <w:rtl/>
        </w:rPr>
        <w:t> </w:t>
      </w:r>
      <w:r w:rsidRPr="00294753">
        <w:rPr>
          <w:rFonts w:asciiTheme="majorBidi" w:hAnsiTheme="majorBidi" w:cstheme="majorBidi"/>
          <w:b/>
          <w:bCs/>
          <w:rtl/>
        </w:rPr>
        <w:t>های بسیجی با شلیک مستقیم به سوی مردم، تعداد بسیار زیادی از مردم معترض را به قتل رساندند</w:t>
      </w:r>
      <w:r w:rsidRPr="00294753">
        <w:rPr>
          <w:rFonts w:asciiTheme="majorBidi" w:hAnsiTheme="majorBidi" w:cstheme="majorBidi"/>
          <w:b/>
          <w:bCs/>
        </w:rPr>
        <w:t>.</w:t>
      </w:r>
      <w:r w:rsidR="00294753" w:rsidRPr="00294753">
        <w:rPr>
          <w:rFonts w:asciiTheme="majorBidi" w:hAnsiTheme="majorBidi" w:cstheme="majorBidi"/>
          <w:b/>
          <w:bCs/>
          <w:rtl/>
        </w:rPr>
        <w:t xml:space="preserve"> در این سرکوب،</w:t>
      </w:r>
      <w:r w:rsidR="00294753">
        <w:rPr>
          <w:rFonts w:asciiTheme="majorBidi" w:hAnsiTheme="majorBidi" w:cstheme="majorBidi" w:hint="cs"/>
          <w:b/>
          <w:bCs/>
          <w:rtl/>
        </w:rPr>
        <w:t xml:space="preserve"> حتی تک</w:t>
      </w:r>
      <w:r w:rsidR="00294753">
        <w:rPr>
          <w:rFonts w:asciiTheme="majorBidi" w:hAnsiTheme="majorBidi" w:cstheme="majorBidi" w:hint="eastAsia"/>
          <w:b/>
          <w:bCs/>
          <w:rtl/>
        </w:rPr>
        <w:t> </w:t>
      </w:r>
      <w:r w:rsidR="00294753">
        <w:rPr>
          <w:rFonts w:asciiTheme="majorBidi" w:hAnsiTheme="majorBidi" w:cstheme="majorBidi" w:hint="cs"/>
          <w:b/>
          <w:bCs/>
          <w:rtl/>
        </w:rPr>
        <w:t>تیراندازها و</w:t>
      </w:r>
      <w:r w:rsidR="00294753" w:rsidRPr="00294753">
        <w:rPr>
          <w:rFonts w:asciiTheme="majorBidi" w:hAnsiTheme="majorBidi" w:cstheme="majorBidi"/>
          <w:b/>
          <w:bCs/>
          <w:rtl/>
        </w:rPr>
        <w:t xml:space="preserve"> هلیکوپتر</w:t>
      </w:r>
      <w:r w:rsidR="00294753">
        <w:rPr>
          <w:rFonts w:asciiTheme="majorBidi" w:hAnsiTheme="majorBidi" w:cstheme="majorBidi" w:hint="cs"/>
          <w:b/>
          <w:bCs/>
          <w:rtl/>
        </w:rPr>
        <w:t>های حکومتی</w:t>
      </w:r>
      <w:r w:rsidR="00294753" w:rsidRPr="00294753">
        <w:rPr>
          <w:rFonts w:asciiTheme="majorBidi" w:hAnsiTheme="majorBidi" w:cstheme="majorBidi"/>
          <w:b/>
          <w:bCs/>
          <w:rtl/>
        </w:rPr>
        <w:t xml:space="preserve"> نیز مردم معترض را </w:t>
      </w:r>
      <w:r w:rsidR="00294753">
        <w:rPr>
          <w:rFonts w:asciiTheme="majorBidi" w:hAnsiTheme="majorBidi" w:cstheme="majorBidi" w:hint="cs"/>
          <w:b/>
          <w:bCs/>
          <w:rtl/>
        </w:rPr>
        <w:t>کشتار</w:t>
      </w:r>
      <w:r w:rsidR="00294753" w:rsidRPr="00294753">
        <w:rPr>
          <w:rFonts w:asciiTheme="majorBidi" w:hAnsiTheme="majorBidi" w:cstheme="majorBidi"/>
          <w:b/>
          <w:bCs/>
          <w:rtl/>
        </w:rPr>
        <w:t xml:space="preserve"> کردند.</w:t>
      </w:r>
    </w:p>
    <w:p w:rsidR="00C41E57" w:rsidRPr="00BB01E2" w:rsidRDefault="00C41E57" w:rsidP="00BB01E2">
      <w:pPr>
        <w:pStyle w:val="Ingetavstnd"/>
        <w:bidi/>
        <w:jc w:val="both"/>
        <w:rPr>
          <w:rFonts w:asciiTheme="majorBidi" w:eastAsia="Times New Roman" w:hAnsiTheme="majorBidi" w:cstheme="majorBidi"/>
          <w:rtl/>
          <w:lang w:eastAsia="sv-SE" w:bidi="ku-Arab-IQ"/>
        </w:rPr>
      </w:pPr>
    </w:p>
    <w:p w:rsidR="00005A1B" w:rsidRPr="00BB01E2" w:rsidRDefault="009F11E2" w:rsidP="00BB01E2">
      <w:pPr>
        <w:pStyle w:val="Ingetavstnd"/>
        <w:bidi/>
        <w:jc w:val="center"/>
        <w:rPr>
          <w:rFonts w:asciiTheme="majorBidi" w:hAnsiTheme="majorBidi" w:cstheme="majorBidi"/>
          <w:rtl/>
        </w:rPr>
      </w:pPr>
      <w:r w:rsidRPr="00BB01E2">
        <w:rPr>
          <w:rFonts w:asciiTheme="majorBidi" w:hAnsiTheme="majorBidi" w:cstheme="majorBidi"/>
          <w:noProof/>
          <w:lang w:eastAsia="sv-SE"/>
        </w:rPr>
        <w:drawing>
          <wp:inline distT="0" distB="0" distL="0" distR="0" wp14:anchorId="01F3D673" wp14:editId="0276B9D8">
            <wp:extent cx="1620120" cy="1080000"/>
            <wp:effectExtent l="0" t="0" r="0" b="6350"/>
            <wp:docPr id="16" name="Bildobjekt 16" descr="Bildresultat för ‫تصاویر روحانی، اردوغان و پوتی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ldresultat för ‫تصاویر روحانی، اردوغان و پوتین‬‎"/>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20120" cy="1080000"/>
                    </a:xfrm>
                    <a:prstGeom prst="rect">
                      <a:avLst/>
                    </a:prstGeom>
                    <a:noFill/>
                    <a:ln>
                      <a:noFill/>
                    </a:ln>
                  </pic:spPr>
                </pic:pic>
              </a:graphicData>
            </a:graphic>
          </wp:inline>
        </w:drawing>
      </w:r>
      <w:r w:rsidRPr="00BB01E2">
        <w:rPr>
          <w:rFonts w:asciiTheme="majorBidi" w:hAnsiTheme="majorBidi" w:cstheme="majorBidi"/>
          <w:noProof/>
          <w:lang w:eastAsia="sv-SE"/>
        </w:rPr>
        <w:drawing>
          <wp:inline distT="0" distB="0" distL="0" distR="0" wp14:anchorId="1FC45290" wp14:editId="49A0268A">
            <wp:extent cx="1821155" cy="1080000"/>
            <wp:effectExtent l="0" t="0" r="8255" b="6350"/>
            <wp:docPr id="18" name="Bildobjekt 18" descr="Bildresultat för ‫سوریه دیروز و امرو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ldresultat för ‫سوریه دیروز و امروز‬‎"/>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1155" cy="1080000"/>
                    </a:xfrm>
                    <a:prstGeom prst="rect">
                      <a:avLst/>
                    </a:prstGeom>
                    <a:noFill/>
                    <a:ln>
                      <a:noFill/>
                    </a:ln>
                  </pic:spPr>
                </pic:pic>
              </a:graphicData>
            </a:graphic>
          </wp:inline>
        </w:drawing>
      </w:r>
      <w:r w:rsidRPr="00BB01E2">
        <w:rPr>
          <w:rFonts w:asciiTheme="majorBidi" w:hAnsiTheme="majorBidi" w:cstheme="majorBidi"/>
          <w:noProof/>
          <w:lang w:eastAsia="sv-SE"/>
        </w:rPr>
        <w:drawing>
          <wp:inline distT="0" distB="0" distL="0" distR="0" wp14:anchorId="1FF3523A" wp14:editId="54A64998">
            <wp:extent cx="1906940" cy="1080000"/>
            <wp:effectExtent l="0" t="0" r="0" b="6350"/>
            <wp:docPr id="20" name="Bildobjekt 20" descr="Bildresultat för ‫نیروهای نظامی ایران، روسیه،، ترکیه و حزب الله لبنان در سوری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ildresultat för ‫نیروهای نظامی ایران، روسیه،، ترکیه و حزب الله لبنان در سوریه‬‎"/>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06940" cy="1080000"/>
                    </a:xfrm>
                    <a:prstGeom prst="rect">
                      <a:avLst/>
                    </a:prstGeom>
                    <a:noFill/>
                    <a:ln>
                      <a:noFill/>
                    </a:ln>
                  </pic:spPr>
                </pic:pic>
              </a:graphicData>
            </a:graphic>
          </wp:inline>
        </w:drawing>
      </w:r>
    </w:p>
    <w:p w:rsidR="009F11E2" w:rsidRPr="00BB01E2" w:rsidRDefault="009F11E2" w:rsidP="00BB01E2">
      <w:pPr>
        <w:pStyle w:val="Ingetavstnd"/>
        <w:bidi/>
        <w:jc w:val="center"/>
        <w:rPr>
          <w:rFonts w:asciiTheme="majorBidi" w:hAnsiTheme="majorBidi" w:cstheme="majorBidi"/>
          <w:rtl/>
        </w:rPr>
      </w:pPr>
      <w:r w:rsidRPr="00BB01E2">
        <w:rPr>
          <w:rFonts w:asciiTheme="majorBidi" w:hAnsiTheme="majorBidi" w:cstheme="majorBidi"/>
          <w:noProof/>
          <w:lang w:eastAsia="sv-SE"/>
        </w:rPr>
        <w:drawing>
          <wp:inline distT="0" distB="0" distL="0" distR="0" wp14:anchorId="0A6233D9" wp14:editId="746BC752">
            <wp:extent cx="4506102" cy="2520000"/>
            <wp:effectExtent l="0" t="0" r="8890" b="0"/>
            <wp:docPr id="21" name="Bildobjekt 21" descr="Bildresultat för ‫نیروهای نظامی ایران، روسیه،، ترکیه و حزب الله لبنان در سوریه‬‎">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ildresultat för ‫نیروهای نظامی ایران، روسیه،، ترکیه و حزب الله لبنان در سوریه‬‎">
                      <a:hlinkClick r:id="rId33" tgtFrame="&quot;_blank&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06102" cy="2520000"/>
                    </a:xfrm>
                    <a:prstGeom prst="rect">
                      <a:avLst/>
                    </a:prstGeom>
                    <a:noFill/>
                    <a:ln>
                      <a:noFill/>
                    </a:ln>
                  </pic:spPr>
                </pic:pic>
              </a:graphicData>
            </a:graphic>
          </wp:inline>
        </w:drawing>
      </w:r>
    </w:p>
    <w:p w:rsidR="00005A1B" w:rsidRPr="00BB01E2" w:rsidRDefault="00005A1B" w:rsidP="00BB01E2">
      <w:pPr>
        <w:pStyle w:val="Ingetavstnd"/>
        <w:bidi/>
        <w:jc w:val="both"/>
        <w:rPr>
          <w:rFonts w:asciiTheme="majorBidi" w:hAnsiTheme="majorBidi" w:cstheme="majorBidi"/>
          <w:rtl/>
        </w:rPr>
      </w:pPr>
    </w:p>
    <w:p w:rsidR="0094758E" w:rsidRPr="00BB01E2" w:rsidRDefault="0094758E" w:rsidP="00BB01E2">
      <w:pPr>
        <w:pStyle w:val="Ingetavstnd"/>
        <w:bidi/>
        <w:jc w:val="both"/>
        <w:rPr>
          <w:rFonts w:asciiTheme="majorBidi" w:hAnsiTheme="majorBidi" w:cstheme="majorBidi"/>
          <w:b/>
          <w:bCs/>
          <w:rtl/>
        </w:rPr>
      </w:pPr>
      <w:r w:rsidRPr="00BB01E2">
        <w:rPr>
          <w:rFonts w:asciiTheme="majorBidi" w:hAnsiTheme="majorBidi" w:cstheme="majorBidi"/>
          <w:b/>
          <w:bCs/>
          <w:rtl/>
        </w:rPr>
        <w:t>سه دولت روسیه، ترکیه و ایران، هشت سال است که در دفاع از حکومت بشار اسد جانی، مردم این کشور را کشتار و آواره کرده اند. هیچ روستا و شهر سوریه ای از جنگ و ویرانی آن ها با مخالفان حکومت بشار اسد که آن ها دست کمی از نیروهای آدم کش دولتی در سرکوب و کشتار مردم سوریه ندارند.</w:t>
      </w:r>
    </w:p>
    <w:p w:rsidR="0094758E" w:rsidRPr="00BB01E2" w:rsidRDefault="0094758E" w:rsidP="00BB01E2">
      <w:pPr>
        <w:pStyle w:val="Ingetavstnd"/>
        <w:bidi/>
        <w:jc w:val="both"/>
        <w:rPr>
          <w:rFonts w:asciiTheme="majorBidi" w:hAnsiTheme="majorBidi" w:cstheme="majorBidi"/>
          <w:b/>
          <w:bCs/>
          <w:rtl/>
        </w:rPr>
      </w:pPr>
      <w:r w:rsidRPr="00BB01E2">
        <w:rPr>
          <w:rFonts w:asciiTheme="majorBidi" w:hAnsiTheme="majorBidi" w:cstheme="majorBidi"/>
          <w:b/>
          <w:bCs/>
          <w:rtl/>
        </w:rPr>
        <w:t>تنها منطقه آرام سوریه، روژاوا (کردستان) این کشور بوده است که اتفاقا این منطقه نیز با حمایت همین دولت ها و آمریکا و غیره یا اشغال شده اند و باقی مانده آن نیز همواره در معرض تهدید و جنگ و تعرض دولت و ارتش فاشیست ترکیه هستند.</w:t>
      </w:r>
    </w:p>
    <w:p w:rsidR="0094758E" w:rsidRPr="00BB01E2" w:rsidRDefault="0094758E" w:rsidP="00BB01E2">
      <w:pPr>
        <w:pStyle w:val="Ingetavstnd"/>
        <w:bidi/>
        <w:jc w:val="both"/>
        <w:rPr>
          <w:rFonts w:asciiTheme="majorBidi" w:hAnsiTheme="majorBidi" w:cstheme="majorBidi"/>
          <w:b/>
          <w:bCs/>
          <w:rtl/>
        </w:rPr>
      </w:pPr>
    </w:p>
    <w:p w:rsidR="00225BCC" w:rsidRPr="00BB01E2" w:rsidRDefault="00022FBE" w:rsidP="00131EE4">
      <w:pPr>
        <w:pStyle w:val="Ingetavstnd"/>
        <w:bidi/>
        <w:jc w:val="both"/>
        <w:rPr>
          <w:rFonts w:asciiTheme="majorBidi" w:hAnsiTheme="majorBidi" w:cstheme="majorBidi"/>
          <w:b/>
          <w:bCs/>
          <w:rtl/>
        </w:rPr>
      </w:pPr>
      <w:r>
        <w:rPr>
          <w:rFonts w:asciiTheme="majorBidi" w:hAnsiTheme="majorBidi" w:cstheme="majorBidi" w:hint="cs"/>
          <w:b/>
          <w:bCs/>
          <w:rtl/>
        </w:rPr>
        <w:t>در چنین شرایطی،</w:t>
      </w:r>
      <w:r w:rsidR="00225BCC" w:rsidRPr="00BB01E2">
        <w:rPr>
          <w:rFonts w:asciiTheme="majorBidi" w:hAnsiTheme="majorBidi" w:cstheme="majorBidi"/>
          <w:b/>
          <w:bCs/>
          <w:rtl/>
        </w:rPr>
        <w:t xml:space="preserve"> دولت</w:t>
      </w:r>
      <w:r w:rsidR="0094758E" w:rsidRPr="00BB01E2">
        <w:rPr>
          <w:rFonts w:asciiTheme="majorBidi" w:hAnsiTheme="majorBidi" w:cstheme="majorBidi"/>
          <w:b/>
          <w:bCs/>
          <w:rtl/>
        </w:rPr>
        <w:t> های</w:t>
      </w:r>
      <w:r w:rsidR="00225BCC" w:rsidRPr="00BB01E2">
        <w:rPr>
          <w:rFonts w:asciiTheme="majorBidi" w:hAnsiTheme="majorBidi" w:cstheme="majorBidi"/>
          <w:b/>
          <w:bCs/>
          <w:rtl/>
        </w:rPr>
        <w:t xml:space="preserve"> سوئد، ترکیه</w:t>
      </w:r>
      <w:r w:rsidR="0094758E" w:rsidRPr="00BB01E2">
        <w:rPr>
          <w:rFonts w:asciiTheme="majorBidi" w:hAnsiTheme="majorBidi" w:cstheme="majorBidi"/>
          <w:b/>
          <w:bCs/>
          <w:rtl/>
        </w:rPr>
        <w:t>، ایران،</w:t>
      </w:r>
      <w:r w:rsidR="00225BCC" w:rsidRPr="00BB01E2">
        <w:rPr>
          <w:rFonts w:asciiTheme="majorBidi" w:hAnsiTheme="majorBidi" w:cstheme="majorBidi"/>
          <w:b/>
          <w:bCs/>
          <w:rtl/>
        </w:rPr>
        <w:t xml:space="preserve"> روسیه و سایر دولت های سرمایه</w:t>
      </w:r>
      <w:r w:rsidR="0094758E" w:rsidRPr="00BB01E2">
        <w:rPr>
          <w:rFonts w:asciiTheme="majorBidi" w:hAnsiTheme="majorBidi" w:cstheme="majorBidi"/>
          <w:b/>
          <w:bCs/>
          <w:rtl/>
        </w:rPr>
        <w:t> </w:t>
      </w:r>
      <w:r w:rsidR="00225BCC" w:rsidRPr="00BB01E2">
        <w:rPr>
          <w:rFonts w:asciiTheme="majorBidi" w:hAnsiTheme="majorBidi" w:cstheme="majorBidi"/>
          <w:b/>
          <w:bCs/>
          <w:rtl/>
        </w:rPr>
        <w:t>داری جهان، صدای انقلاب مردم</w:t>
      </w:r>
      <w:r w:rsidR="00131EE4">
        <w:rPr>
          <w:rFonts w:asciiTheme="majorBidi" w:hAnsiTheme="majorBidi" w:cstheme="majorBidi" w:hint="cs"/>
          <w:b/>
          <w:bCs/>
          <w:rtl/>
        </w:rPr>
        <w:t xml:space="preserve"> را از</w:t>
      </w:r>
      <w:r w:rsidR="00225BCC" w:rsidRPr="00BB01E2">
        <w:rPr>
          <w:rFonts w:asciiTheme="majorBidi" w:hAnsiTheme="majorBidi" w:cstheme="majorBidi"/>
          <w:b/>
          <w:bCs/>
          <w:rtl/>
        </w:rPr>
        <w:t xml:space="preserve"> ایران</w:t>
      </w:r>
      <w:r w:rsidR="00131EE4">
        <w:rPr>
          <w:rFonts w:asciiTheme="majorBidi" w:hAnsiTheme="majorBidi" w:cstheme="majorBidi" w:hint="cs"/>
          <w:b/>
          <w:bCs/>
          <w:rtl/>
        </w:rPr>
        <w:t xml:space="preserve"> تا شیلی</w:t>
      </w:r>
      <w:r w:rsidR="00225BCC" w:rsidRPr="00BB01E2">
        <w:rPr>
          <w:rFonts w:asciiTheme="majorBidi" w:hAnsiTheme="majorBidi" w:cstheme="majorBidi"/>
          <w:b/>
          <w:bCs/>
          <w:rtl/>
        </w:rPr>
        <w:t xml:space="preserve"> </w:t>
      </w:r>
      <w:r w:rsidR="00131EE4">
        <w:rPr>
          <w:rFonts w:asciiTheme="majorBidi" w:hAnsiTheme="majorBidi" w:cstheme="majorBidi" w:hint="cs"/>
          <w:b/>
          <w:bCs/>
          <w:rtl/>
        </w:rPr>
        <w:t>هم</w:t>
      </w:r>
      <w:r w:rsidR="00225BCC" w:rsidRPr="00BB01E2">
        <w:rPr>
          <w:rFonts w:asciiTheme="majorBidi" w:hAnsiTheme="majorBidi" w:cstheme="majorBidi"/>
          <w:b/>
          <w:bCs/>
          <w:rtl/>
        </w:rPr>
        <w:t xml:space="preserve"> شنیده اند</w:t>
      </w:r>
      <w:r w:rsidR="0094758E" w:rsidRPr="00BB01E2">
        <w:rPr>
          <w:rFonts w:asciiTheme="majorBidi" w:hAnsiTheme="majorBidi" w:cstheme="majorBidi"/>
          <w:b/>
          <w:bCs/>
          <w:rtl/>
        </w:rPr>
        <w:t xml:space="preserve"> و به همین دلیل،</w:t>
      </w:r>
      <w:r w:rsidR="00225BCC" w:rsidRPr="00BB01E2">
        <w:rPr>
          <w:rFonts w:asciiTheme="majorBidi" w:hAnsiTheme="majorBidi" w:cstheme="majorBidi"/>
          <w:b/>
          <w:bCs/>
          <w:rtl/>
        </w:rPr>
        <w:t xml:space="preserve"> هم</w:t>
      </w:r>
      <w:r w:rsidR="00131EE4">
        <w:rPr>
          <w:rFonts w:asciiTheme="majorBidi" w:hAnsiTheme="majorBidi" w:cstheme="majorBidi" w:hint="cs"/>
          <w:b/>
          <w:bCs/>
          <w:rtl/>
        </w:rPr>
        <w:t>ه</w:t>
      </w:r>
      <w:r w:rsidR="0094758E" w:rsidRPr="00BB01E2">
        <w:rPr>
          <w:rFonts w:asciiTheme="majorBidi" w:hAnsiTheme="majorBidi" w:cstheme="majorBidi"/>
          <w:b/>
          <w:bCs/>
          <w:rtl/>
        </w:rPr>
        <w:t xml:space="preserve"> دولت های سرمایه داری جهان، به شدت</w:t>
      </w:r>
      <w:r w:rsidR="00225BCC" w:rsidRPr="00BB01E2">
        <w:rPr>
          <w:rFonts w:asciiTheme="majorBidi" w:hAnsiTheme="majorBidi" w:cstheme="majorBidi"/>
          <w:b/>
          <w:bCs/>
          <w:rtl/>
        </w:rPr>
        <w:t xml:space="preserve"> دست</w:t>
      </w:r>
      <w:r w:rsidR="0094758E" w:rsidRPr="00BB01E2">
        <w:rPr>
          <w:rFonts w:asciiTheme="majorBidi" w:hAnsiTheme="majorBidi" w:cstheme="majorBidi"/>
          <w:b/>
          <w:bCs/>
          <w:rtl/>
        </w:rPr>
        <w:t> </w:t>
      </w:r>
      <w:r w:rsidR="00225BCC" w:rsidRPr="00BB01E2">
        <w:rPr>
          <w:rFonts w:asciiTheme="majorBidi" w:hAnsiTheme="majorBidi" w:cstheme="majorBidi"/>
          <w:b/>
          <w:bCs/>
          <w:rtl/>
        </w:rPr>
        <w:t>پاچه شده اند و منافع اقتصادی خود را در خطر می</w:t>
      </w:r>
      <w:r w:rsidR="0094758E" w:rsidRPr="00BB01E2">
        <w:rPr>
          <w:rFonts w:asciiTheme="majorBidi" w:hAnsiTheme="majorBidi" w:cstheme="majorBidi"/>
          <w:b/>
          <w:bCs/>
          <w:rtl/>
        </w:rPr>
        <w:t> </w:t>
      </w:r>
      <w:r w:rsidR="00225BCC" w:rsidRPr="00BB01E2">
        <w:rPr>
          <w:rFonts w:asciiTheme="majorBidi" w:hAnsiTheme="majorBidi" w:cstheme="majorBidi"/>
          <w:b/>
          <w:bCs/>
          <w:rtl/>
        </w:rPr>
        <w:t>بینند</w:t>
      </w:r>
      <w:r w:rsidR="0094758E" w:rsidRPr="00BB01E2">
        <w:rPr>
          <w:rFonts w:asciiTheme="majorBidi" w:hAnsiTheme="majorBidi" w:cstheme="majorBidi"/>
          <w:b/>
          <w:bCs/>
          <w:rtl/>
        </w:rPr>
        <w:t>.</w:t>
      </w:r>
      <w:r w:rsidR="00225BCC" w:rsidRPr="00BB01E2">
        <w:rPr>
          <w:rFonts w:asciiTheme="majorBidi" w:hAnsiTheme="majorBidi" w:cstheme="majorBidi"/>
          <w:b/>
          <w:bCs/>
          <w:rtl/>
        </w:rPr>
        <w:t xml:space="preserve"> </w:t>
      </w:r>
      <w:r w:rsidR="0094758E" w:rsidRPr="00BB01E2">
        <w:rPr>
          <w:rFonts w:asciiTheme="majorBidi" w:hAnsiTheme="majorBidi" w:cstheme="majorBidi"/>
          <w:b/>
          <w:bCs/>
          <w:rtl/>
        </w:rPr>
        <w:t xml:space="preserve">تا </w:t>
      </w:r>
      <w:r w:rsidR="00BB01E2" w:rsidRPr="00BB01E2">
        <w:rPr>
          <w:rFonts w:asciiTheme="majorBidi" w:hAnsiTheme="majorBidi" w:cstheme="majorBidi"/>
          <w:b/>
          <w:bCs/>
          <w:rtl/>
        </w:rPr>
        <w:t>آن</w:t>
      </w:r>
      <w:r w:rsidR="0094758E" w:rsidRPr="00BB01E2">
        <w:rPr>
          <w:rFonts w:asciiTheme="majorBidi" w:hAnsiTheme="majorBidi" w:cstheme="majorBidi"/>
          <w:b/>
          <w:bCs/>
          <w:rtl/>
        </w:rPr>
        <w:t xml:space="preserve"> جا که به تحولات ای</w:t>
      </w:r>
      <w:r w:rsidR="00BB01E2" w:rsidRPr="00BB01E2">
        <w:rPr>
          <w:rFonts w:asciiTheme="majorBidi" w:hAnsiTheme="majorBidi" w:cstheme="majorBidi"/>
          <w:b/>
          <w:bCs/>
          <w:rtl/>
        </w:rPr>
        <w:t>را</w:t>
      </w:r>
      <w:r w:rsidR="0094758E" w:rsidRPr="00BB01E2">
        <w:rPr>
          <w:rFonts w:asciiTheme="majorBidi" w:hAnsiTheme="majorBidi" w:cstheme="majorBidi"/>
          <w:b/>
          <w:bCs/>
          <w:rtl/>
        </w:rPr>
        <w:t>ن برمی</w:t>
      </w:r>
      <w:r w:rsidR="00BB01E2" w:rsidRPr="00BB01E2">
        <w:rPr>
          <w:rFonts w:asciiTheme="majorBidi" w:hAnsiTheme="majorBidi" w:cstheme="majorBidi"/>
          <w:b/>
          <w:bCs/>
          <w:rtl/>
        </w:rPr>
        <w:t> </w:t>
      </w:r>
      <w:r w:rsidR="0094758E" w:rsidRPr="00BB01E2">
        <w:rPr>
          <w:rFonts w:asciiTheme="majorBidi" w:hAnsiTheme="majorBidi" w:cstheme="majorBidi"/>
          <w:b/>
          <w:bCs/>
          <w:rtl/>
        </w:rPr>
        <w:t xml:space="preserve">گردد </w:t>
      </w:r>
      <w:r w:rsidR="00BB01E2" w:rsidRPr="00BB01E2">
        <w:rPr>
          <w:rFonts w:asciiTheme="majorBidi" w:hAnsiTheme="majorBidi" w:cstheme="majorBidi"/>
          <w:b/>
          <w:bCs/>
          <w:rtl/>
        </w:rPr>
        <w:t xml:space="preserve">با خیزش اخیر مردمی در ایران، سخت نگران پیروزی انقلاب دیگری در ایران و </w:t>
      </w:r>
      <w:r w:rsidR="00225BCC" w:rsidRPr="00BB01E2">
        <w:rPr>
          <w:rFonts w:asciiTheme="majorBidi" w:hAnsiTheme="majorBidi" w:cstheme="majorBidi"/>
          <w:b/>
          <w:bCs/>
          <w:rtl/>
        </w:rPr>
        <w:t>نگران قراردادهایی هستند که در این چهار دهه، دولت</w:t>
      </w:r>
      <w:r w:rsidR="00BB01E2" w:rsidRPr="00BB01E2">
        <w:rPr>
          <w:rFonts w:asciiTheme="majorBidi" w:hAnsiTheme="majorBidi" w:cstheme="majorBidi"/>
          <w:b/>
          <w:bCs/>
          <w:rtl/>
        </w:rPr>
        <w:t> </w:t>
      </w:r>
      <w:r w:rsidR="00225BCC" w:rsidRPr="00BB01E2">
        <w:rPr>
          <w:rFonts w:asciiTheme="majorBidi" w:hAnsiTheme="majorBidi" w:cstheme="majorBidi"/>
          <w:b/>
          <w:bCs/>
          <w:rtl/>
        </w:rPr>
        <w:t>ها و شرکت دولتی و خصوصی با ایران بسته</w:t>
      </w:r>
      <w:r w:rsidR="00BB01E2" w:rsidRPr="00BB01E2">
        <w:rPr>
          <w:rFonts w:asciiTheme="majorBidi" w:hAnsiTheme="majorBidi" w:cstheme="majorBidi"/>
          <w:b/>
          <w:bCs/>
          <w:rtl/>
        </w:rPr>
        <w:t> </w:t>
      </w:r>
      <w:r w:rsidR="00225BCC" w:rsidRPr="00BB01E2">
        <w:rPr>
          <w:rFonts w:asciiTheme="majorBidi" w:hAnsiTheme="majorBidi" w:cstheme="majorBidi"/>
          <w:b/>
          <w:bCs/>
          <w:rtl/>
        </w:rPr>
        <w:t>اند.</w:t>
      </w:r>
    </w:p>
    <w:p w:rsidR="00225BCC" w:rsidRDefault="00225BCC" w:rsidP="00294753">
      <w:pPr>
        <w:pStyle w:val="Ingetavstnd"/>
        <w:bidi/>
        <w:jc w:val="both"/>
        <w:rPr>
          <w:rFonts w:asciiTheme="majorBidi" w:hAnsiTheme="majorBidi" w:cstheme="majorBidi"/>
          <w:b/>
          <w:bCs/>
          <w:rtl/>
        </w:rPr>
      </w:pPr>
      <w:r w:rsidRPr="00BB01E2">
        <w:rPr>
          <w:rFonts w:asciiTheme="majorBidi" w:hAnsiTheme="majorBidi" w:cstheme="majorBidi"/>
          <w:b/>
          <w:bCs/>
          <w:rtl/>
        </w:rPr>
        <w:t>بی گمان مردم ایران، چنین موضع گیری</w:t>
      </w:r>
      <w:r w:rsidR="00294753">
        <w:rPr>
          <w:rFonts w:asciiTheme="majorBidi" w:hAnsiTheme="majorBidi" w:cstheme="majorBidi" w:hint="cs"/>
          <w:b/>
          <w:bCs/>
          <w:rtl/>
        </w:rPr>
        <w:t> </w:t>
      </w:r>
      <w:r w:rsidRPr="00BB01E2">
        <w:rPr>
          <w:rFonts w:asciiTheme="majorBidi" w:hAnsiTheme="majorBidi" w:cstheme="majorBidi"/>
          <w:b/>
          <w:bCs/>
          <w:rtl/>
        </w:rPr>
        <w:t>های شنیع دولت ها نفرت انگیز ارزیابی می </w:t>
      </w:r>
      <w:r w:rsidR="00131EE4">
        <w:rPr>
          <w:rFonts w:asciiTheme="majorBidi" w:hAnsiTheme="majorBidi" w:cstheme="majorBidi"/>
          <w:b/>
          <w:bCs/>
          <w:rtl/>
        </w:rPr>
        <w:t>کنند و هرگز فراموش نخواهند کرد!</w:t>
      </w:r>
    </w:p>
    <w:p w:rsidR="00131EE4" w:rsidRPr="00BB01E2" w:rsidRDefault="00131EE4" w:rsidP="00131EE4">
      <w:pPr>
        <w:pStyle w:val="Ingetavstnd"/>
        <w:bidi/>
        <w:jc w:val="both"/>
        <w:rPr>
          <w:rFonts w:asciiTheme="majorBidi" w:hAnsiTheme="majorBidi" w:cstheme="majorBidi"/>
          <w:b/>
          <w:bCs/>
          <w:rtl/>
        </w:rPr>
      </w:pPr>
    </w:p>
    <w:p w:rsidR="00C713A4" w:rsidRDefault="00294753" w:rsidP="00294753">
      <w:pPr>
        <w:pStyle w:val="Ingetavstnd"/>
        <w:bidi/>
        <w:jc w:val="right"/>
        <w:rPr>
          <w:rFonts w:asciiTheme="majorBidi" w:hAnsiTheme="majorBidi" w:cstheme="majorBidi"/>
          <w:b/>
          <w:bCs/>
          <w:rtl/>
        </w:rPr>
      </w:pPr>
      <w:r>
        <w:rPr>
          <w:rFonts w:asciiTheme="majorBidi" w:hAnsiTheme="majorBidi" w:cstheme="majorBidi" w:hint="cs"/>
          <w:b/>
          <w:bCs/>
          <w:rtl/>
        </w:rPr>
        <w:t>جمعه  هشتم آذر ١٣٩٨</w:t>
      </w:r>
      <w:r>
        <w:rPr>
          <w:rFonts w:asciiTheme="majorBidi" w:hAnsiTheme="majorBidi" w:cstheme="majorBidi" w:hint="eastAsia"/>
          <w:b/>
          <w:bCs/>
          <w:rtl/>
        </w:rPr>
        <w:t> </w:t>
      </w:r>
      <w:r>
        <w:rPr>
          <w:rFonts w:asciiTheme="majorBidi" w:hAnsiTheme="majorBidi" w:cstheme="majorBidi" w:hint="cs"/>
          <w:b/>
          <w:bCs/>
          <w:rtl/>
        </w:rPr>
        <w:t>-</w:t>
      </w:r>
      <w:r>
        <w:rPr>
          <w:rFonts w:asciiTheme="majorBidi" w:hAnsiTheme="majorBidi" w:cstheme="majorBidi" w:hint="eastAsia"/>
          <w:b/>
          <w:bCs/>
          <w:rtl/>
        </w:rPr>
        <w:t> </w:t>
      </w:r>
      <w:r>
        <w:rPr>
          <w:rFonts w:asciiTheme="majorBidi" w:hAnsiTheme="majorBidi" w:cstheme="majorBidi" w:hint="cs"/>
          <w:b/>
          <w:bCs/>
          <w:rtl/>
        </w:rPr>
        <w:t>بیست و نهم نوامبر ٢٠١٩</w:t>
      </w:r>
    </w:p>
    <w:p w:rsidR="00294753" w:rsidRPr="00BB01E2" w:rsidRDefault="00294753" w:rsidP="00294753">
      <w:pPr>
        <w:pStyle w:val="Ingetavstnd"/>
        <w:bidi/>
        <w:jc w:val="right"/>
        <w:rPr>
          <w:rFonts w:asciiTheme="majorBidi" w:hAnsiTheme="majorBidi" w:cstheme="majorBidi"/>
          <w:b/>
          <w:bCs/>
        </w:rPr>
      </w:pPr>
    </w:p>
    <w:p w:rsidR="00C713A4" w:rsidRPr="00294753" w:rsidRDefault="00C713A4" w:rsidP="00294753">
      <w:pPr>
        <w:pStyle w:val="Ingetavstnd"/>
        <w:bidi/>
        <w:jc w:val="both"/>
        <w:rPr>
          <w:rFonts w:asciiTheme="majorBidi" w:hAnsiTheme="majorBidi" w:cstheme="majorBidi"/>
          <w:b/>
          <w:bCs/>
          <w:color w:val="FF0000"/>
        </w:rPr>
      </w:pPr>
      <w:r w:rsidRPr="00294753">
        <w:rPr>
          <w:rFonts w:asciiTheme="majorBidi" w:hAnsiTheme="majorBidi" w:cstheme="majorBidi"/>
          <w:b/>
          <w:bCs/>
          <w:color w:val="FF0000"/>
          <w:rtl/>
        </w:rPr>
        <w:t xml:space="preserve">* یکی </w:t>
      </w:r>
      <w:r w:rsidR="00294753">
        <w:rPr>
          <w:rFonts w:asciiTheme="majorBidi" w:hAnsiTheme="majorBidi" w:cstheme="majorBidi" w:hint="cs"/>
          <w:b/>
          <w:bCs/>
          <w:color w:val="FF0000"/>
          <w:rtl/>
        </w:rPr>
        <w:t xml:space="preserve">از </w:t>
      </w:r>
      <w:r w:rsidRPr="00294753">
        <w:rPr>
          <w:rFonts w:asciiTheme="majorBidi" w:hAnsiTheme="majorBidi" w:cstheme="majorBidi"/>
          <w:b/>
          <w:bCs/>
          <w:color w:val="FF0000"/>
          <w:rtl/>
        </w:rPr>
        <w:t>کارشناسان صدا و سیمای حکومت اسلامی با وقاحت و بی شرمی تمام و با استناد به قرآن حکم بریدن دست و پا و کشتن مردم معترض را صادر کرده است.</w:t>
      </w:r>
    </w:p>
    <w:p w:rsidR="00C713A4" w:rsidRPr="00294753" w:rsidRDefault="00C713A4" w:rsidP="00BB01E2">
      <w:pPr>
        <w:pStyle w:val="Ingetavstnd"/>
        <w:bidi/>
        <w:jc w:val="both"/>
        <w:rPr>
          <w:rFonts w:asciiTheme="majorBidi" w:hAnsiTheme="majorBidi" w:cstheme="majorBidi"/>
          <w:b/>
          <w:bCs/>
          <w:color w:val="FF0000"/>
        </w:rPr>
      </w:pPr>
      <w:r w:rsidRPr="00294753">
        <w:rPr>
          <w:rFonts w:asciiTheme="majorBidi" w:hAnsiTheme="majorBidi" w:cstheme="majorBidi"/>
          <w:b/>
          <w:bCs/>
          <w:color w:val="FF0000"/>
          <w:rtl/>
        </w:rPr>
        <w:t>ابوالفضل بهرام پور، که از او به عنوان کارشناس صدا و سیمای حکومت جهل و جنایت و ترور اسلامی نام برده می شود، در این تلویزیون درباره اعتراضات به افزایش قیمت بنزین در برنامه روز سه شنبه هفته شبکه یک گفته است:</w:t>
      </w:r>
      <w:r w:rsidRPr="00294753">
        <w:rPr>
          <w:rFonts w:asciiTheme="majorBidi" w:hAnsiTheme="majorBidi" w:cstheme="majorBidi"/>
          <w:b/>
          <w:bCs/>
          <w:color w:val="FF0000"/>
        </w:rPr>
        <w:t xml:space="preserve"> </w:t>
      </w:r>
      <w:r w:rsidRPr="00294753">
        <w:rPr>
          <w:rFonts w:asciiTheme="majorBidi" w:hAnsiTheme="majorBidi" w:cstheme="majorBidi"/>
          <w:b/>
          <w:bCs/>
          <w:color w:val="FF0000"/>
          <w:rtl/>
        </w:rPr>
        <w:t>«معترضان را باید قطعه قطعه و زجرکش کرد</w:t>
      </w:r>
      <w:r w:rsidRPr="00294753">
        <w:rPr>
          <w:rFonts w:asciiTheme="majorBidi" w:hAnsiTheme="majorBidi" w:cstheme="majorBidi"/>
          <w:b/>
          <w:bCs/>
          <w:color w:val="FF0000"/>
        </w:rPr>
        <w:t>.</w:t>
      </w:r>
      <w:r w:rsidRPr="00294753">
        <w:rPr>
          <w:rFonts w:asciiTheme="majorBidi" w:hAnsiTheme="majorBidi" w:cstheme="majorBidi"/>
          <w:b/>
          <w:bCs/>
          <w:color w:val="FF0000"/>
          <w:rtl/>
        </w:rPr>
        <w:t>»</w:t>
      </w:r>
    </w:p>
    <w:p w:rsidR="00C84436" w:rsidRPr="00C84436" w:rsidRDefault="00C713A4" w:rsidP="00C84436">
      <w:pPr>
        <w:pStyle w:val="Ingetavstnd"/>
        <w:bidi/>
        <w:jc w:val="both"/>
        <w:rPr>
          <w:rFonts w:asciiTheme="majorBidi" w:hAnsiTheme="majorBidi" w:cstheme="majorBidi" w:hint="cs"/>
          <w:b/>
          <w:bCs/>
          <w:sz w:val="24"/>
          <w:szCs w:val="24"/>
          <w:rtl/>
        </w:rPr>
      </w:pPr>
      <w:r w:rsidRPr="00BB01E2">
        <w:rPr>
          <w:rFonts w:asciiTheme="majorBidi" w:hAnsiTheme="majorBidi" w:cstheme="majorBidi"/>
          <w:b/>
          <w:bCs/>
          <w:rtl/>
        </w:rPr>
        <w:t>فیلم این گفتگو:</w:t>
      </w:r>
      <w:r w:rsidRPr="00C713A4">
        <w:rPr>
          <w:b/>
          <w:bCs/>
          <w:sz w:val="24"/>
          <w:szCs w:val="24"/>
          <w:rtl/>
        </w:rPr>
        <w:t xml:space="preserve"> </w:t>
      </w:r>
      <w:hyperlink r:id="rId35" w:history="1">
        <w:r w:rsidRPr="00C713A4">
          <w:rPr>
            <w:rStyle w:val="Hyperlnk"/>
            <w:rFonts w:asciiTheme="majorBidi" w:hAnsiTheme="majorBidi" w:cstheme="majorBidi"/>
            <w:b/>
            <w:bCs/>
            <w:color w:val="auto"/>
            <w:sz w:val="24"/>
            <w:szCs w:val="24"/>
            <w:u w:val="none"/>
          </w:rPr>
          <w:t>https://www.rouydad24.ir/files/fa/news/1398/9/6/267664_779.mp4</w:t>
        </w:r>
      </w:hyperlink>
      <w:bookmarkStart w:id="0" w:name="_GoBack"/>
      <w:bookmarkEnd w:id="0"/>
    </w:p>
    <w:sectPr w:rsidR="00C84436" w:rsidRPr="00C8443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E21B0"/>
    <w:multiLevelType w:val="multilevel"/>
    <w:tmpl w:val="1076D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C47477"/>
    <w:multiLevelType w:val="multilevel"/>
    <w:tmpl w:val="A5F08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1216BB5"/>
    <w:multiLevelType w:val="multilevel"/>
    <w:tmpl w:val="76D2E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3422693"/>
    <w:multiLevelType w:val="multilevel"/>
    <w:tmpl w:val="39DE55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4781AB0"/>
    <w:multiLevelType w:val="multilevel"/>
    <w:tmpl w:val="EAB83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A86772B"/>
    <w:multiLevelType w:val="multilevel"/>
    <w:tmpl w:val="0D46A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5"/>
  </w:num>
  <w:num w:numId="3">
    <w:abstractNumId w:val="0"/>
  </w:num>
  <w:num w:numId="4">
    <w:abstractNumId w:val="2"/>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proofState w:spelling="clean"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3C08"/>
    <w:rsid w:val="00005A1B"/>
    <w:rsid w:val="00022FBE"/>
    <w:rsid w:val="000E1321"/>
    <w:rsid w:val="00106308"/>
    <w:rsid w:val="0011792C"/>
    <w:rsid w:val="001223C0"/>
    <w:rsid w:val="00131EE4"/>
    <w:rsid w:val="00170E70"/>
    <w:rsid w:val="001E6993"/>
    <w:rsid w:val="00225BCC"/>
    <w:rsid w:val="00237ECF"/>
    <w:rsid w:val="0024239C"/>
    <w:rsid w:val="00294753"/>
    <w:rsid w:val="002B7AB9"/>
    <w:rsid w:val="002B7D4C"/>
    <w:rsid w:val="003132AC"/>
    <w:rsid w:val="00332705"/>
    <w:rsid w:val="0033504A"/>
    <w:rsid w:val="00350BAA"/>
    <w:rsid w:val="003947A7"/>
    <w:rsid w:val="003C3B19"/>
    <w:rsid w:val="004128F2"/>
    <w:rsid w:val="00466B9A"/>
    <w:rsid w:val="004A15E7"/>
    <w:rsid w:val="0051347B"/>
    <w:rsid w:val="005A128C"/>
    <w:rsid w:val="005F317F"/>
    <w:rsid w:val="00663E7C"/>
    <w:rsid w:val="00674005"/>
    <w:rsid w:val="006E64D7"/>
    <w:rsid w:val="00794D90"/>
    <w:rsid w:val="008002C9"/>
    <w:rsid w:val="008706A4"/>
    <w:rsid w:val="0087286A"/>
    <w:rsid w:val="0094758E"/>
    <w:rsid w:val="009542C2"/>
    <w:rsid w:val="00967881"/>
    <w:rsid w:val="009C6F8F"/>
    <w:rsid w:val="009F11E2"/>
    <w:rsid w:val="009F384F"/>
    <w:rsid w:val="00A20C2E"/>
    <w:rsid w:val="00A36845"/>
    <w:rsid w:val="00AA0447"/>
    <w:rsid w:val="00AD6554"/>
    <w:rsid w:val="00AF3C3E"/>
    <w:rsid w:val="00B50F38"/>
    <w:rsid w:val="00B97F70"/>
    <w:rsid w:val="00BB01E2"/>
    <w:rsid w:val="00C41E57"/>
    <w:rsid w:val="00C713A4"/>
    <w:rsid w:val="00C84436"/>
    <w:rsid w:val="00C8678F"/>
    <w:rsid w:val="00CA2B70"/>
    <w:rsid w:val="00CC62B3"/>
    <w:rsid w:val="00D51EA9"/>
    <w:rsid w:val="00D626AE"/>
    <w:rsid w:val="00DB209D"/>
    <w:rsid w:val="00E03468"/>
    <w:rsid w:val="00EA61EB"/>
    <w:rsid w:val="00ED4D5E"/>
    <w:rsid w:val="00F33C08"/>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next w:val="Normal"/>
    <w:link w:val="Rubrik1Char"/>
    <w:uiPriority w:val="9"/>
    <w:qFormat/>
    <w:rsid w:val="00350B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Rubrik2">
    <w:name w:val="heading 2"/>
    <w:basedOn w:val="Normal"/>
    <w:next w:val="Normal"/>
    <w:link w:val="Rubrik2Char"/>
    <w:uiPriority w:val="9"/>
    <w:semiHidden/>
    <w:unhideWhenUsed/>
    <w:qFormat/>
    <w:rsid w:val="009542C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Rubrik3">
    <w:name w:val="heading 3"/>
    <w:basedOn w:val="Normal"/>
    <w:next w:val="Normal"/>
    <w:link w:val="Rubrik3Char"/>
    <w:uiPriority w:val="9"/>
    <w:semiHidden/>
    <w:unhideWhenUsed/>
    <w:qFormat/>
    <w:rsid w:val="0024239C"/>
    <w:pPr>
      <w:keepNext/>
      <w:keepLines/>
      <w:spacing w:before="200" w:after="0"/>
      <w:outlineLvl w:val="2"/>
    </w:pPr>
    <w:rPr>
      <w:rFonts w:asciiTheme="majorHAnsi" w:eastAsiaTheme="majorEastAsia" w:hAnsiTheme="majorHAnsi" w:cstheme="majorBidi"/>
      <w:b/>
      <w:bCs/>
      <w:color w:val="4F81BD" w:themeColor="accent1"/>
    </w:rPr>
  </w:style>
  <w:style w:type="paragraph" w:styleId="Rubrik4">
    <w:name w:val="heading 4"/>
    <w:basedOn w:val="Normal"/>
    <w:link w:val="Rubrik4Char"/>
    <w:uiPriority w:val="9"/>
    <w:qFormat/>
    <w:rsid w:val="00D626AE"/>
    <w:pPr>
      <w:spacing w:before="100" w:beforeAutospacing="1" w:after="100" w:afterAutospacing="1" w:line="240" w:lineRule="auto"/>
      <w:outlineLvl w:val="3"/>
    </w:pPr>
    <w:rPr>
      <w:rFonts w:ascii="Times New Roman" w:eastAsia="Times New Roman" w:hAnsi="Times New Roman" w:cs="Times New Roman"/>
      <w:b/>
      <w:bCs/>
      <w:sz w:val="24"/>
      <w:szCs w:val="24"/>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Ingetavstnd">
    <w:name w:val="No Spacing"/>
    <w:uiPriority w:val="1"/>
    <w:qFormat/>
    <w:rsid w:val="00F33C08"/>
    <w:pPr>
      <w:spacing w:after="0" w:line="240" w:lineRule="auto"/>
    </w:pPr>
  </w:style>
  <w:style w:type="character" w:styleId="Stark">
    <w:name w:val="Strong"/>
    <w:basedOn w:val="Standardstycketeckensnitt"/>
    <w:uiPriority w:val="22"/>
    <w:qFormat/>
    <w:rsid w:val="00F33C08"/>
    <w:rPr>
      <w:b/>
      <w:bCs/>
    </w:rPr>
  </w:style>
  <w:style w:type="character" w:styleId="Hyperlnk">
    <w:name w:val="Hyperlink"/>
    <w:basedOn w:val="Standardstycketeckensnitt"/>
    <w:uiPriority w:val="99"/>
    <w:unhideWhenUsed/>
    <w:rsid w:val="00B50F38"/>
    <w:rPr>
      <w:color w:val="0000FF" w:themeColor="hyperlink"/>
      <w:u w:val="single"/>
    </w:rPr>
  </w:style>
  <w:style w:type="character" w:customStyle="1" w:styleId="Rubrik4Char">
    <w:name w:val="Rubrik 4 Char"/>
    <w:basedOn w:val="Standardstycketeckensnitt"/>
    <w:link w:val="Rubrik4"/>
    <w:uiPriority w:val="9"/>
    <w:rsid w:val="00D626AE"/>
    <w:rPr>
      <w:rFonts w:ascii="Times New Roman" w:eastAsia="Times New Roman" w:hAnsi="Times New Roman" w:cs="Times New Roman"/>
      <w:b/>
      <w:bCs/>
      <w:sz w:val="24"/>
      <w:szCs w:val="24"/>
      <w:lang w:eastAsia="sv-SE"/>
    </w:rPr>
  </w:style>
  <w:style w:type="character" w:customStyle="1" w:styleId="label">
    <w:name w:val="label"/>
    <w:basedOn w:val="Standardstycketeckensnitt"/>
    <w:rsid w:val="00D626AE"/>
  </w:style>
  <w:style w:type="paragraph" w:customStyle="1" w:styleId="Normal1">
    <w:name w:val="Normal1"/>
    <w:basedOn w:val="Normal"/>
    <w:rsid w:val="00D626AE"/>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Normalwebb">
    <w:name w:val="Normal (Web)"/>
    <w:basedOn w:val="Normal"/>
    <w:uiPriority w:val="99"/>
    <w:semiHidden/>
    <w:unhideWhenUsed/>
    <w:rsid w:val="008706A4"/>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b-articlerefs-getshorturl">
    <w:name w:val="b-article__refs-getshorturl"/>
    <w:basedOn w:val="Standardstycketeckensnitt"/>
    <w:rsid w:val="00AD6554"/>
  </w:style>
  <w:style w:type="character" w:customStyle="1" w:styleId="b-counters-icon">
    <w:name w:val="b-counters-icon"/>
    <w:basedOn w:val="Standardstycketeckensnitt"/>
    <w:rsid w:val="00AD6554"/>
  </w:style>
  <w:style w:type="character" w:customStyle="1" w:styleId="Rubrik1Char">
    <w:name w:val="Rubrik 1 Char"/>
    <w:basedOn w:val="Standardstycketeckensnitt"/>
    <w:link w:val="Rubrik1"/>
    <w:uiPriority w:val="9"/>
    <w:rsid w:val="00350BAA"/>
    <w:rPr>
      <w:rFonts w:asciiTheme="majorHAnsi" w:eastAsiaTheme="majorEastAsia" w:hAnsiTheme="majorHAnsi" w:cstheme="majorBidi"/>
      <w:b/>
      <w:bCs/>
      <w:color w:val="365F91" w:themeColor="accent1" w:themeShade="BF"/>
      <w:sz w:val="28"/>
      <w:szCs w:val="28"/>
    </w:rPr>
  </w:style>
  <w:style w:type="paragraph" w:styleId="Ballongtext">
    <w:name w:val="Balloon Text"/>
    <w:basedOn w:val="Normal"/>
    <w:link w:val="BallongtextChar"/>
    <w:uiPriority w:val="99"/>
    <w:semiHidden/>
    <w:unhideWhenUsed/>
    <w:rsid w:val="00350BAA"/>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350BAA"/>
    <w:rPr>
      <w:rFonts w:ascii="Tahoma" w:hAnsi="Tahoma" w:cs="Tahoma"/>
      <w:sz w:val="16"/>
      <w:szCs w:val="16"/>
    </w:rPr>
  </w:style>
  <w:style w:type="character" w:customStyle="1" w:styleId="b-lang-switcherlist">
    <w:name w:val="b-lang-switcher__list"/>
    <w:basedOn w:val="Standardstycketeckensnitt"/>
    <w:rsid w:val="00466B9A"/>
  </w:style>
  <w:style w:type="paragraph" w:styleId="z-Brjanavformulret">
    <w:name w:val="HTML Top of Form"/>
    <w:basedOn w:val="Normal"/>
    <w:next w:val="Normal"/>
    <w:link w:val="z-BrjanavformulretChar"/>
    <w:hidden/>
    <w:uiPriority w:val="99"/>
    <w:semiHidden/>
    <w:unhideWhenUsed/>
    <w:rsid w:val="00466B9A"/>
    <w:pPr>
      <w:pBdr>
        <w:bottom w:val="single" w:sz="6" w:space="1" w:color="auto"/>
      </w:pBdr>
      <w:spacing w:after="0" w:line="240" w:lineRule="auto"/>
      <w:jc w:val="center"/>
    </w:pPr>
    <w:rPr>
      <w:rFonts w:ascii="Arial" w:eastAsia="Times New Roman" w:hAnsi="Arial" w:cs="Arial"/>
      <w:vanish/>
      <w:sz w:val="16"/>
      <w:szCs w:val="16"/>
      <w:lang w:eastAsia="sv-SE"/>
    </w:rPr>
  </w:style>
  <w:style w:type="character" w:customStyle="1" w:styleId="z-BrjanavformulretChar">
    <w:name w:val="z-Början av formuläret Char"/>
    <w:basedOn w:val="Standardstycketeckensnitt"/>
    <w:link w:val="z-Brjanavformulret"/>
    <w:uiPriority w:val="99"/>
    <w:semiHidden/>
    <w:rsid w:val="00466B9A"/>
    <w:rPr>
      <w:rFonts w:ascii="Arial" w:eastAsia="Times New Roman" w:hAnsi="Arial" w:cs="Arial"/>
      <w:vanish/>
      <w:sz w:val="16"/>
      <w:szCs w:val="16"/>
      <w:lang w:eastAsia="sv-SE"/>
    </w:rPr>
  </w:style>
  <w:style w:type="paragraph" w:styleId="z-Slutetavformulret">
    <w:name w:val="HTML Bottom of Form"/>
    <w:basedOn w:val="Normal"/>
    <w:next w:val="Normal"/>
    <w:link w:val="z-SlutetavformulretChar"/>
    <w:hidden/>
    <w:uiPriority w:val="99"/>
    <w:semiHidden/>
    <w:unhideWhenUsed/>
    <w:rsid w:val="00466B9A"/>
    <w:pPr>
      <w:pBdr>
        <w:top w:val="single" w:sz="6" w:space="1" w:color="auto"/>
      </w:pBdr>
      <w:spacing w:after="0" w:line="240" w:lineRule="auto"/>
      <w:jc w:val="center"/>
    </w:pPr>
    <w:rPr>
      <w:rFonts w:ascii="Arial" w:eastAsia="Times New Roman" w:hAnsi="Arial" w:cs="Arial"/>
      <w:vanish/>
      <w:sz w:val="16"/>
      <w:szCs w:val="16"/>
      <w:lang w:eastAsia="sv-SE"/>
    </w:rPr>
  </w:style>
  <w:style w:type="character" w:customStyle="1" w:styleId="z-SlutetavformulretChar">
    <w:name w:val="z-Slutet av formuläret Char"/>
    <w:basedOn w:val="Standardstycketeckensnitt"/>
    <w:link w:val="z-Slutetavformulret"/>
    <w:uiPriority w:val="99"/>
    <w:semiHidden/>
    <w:rsid w:val="00466B9A"/>
    <w:rPr>
      <w:rFonts w:ascii="Arial" w:eastAsia="Times New Roman" w:hAnsi="Arial" w:cs="Arial"/>
      <w:vanish/>
      <w:sz w:val="16"/>
      <w:szCs w:val="16"/>
      <w:lang w:eastAsia="sv-SE"/>
    </w:rPr>
  </w:style>
  <w:style w:type="character" w:customStyle="1" w:styleId="b-articleheader-slider-current">
    <w:name w:val="b-article__header-slider-current"/>
    <w:basedOn w:val="Standardstycketeckensnitt"/>
    <w:rsid w:val="00466B9A"/>
  </w:style>
  <w:style w:type="paragraph" w:customStyle="1" w:styleId="marker-quote1">
    <w:name w:val="marker-quote1"/>
    <w:basedOn w:val="Normal"/>
    <w:rsid w:val="00466B9A"/>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a2alabel">
    <w:name w:val="a2a_label"/>
    <w:basedOn w:val="Standardstycketeckensnitt"/>
    <w:rsid w:val="00466B9A"/>
  </w:style>
  <w:style w:type="paragraph" w:customStyle="1" w:styleId="wp-caption-text">
    <w:name w:val="wp-caption-text"/>
    <w:basedOn w:val="Normal"/>
    <w:rsid w:val="00466B9A"/>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Rubrik2Char">
    <w:name w:val="Rubrik 2 Char"/>
    <w:basedOn w:val="Standardstycketeckensnitt"/>
    <w:link w:val="Rubrik2"/>
    <w:uiPriority w:val="9"/>
    <w:semiHidden/>
    <w:rsid w:val="009542C2"/>
    <w:rPr>
      <w:rFonts w:asciiTheme="majorHAnsi" w:eastAsiaTheme="majorEastAsia" w:hAnsiTheme="majorHAnsi" w:cstheme="majorBidi"/>
      <w:b/>
      <w:bCs/>
      <w:color w:val="4F81BD" w:themeColor="accent1"/>
      <w:sz w:val="26"/>
      <w:szCs w:val="26"/>
    </w:rPr>
  </w:style>
  <w:style w:type="paragraph" w:customStyle="1" w:styleId="summary">
    <w:name w:val="summary"/>
    <w:basedOn w:val="Normal"/>
    <w:rsid w:val="004128F2"/>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HTML-citat">
    <w:name w:val="HTML Cite"/>
    <w:basedOn w:val="Standardstycketeckensnitt"/>
    <w:uiPriority w:val="99"/>
    <w:semiHidden/>
    <w:unhideWhenUsed/>
    <w:rsid w:val="004128F2"/>
    <w:rPr>
      <w:i/>
      <w:iCs/>
    </w:rPr>
  </w:style>
  <w:style w:type="character" w:customStyle="1" w:styleId="Rubrik3Char">
    <w:name w:val="Rubrik 3 Char"/>
    <w:basedOn w:val="Standardstycketeckensnitt"/>
    <w:link w:val="Rubrik3"/>
    <w:uiPriority w:val="9"/>
    <w:semiHidden/>
    <w:rsid w:val="0024239C"/>
    <w:rPr>
      <w:rFonts w:asciiTheme="majorHAnsi" w:eastAsiaTheme="majorEastAsia" w:hAnsiTheme="majorHAnsi" w:cstheme="majorBidi"/>
      <w:b/>
      <w:bCs/>
      <w:color w:val="4F81BD" w:themeColor="accent1"/>
    </w:rPr>
  </w:style>
  <w:style w:type="character" w:customStyle="1" w:styleId="playbtntext">
    <w:name w:val="playbtntext"/>
    <w:basedOn w:val="Standardstycketeckensnitt"/>
    <w:rsid w:val="001E6993"/>
  </w:style>
  <w:style w:type="character" w:customStyle="1" w:styleId="right">
    <w:name w:val="right"/>
    <w:basedOn w:val="Standardstycketeckensnitt"/>
    <w:rsid w:val="001E6993"/>
  </w:style>
  <w:style w:type="character" w:customStyle="1" w:styleId="hide-in-mobile">
    <w:name w:val="hide-in-mobile"/>
    <w:basedOn w:val="Standardstycketeckensnitt"/>
    <w:rsid w:val="001E6993"/>
  </w:style>
  <w:style w:type="character" w:customStyle="1" w:styleId="Beskrivning1">
    <w:name w:val="Beskrivning1"/>
    <w:basedOn w:val="Standardstycketeckensnitt"/>
    <w:rsid w:val="001E6993"/>
  </w:style>
  <w:style w:type="character" w:customStyle="1" w:styleId="counter">
    <w:name w:val="counter"/>
    <w:basedOn w:val="Standardstycketeckensnitt"/>
    <w:rsid w:val="001E6993"/>
  </w:style>
  <w:style w:type="character" w:customStyle="1" w:styleId="details-buttontitle">
    <w:name w:val="details-button__title"/>
    <w:basedOn w:val="Standardstycketeckensnitt"/>
    <w:rsid w:val="001E6993"/>
  </w:style>
  <w:style w:type="paragraph" w:customStyle="1" w:styleId="Citat1">
    <w:name w:val="Citat1"/>
    <w:basedOn w:val="Normal"/>
    <w:rsid w:val="001E6993"/>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rtejustify">
    <w:name w:val="rtejustify"/>
    <w:basedOn w:val="Normal"/>
    <w:rsid w:val="002B7AB9"/>
    <w:pPr>
      <w:spacing w:before="100" w:beforeAutospacing="1" w:after="100" w:afterAutospacing="1" w:line="240" w:lineRule="auto"/>
    </w:pPr>
    <w:rPr>
      <w:rFonts w:ascii="Times New Roman" w:eastAsia="Times New Roman" w:hAnsi="Times New Roman" w:cs="Times New Roman"/>
      <w:sz w:val="24"/>
      <w:szCs w:val="24"/>
      <w:lang w:eastAsia="sv-S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next w:val="Normal"/>
    <w:link w:val="Rubrik1Char"/>
    <w:uiPriority w:val="9"/>
    <w:qFormat/>
    <w:rsid w:val="00350B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Rubrik2">
    <w:name w:val="heading 2"/>
    <w:basedOn w:val="Normal"/>
    <w:next w:val="Normal"/>
    <w:link w:val="Rubrik2Char"/>
    <w:uiPriority w:val="9"/>
    <w:semiHidden/>
    <w:unhideWhenUsed/>
    <w:qFormat/>
    <w:rsid w:val="009542C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Rubrik3">
    <w:name w:val="heading 3"/>
    <w:basedOn w:val="Normal"/>
    <w:next w:val="Normal"/>
    <w:link w:val="Rubrik3Char"/>
    <w:uiPriority w:val="9"/>
    <w:semiHidden/>
    <w:unhideWhenUsed/>
    <w:qFormat/>
    <w:rsid w:val="0024239C"/>
    <w:pPr>
      <w:keepNext/>
      <w:keepLines/>
      <w:spacing w:before="200" w:after="0"/>
      <w:outlineLvl w:val="2"/>
    </w:pPr>
    <w:rPr>
      <w:rFonts w:asciiTheme="majorHAnsi" w:eastAsiaTheme="majorEastAsia" w:hAnsiTheme="majorHAnsi" w:cstheme="majorBidi"/>
      <w:b/>
      <w:bCs/>
      <w:color w:val="4F81BD" w:themeColor="accent1"/>
    </w:rPr>
  </w:style>
  <w:style w:type="paragraph" w:styleId="Rubrik4">
    <w:name w:val="heading 4"/>
    <w:basedOn w:val="Normal"/>
    <w:link w:val="Rubrik4Char"/>
    <w:uiPriority w:val="9"/>
    <w:qFormat/>
    <w:rsid w:val="00D626AE"/>
    <w:pPr>
      <w:spacing w:before="100" w:beforeAutospacing="1" w:after="100" w:afterAutospacing="1" w:line="240" w:lineRule="auto"/>
      <w:outlineLvl w:val="3"/>
    </w:pPr>
    <w:rPr>
      <w:rFonts w:ascii="Times New Roman" w:eastAsia="Times New Roman" w:hAnsi="Times New Roman" w:cs="Times New Roman"/>
      <w:b/>
      <w:bCs/>
      <w:sz w:val="24"/>
      <w:szCs w:val="24"/>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Ingetavstnd">
    <w:name w:val="No Spacing"/>
    <w:uiPriority w:val="1"/>
    <w:qFormat/>
    <w:rsid w:val="00F33C08"/>
    <w:pPr>
      <w:spacing w:after="0" w:line="240" w:lineRule="auto"/>
    </w:pPr>
  </w:style>
  <w:style w:type="character" w:styleId="Stark">
    <w:name w:val="Strong"/>
    <w:basedOn w:val="Standardstycketeckensnitt"/>
    <w:uiPriority w:val="22"/>
    <w:qFormat/>
    <w:rsid w:val="00F33C08"/>
    <w:rPr>
      <w:b/>
      <w:bCs/>
    </w:rPr>
  </w:style>
  <w:style w:type="character" w:styleId="Hyperlnk">
    <w:name w:val="Hyperlink"/>
    <w:basedOn w:val="Standardstycketeckensnitt"/>
    <w:uiPriority w:val="99"/>
    <w:unhideWhenUsed/>
    <w:rsid w:val="00B50F38"/>
    <w:rPr>
      <w:color w:val="0000FF" w:themeColor="hyperlink"/>
      <w:u w:val="single"/>
    </w:rPr>
  </w:style>
  <w:style w:type="character" w:customStyle="1" w:styleId="Rubrik4Char">
    <w:name w:val="Rubrik 4 Char"/>
    <w:basedOn w:val="Standardstycketeckensnitt"/>
    <w:link w:val="Rubrik4"/>
    <w:uiPriority w:val="9"/>
    <w:rsid w:val="00D626AE"/>
    <w:rPr>
      <w:rFonts w:ascii="Times New Roman" w:eastAsia="Times New Roman" w:hAnsi="Times New Roman" w:cs="Times New Roman"/>
      <w:b/>
      <w:bCs/>
      <w:sz w:val="24"/>
      <w:szCs w:val="24"/>
      <w:lang w:eastAsia="sv-SE"/>
    </w:rPr>
  </w:style>
  <w:style w:type="character" w:customStyle="1" w:styleId="label">
    <w:name w:val="label"/>
    <w:basedOn w:val="Standardstycketeckensnitt"/>
    <w:rsid w:val="00D626AE"/>
  </w:style>
  <w:style w:type="paragraph" w:customStyle="1" w:styleId="Normal1">
    <w:name w:val="Normal1"/>
    <w:basedOn w:val="Normal"/>
    <w:rsid w:val="00D626AE"/>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Normalwebb">
    <w:name w:val="Normal (Web)"/>
    <w:basedOn w:val="Normal"/>
    <w:uiPriority w:val="99"/>
    <w:semiHidden/>
    <w:unhideWhenUsed/>
    <w:rsid w:val="008706A4"/>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b-articlerefs-getshorturl">
    <w:name w:val="b-article__refs-getshorturl"/>
    <w:basedOn w:val="Standardstycketeckensnitt"/>
    <w:rsid w:val="00AD6554"/>
  </w:style>
  <w:style w:type="character" w:customStyle="1" w:styleId="b-counters-icon">
    <w:name w:val="b-counters-icon"/>
    <w:basedOn w:val="Standardstycketeckensnitt"/>
    <w:rsid w:val="00AD6554"/>
  </w:style>
  <w:style w:type="character" w:customStyle="1" w:styleId="Rubrik1Char">
    <w:name w:val="Rubrik 1 Char"/>
    <w:basedOn w:val="Standardstycketeckensnitt"/>
    <w:link w:val="Rubrik1"/>
    <w:uiPriority w:val="9"/>
    <w:rsid w:val="00350BAA"/>
    <w:rPr>
      <w:rFonts w:asciiTheme="majorHAnsi" w:eastAsiaTheme="majorEastAsia" w:hAnsiTheme="majorHAnsi" w:cstheme="majorBidi"/>
      <w:b/>
      <w:bCs/>
      <w:color w:val="365F91" w:themeColor="accent1" w:themeShade="BF"/>
      <w:sz w:val="28"/>
      <w:szCs w:val="28"/>
    </w:rPr>
  </w:style>
  <w:style w:type="paragraph" w:styleId="Ballongtext">
    <w:name w:val="Balloon Text"/>
    <w:basedOn w:val="Normal"/>
    <w:link w:val="BallongtextChar"/>
    <w:uiPriority w:val="99"/>
    <w:semiHidden/>
    <w:unhideWhenUsed/>
    <w:rsid w:val="00350BAA"/>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350BAA"/>
    <w:rPr>
      <w:rFonts w:ascii="Tahoma" w:hAnsi="Tahoma" w:cs="Tahoma"/>
      <w:sz w:val="16"/>
      <w:szCs w:val="16"/>
    </w:rPr>
  </w:style>
  <w:style w:type="character" w:customStyle="1" w:styleId="b-lang-switcherlist">
    <w:name w:val="b-lang-switcher__list"/>
    <w:basedOn w:val="Standardstycketeckensnitt"/>
    <w:rsid w:val="00466B9A"/>
  </w:style>
  <w:style w:type="paragraph" w:styleId="z-Brjanavformulret">
    <w:name w:val="HTML Top of Form"/>
    <w:basedOn w:val="Normal"/>
    <w:next w:val="Normal"/>
    <w:link w:val="z-BrjanavformulretChar"/>
    <w:hidden/>
    <w:uiPriority w:val="99"/>
    <w:semiHidden/>
    <w:unhideWhenUsed/>
    <w:rsid w:val="00466B9A"/>
    <w:pPr>
      <w:pBdr>
        <w:bottom w:val="single" w:sz="6" w:space="1" w:color="auto"/>
      </w:pBdr>
      <w:spacing w:after="0" w:line="240" w:lineRule="auto"/>
      <w:jc w:val="center"/>
    </w:pPr>
    <w:rPr>
      <w:rFonts w:ascii="Arial" w:eastAsia="Times New Roman" w:hAnsi="Arial" w:cs="Arial"/>
      <w:vanish/>
      <w:sz w:val="16"/>
      <w:szCs w:val="16"/>
      <w:lang w:eastAsia="sv-SE"/>
    </w:rPr>
  </w:style>
  <w:style w:type="character" w:customStyle="1" w:styleId="z-BrjanavformulretChar">
    <w:name w:val="z-Början av formuläret Char"/>
    <w:basedOn w:val="Standardstycketeckensnitt"/>
    <w:link w:val="z-Brjanavformulret"/>
    <w:uiPriority w:val="99"/>
    <w:semiHidden/>
    <w:rsid w:val="00466B9A"/>
    <w:rPr>
      <w:rFonts w:ascii="Arial" w:eastAsia="Times New Roman" w:hAnsi="Arial" w:cs="Arial"/>
      <w:vanish/>
      <w:sz w:val="16"/>
      <w:szCs w:val="16"/>
      <w:lang w:eastAsia="sv-SE"/>
    </w:rPr>
  </w:style>
  <w:style w:type="paragraph" w:styleId="z-Slutetavformulret">
    <w:name w:val="HTML Bottom of Form"/>
    <w:basedOn w:val="Normal"/>
    <w:next w:val="Normal"/>
    <w:link w:val="z-SlutetavformulretChar"/>
    <w:hidden/>
    <w:uiPriority w:val="99"/>
    <w:semiHidden/>
    <w:unhideWhenUsed/>
    <w:rsid w:val="00466B9A"/>
    <w:pPr>
      <w:pBdr>
        <w:top w:val="single" w:sz="6" w:space="1" w:color="auto"/>
      </w:pBdr>
      <w:spacing w:after="0" w:line="240" w:lineRule="auto"/>
      <w:jc w:val="center"/>
    </w:pPr>
    <w:rPr>
      <w:rFonts w:ascii="Arial" w:eastAsia="Times New Roman" w:hAnsi="Arial" w:cs="Arial"/>
      <w:vanish/>
      <w:sz w:val="16"/>
      <w:szCs w:val="16"/>
      <w:lang w:eastAsia="sv-SE"/>
    </w:rPr>
  </w:style>
  <w:style w:type="character" w:customStyle="1" w:styleId="z-SlutetavformulretChar">
    <w:name w:val="z-Slutet av formuläret Char"/>
    <w:basedOn w:val="Standardstycketeckensnitt"/>
    <w:link w:val="z-Slutetavformulret"/>
    <w:uiPriority w:val="99"/>
    <w:semiHidden/>
    <w:rsid w:val="00466B9A"/>
    <w:rPr>
      <w:rFonts w:ascii="Arial" w:eastAsia="Times New Roman" w:hAnsi="Arial" w:cs="Arial"/>
      <w:vanish/>
      <w:sz w:val="16"/>
      <w:szCs w:val="16"/>
      <w:lang w:eastAsia="sv-SE"/>
    </w:rPr>
  </w:style>
  <w:style w:type="character" w:customStyle="1" w:styleId="b-articleheader-slider-current">
    <w:name w:val="b-article__header-slider-current"/>
    <w:basedOn w:val="Standardstycketeckensnitt"/>
    <w:rsid w:val="00466B9A"/>
  </w:style>
  <w:style w:type="paragraph" w:customStyle="1" w:styleId="marker-quote1">
    <w:name w:val="marker-quote1"/>
    <w:basedOn w:val="Normal"/>
    <w:rsid w:val="00466B9A"/>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a2alabel">
    <w:name w:val="a2a_label"/>
    <w:basedOn w:val="Standardstycketeckensnitt"/>
    <w:rsid w:val="00466B9A"/>
  </w:style>
  <w:style w:type="paragraph" w:customStyle="1" w:styleId="wp-caption-text">
    <w:name w:val="wp-caption-text"/>
    <w:basedOn w:val="Normal"/>
    <w:rsid w:val="00466B9A"/>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Rubrik2Char">
    <w:name w:val="Rubrik 2 Char"/>
    <w:basedOn w:val="Standardstycketeckensnitt"/>
    <w:link w:val="Rubrik2"/>
    <w:uiPriority w:val="9"/>
    <w:semiHidden/>
    <w:rsid w:val="009542C2"/>
    <w:rPr>
      <w:rFonts w:asciiTheme="majorHAnsi" w:eastAsiaTheme="majorEastAsia" w:hAnsiTheme="majorHAnsi" w:cstheme="majorBidi"/>
      <w:b/>
      <w:bCs/>
      <w:color w:val="4F81BD" w:themeColor="accent1"/>
      <w:sz w:val="26"/>
      <w:szCs w:val="26"/>
    </w:rPr>
  </w:style>
  <w:style w:type="paragraph" w:customStyle="1" w:styleId="summary">
    <w:name w:val="summary"/>
    <w:basedOn w:val="Normal"/>
    <w:rsid w:val="004128F2"/>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HTML-citat">
    <w:name w:val="HTML Cite"/>
    <w:basedOn w:val="Standardstycketeckensnitt"/>
    <w:uiPriority w:val="99"/>
    <w:semiHidden/>
    <w:unhideWhenUsed/>
    <w:rsid w:val="004128F2"/>
    <w:rPr>
      <w:i/>
      <w:iCs/>
    </w:rPr>
  </w:style>
  <w:style w:type="character" w:customStyle="1" w:styleId="Rubrik3Char">
    <w:name w:val="Rubrik 3 Char"/>
    <w:basedOn w:val="Standardstycketeckensnitt"/>
    <w:link w:val="Rubrik3"/>
    <w:uiPriority w:val="9"/>
    <w:semiHidden/>
    <w:rsid w:val="0024239C"/>
    <w:rPr>
      <w:rFonts w:asciiTheme="majorHAnsi" w:eastAsiaTheme="majorEastAsia" w:hAnsiTheme="majorHAnsi" w:cstheme="majorBidi"/>
      <w:b/>
      <w:bCs/>
      <w:color w:val="4F81BD" w:themeColor="accent1"/>
    </w:rPr>
  </w:style>
  <w:style w:type="character" w:customStyle="1" w:styleId="playbtntext">
    <w:name w:val="playbtntext"/>
    <w:basedOn w:val="Standardstycketeckensnitt"/>
    <w:rsid w:val="001E6993"/>
  </w:style>
  <w:style w:type="character" w:customStyle="1" w:styleId="right">
    <w:name w:val="right"/>
    <w:basedOn w:val="Standardstycketeckensnitt"/>
    <w:rsid w:val="001E6993"/>
  </w:style>
  <w:style w:type="character" w:customStyle="1" w:styleId="hide-in-mobile">
    <w:name w:val="hide-in-mobile"/>
    <w:basedOn w:val="Standardstycketeckensnitt"/>
    <w:rsid w:val="001E6993"/>
  </w:style>
  <w:style w:type="character" w:customStyle="1" w:styleId="Beskrivning1">
    <w:name w:val="Beskrivning1"/>
    <w:basedOn w:val="Standardstycketeckensnitt"/>
    <w:rsid w:val="001E6993"/>
  </w:style>
  <w:style w:type="character" w:customStyle="1" w:styleId="counter">
    <w:name w:val="counter"/>
    <w:basedOn w:val="Standardstycketeckensnitt"/>
    <w:rsid w:val="001E6993"/>
  </w:style>
  <w:style w:type="character" w:customStyle="1" w:styleId="details-buttontitle">
    <w:name w:val="details-button__title"/>
    <w:basedOn w:val="Standardstycketeckensnitt"/>
    <w:rsid w:val="001E6993"/>
  </w:style>
  <w:style w:type="paragraph" w:customStyle="1" w:styleId="Citat1">
    <w:name w:val="Citat1"/>
    <w:basedOn w:val="Normal"/>
    <w:rsid w:val="001E6993"/>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rtejustify">
    <w:name w:val="rtejustify"/>
    <w:basedOn w:val="Normal"/>
    <w:rsid w:val="002B7AB9"/>
    <w:pPr>
      <w:spacing w:before="100" w:beforeAutospacing="1" w:after="100" w:afterAutospacing="1" w:line="240" w:lineRule="auto"/>
    </w:pPr>
    <w:rPr>
      <w:rFonts w:ascii="Times New Roman" w:eastAsia="Times New Roman" w:hAnsi="Times New Roman" w:cs="Times New Roman"/>
      <w:sz w:val="24"/>
      <w:szCs w:val="24"/>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916418">
      <w:bodyDiv w:val="1"/>
      <w:marLeft w:val="0"/>
      <w:marRight w:val="0"/>
      <w:marTop w:val="0"/>
      <w:marBottom w:val="0"/>
      <w:divBdr>
        <w:top w:val="none" w:sz="0" w:space="0" w:color="auto"/>
        <w:left w:val="none" w:sz="0" w:space="0" w:color="auto"/>
        <w:bottom w:val="none" w:sz="0" w:space="0" w:color="auto"/>
        <w:right w:val="none" w:sz="0" w:space="0" w:color="auto"/>
      </w:divBdr>
    </w:div>
    <w:div w:id="353193551">
      <w:bodyDiv w:val="1"/>
      <w:marLeft w:val="0"/>
      <w:marRight w:val="0"/>
      <w:marTop w:val="0"/>
      <w:marBottom w:val="0"/>
      <w:divBdr>
        <w:top w:val="none" w:sz="0" w:space="0" w:color="auto"/>
        <w:left w:val="none" w:sz="0" w:space="0" w:color="auto"/>
        <w:bottom w:val="none" w:sz="0" w:space="0" w:color="auto"/>
        <w:right w:val="none" w:sz="0" w:space="0" w:color="auto"/>
      </w:divBdr>
    </w:div>
    <w:div w:id="507134283">
      <w:bodyDiv w:val="1"/>
      <w:marLeft w:val="0"/>
      <w:marRight w:val="0"/>
      <w:marTop w:val="0"/>
      <w:marBottom w:val="0"/>
      <w:divBdr>
        <w:top w:val="none" w:sz="0" w:space="0" w:color="auto"/>
        <w:left w:val="none" w:sz="0" w:space="0" w:color="auto"/>
        <w:bottom w:val="none" w:sz="0" w:space="0" w:color="auto"/>
        <w:right w:val="none" w:sz="0" w:space="0" w:color="auto"/>
      </w:divBdr>
      <w:divsChild>
        <w:div w:id="1421441931">
          <w:marLeft w:val="0"/>
          <w:marRight w:val="0"/>
          <w:marTop w:val="0"/>
          <w:marBottom w:val="0"/>
          <w:divBdr>
            <w:top w:val="none" w:sz="0" w:space="0" w:color="auto"/>
            <w:left w:val="none" w:sz="0" w:space="0" w:color="auto"/>
            <w:bottom w:val="none" w:sz="0" w:space="0" w:color="auto"/>
            <w:right w:val="none" w:sz="0" w:space="0" w:color="auto"/>
          </w:divBdr>
          <w:divsChild>
            <w:div w:id="2136016805">
              <w:marLeft w:val="0"/>
              <w:marRight w:val="0"/>
              <w:marTop w:val="0"/>
              <w:marBottom w:val="0"/>
              <w:divBdr>
                <w:top w:val="none" w:sz="0" w:space="0" w:color="auto"/>
                <w:left w:val="none" w:sz="0" w:space="0" w:color="auto"/>
                <w:bottom w:val="none" w:sz="0" w:space="0" w:color="auto"/>
                <w:right w:val="none" w:sz="0" w:space="0" w:color="auto"/>
              </w:divBdr>
              <w:divsChild>
                <w:div w:id="208676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752473">
          <w:marLeft w:val="0"/>
          <w:marRight w:val="0"/>
          <w:marTop w:val="0"/>
          <w:marBottom w:val="0"/>
          <w:divBdr>
            <w:top w:val="none" w:sz="0" w:space="0" w:color="auto"/>
            <w:left w:val="none" w:sz="0" w:space="0" w:color="auto"/>
            <w:bottom w:val="none" w:sz="0" w:space="0" w:color="auto"/>
            <w:right w:val="none" w:sz="0" w:space="0" w:color="auto"/>
          </w:divBdr>
          <w:divsChild>
            <w:div w:id="1541817354">
              <w:marLeft w:val="0"/>
              <w:marRight w:val="0"/>
              <w:marTop w:val="0"/>
              <w:marBottom w:val="0"/>
              <w:divBdr>
                <w:top w:val="none" w:sz="0" w:space="0" w:color="auto"/>
                <w:left w:val="none" w:sz="0" w:space="0" w:color="auto"/>
                <w:bottom w:val="none" w:sz="0" w:space="0" w:color="auto"/>
                <w:right w:val="none" w:sz="0" w:space="0" w:color="auto"/>
              </w:divBdr>
              <w:divsChild>
                <w:div w:id="2139757756">
                  <w:marLeft w:val="0"/>
                  <w:marRight w:val="0"/>
                  <w:marTop w:val="0"/>
                  <w:marBottom w:val="0"/>
                  <w:divBdr>
                    <w:top w:val="none" w:sz="0" w:space="0" w:color="auto"/>
                    <w:left w:val="none" w:sz="0" w:space="0" w:color="auto"/>
                    <w:bottom w:val="none" w:sz="0" w:space="0" w:color="auto"/>
                    <w:right w:val="none" w:sz="0" w:space="0" w:color="auto"/>
                  </w:divBdr>
                  <w:divsChild>
                    <w:div w:id="370688026">
                      <w:marLeft w:val="300"/>
                      <w:marRight w:val="0"/>
                      <w:marTop w:val="450"/>
                      <w:marBottom w:val="300"/>
                      <w:divBdr>
                        <w:top w:val="none" w:sz="0" w:space="0" w:color="auto"/>
                        <w:left w:val="none" w:sz="0" w:space="0" w:color="auto"/>
                        <w:bottom w:val="none" w:sz="0" w:space="0" w:color="auto"/>
                        <w:right w:val="none" w:sz="0" w:space="0" w:color="auto"/>
                      </w:divBdr>
                      <w:divsChild>
                        <w:div w:id="848325001">
                          <w:marLeft w:val="0"/>
                          <w:marRight w:val="0"/>
                          <w:marTop w:val="0"/>
                          <w:marBottom w:val="0"/>
                          <w:divBdr>
                            <w:top w:val="none" w:sz="0" w:space="0" w:color="auto"/>
                            <w:left w:val="none" w:sz="0" w:space="0" w:color="auto"/>
                            <w:bottom w:val="none" w:sz="0" w:space="0" w:color="auto"/>
                            <w:right w:val="none" w:sz="0" w:space="0" w:color="auto"/>
                          </w:divBdr>
                        </w:div>
                        <w:div w:id="1613899049">
                          <w:marLeft w:val="0"/>
                          <w:marRight w:val="-105"/>
                          <w:marTop w:val="0"/>
                          <w:marBottom w:val="0"/>
                          <w:divBdr>
                            <w:top w:val="none" w:sz="0" w:space="0" w:color="auto"/>
                            <w:left w:val="none" w:sz="0" w:space="0" w:color="auto"/>
                            <w:bottom w:val="none" w:sz="0" w:space="0" w:color="auto"/>
                            <w:right w:val="none" w:sz="0" w:space="0" w:color="auto"/>
                          </w:divBdr>
                        </w:div>
                      </w:divsChild>
                    </w:div>
                    <w:div w:id="1136675968">
                      <w:marLeft w:val="0"/>
                      <w:marRight w:val="0"/>
                      <w:marTop w:val="0"/>
                      <w:marBottom w:val="300"/>
                      <w:divBdr>
                        <w:top w:val="none" w:sz="0" w:space="0" w:color="auto"/>
                        <w:left w:val="none" w:sz="0" w:space="0" w:color="auto"/>
                        <w:bottom w:val="none" w:sz="0" w:space="0" w:color="auto"/>
                        <w:right w:val="none" w:sz="0" w:space="0" w:color="auto"/>
                      </w:divBdr>
                    </w:div>
                    <w:div w:id="563416398">
                      <w:marLeft w:val="0"/>
                      <w:marRight w:val="0"/>
                      <w:marTop w:val="0"/>
                      <w:marBottom w:val="0"/>
                      <w:divBdr>
                        <w:top w:val="none" w:sz="0" w:space="0" w:color="auto"/>
                        <w:left w:val="none" w:sz="0" w:space="0" w:color="auto"/>
                        <w:bottom w:val="none" w:sz="0" w:space="0" w:color="auto"/>
                        <w:right w:val="none" w:sz="0" w:space="0" w:color="auto"/>
                      </w:divBdr>
                      <w:divsChild>
                        <w:div w:id="1753551724">
                          <w:marLeft w:val="0"/>
                          <w:marRight w:val="600"/>
                          <w:marTop w:val="75"/>
                          <w:marBottom w:val="300"/>
                          <w:divBdr>
                            <w:top w:val="none" w:sz="0" w:space="0" w:color="auto"/>
                            <w:left w:val="none" w:sz="0" w:space="0" w:color="auto"/>
                            <w:bottom w:val="none" w:sz="0" w:space="0" w:color="auto"/>
                            <w:right w:val="none" w:sz="0" w:space="0" w:color="auto"/>
                          </w:divBdr>
                          <w:divsChild>
                            <w:div w:id="1898321152">
                              <w:marLeft w:val="0"/>
                              <w:marRight w:val="0"/>
                              <w:marTop w:val="0"/>
                              <w:marBottom w:val="0"/>
                              <w:divBdr>
                                <w:top w:val="none" w:sz="0" w:space="0" w:color="auto"/>
                                <w:left w:val="none" w:sz="0" w:space="0" w:color="auto"/>
                                <w:bottom w:val="none" w:sz="0" w:space="0" w:color="auto"/>
                                <w:right w:val="none" w:sz="0" w:space="0" w:color="auto"/>
                              </w:divBdr>
                            </w:div>
                            <w:div w:id="7479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0140717">
      <w:bodyDiv w:val="1"/>
      <w:marLeft w:val="0"/>
      <w:marRight w:val="0"/>
      <w:marTop w:val="0"/>
      <w:marBottom w:val="0"/>
      <w:divBdr>
        <w:top w:val="none" w:sz="0" w:space="0" w:color="auto"/>
        <w:left w:val="none" w:sz="0" w:space="0" w:color="auto"/>
        <w:bottom w:val="none" w:sz="0" w:space="0" w:color="auto"/>
        <w:right w:val="none" w:sz="0" w:space="0" w:color="auto"/>
      </w:divBdr>
    </w:div>
    <w:div w:id="663094942">
      <w:bodyDiv w:val="1"/>
      <w:marLeft w:val="0"/>
      <w:marRight w:val="0"/>
      <w:marTop w:val="0"/>
      <w:marBottom w:val="0"/>
      <w:divBdr>
        <w:top w:val="none" w:sz="0" w:space="0" w:color="auto"/>
        <w:left w:val="none" w:sz="0" w:space="0" w:color="auto"/>
        <w:bottom w:val="none" w:sz="0" w:space="0" w:color="auto"/>
        <w:right w:val="none" w:sz="0" w:space="0" w:color="auto"/>
      </w:divBdr>
    </w:div>
    <w:div w:id="701829857">
      <w:bodyDiv w:val="1"/>
      <w:marLeft w:val="0"/>
      <w:marRight w:val="0"/>
      <w:marTop w:val="0"/>
      <w:marBottom w:val="0"/>
      <w:divBdr>
        <w:top w:val="none" w:sz="0" w:space="0" w:color="auto"/>
        <w:left w:val="none" w:sz="0" w:space="0" w:color="auto"/>
        <w:bottom w:val="none" w:sz="0" w:space="0" w:color="auto"/>
        <w:right w:val="none" w:sz="0" w:space="0" w:color="auto"/>
      </w:divBdr>
    </w:div>
    <w:div w:id="719404040">
      <w:bodyDiv w:val="1"/>
      <w:marLeft w:val="0"/>
      <w:marRight w:val="0"/>
      <w:marTop w:val="0"/>
      <w:marBottom w:val="0"/>
      <w:divBdr>
        <w:top w:val="none" w:sz="0" w:space="0" w:color="auto"/>
        <w:left w:val="none" w:sz="0" w:space="0" w:color="auto"/>
        <w:bottom w:val="none" w:sz="0" w:space="0" w:color="auto"/>
        <w:right w:val="none" w:sz="0" w:space="0" w:color="auto"/>
      </w:divBdr>
    </w:div>
    <w:div w:id="732236900">
      <w:bodyDiv w:val="1"/>
      <w:marLeft w:val="0"/>
      <w:marRight w:val="0"/>
      <w:marTop w:val="0"/>
      <w:marBottom w:val="0"/>
      <w:divBdr>
        <w:top w:val="none" w:sz="0" w:space="0" w:color="auto"/>
        <w:left w:val="none" w:sz="0" w:space="0" w:color="auto"/>
        <w:bottom w:val="none" w:sz="0" w:space="0" w:color="auto"/>
        <w:right w:val="none" w:sz="0" w:space="0" w:color="auto"/>
      </w:divBdr>
      <w:divsChild>
        <w:div w:id="2002468389">
          <w:marLeft w:val="0"/>
          <w:marRight w:val="0"/>
          <w:marTop w:val="0"/>
          <w:marBottom w:val="0"/>
          <w:divBdr>
            <w:top w:val="none" w:sz="0" w:space="0" w:color="auto"/>
            <w:left w:val="none" w:sz="0" w:space="0" w:color="auto"/>
            <w:bottom w:val="none" w:sz="0" w:space="0" w:color="auto"/>
            <w:right w:val="none" w:sz="0" w:space="0" w:color="auto"/>
          </w:divBdr>
        </w:div>
      </w:divsChild>
    </w:div>
    <w:div w:id="800880479">
      <w:bodyDiv w:val="1"/>
      <w:marLeft w:val="0"/>
      <w:marRight w:val="0"/>
      <w:marTop w:val="0"/>
      <w:marBottom w:val="0"/>
      <w:divBdr>
        <w:top w:val="none" w:sz="0" w:space="0" w:color="auto"/>
        <w:left w:val="none" w:sz="0" w:space="0" w:color="auto"/>
        <w:bottom w:val="none" w:sz="0" w:space="0" w:color="auto"/>
        <w:right w:val="none" w:sz="0" w:space="0" w:color="auto"/>
      </w:divBdr>
      <w:divsChild>
        <w:div w:id="1515799014">
          <w:marLeft w:val="0"/>
          <w:marRight w:val="0"/>
          <w:marTop w:val="0"/>
          <w:marBottom w:val="450"/>
          <w:divBdr>
            <w:top w:val="none" w:sz="0" w:space="0" w:color="auto"/>
            <w:left w:val="none" w:sz="0" w:space="0" w:color="auto"/>
            <w:bottom w:val="none" w:sz="0" w:space="0" w:color="auto"/>
            <w:right w:val="none" w:sz="0" w:space="0" w:color="auto"/>
          </w:divBdr>
          <w:divsChild>
            <w:div w:id="2079008826">
              <w:marLeft w:val="0"/>
              <w:marRight w:val="0"/>
              <w:marTop w:val="0"/>
              <w:marBottom w:val="450"/>
              <w:divBdr>
                <w:top w:val="none" w:sz="0" w:space="0" w:color="auto"/>
                <w:left w:val="none" w:sz="0" w:space="0" w:color="auto"/>
                <w:bottom w:val="none" w:sz="0" w:space="0" w:color="auto"/>
                <w:right w:val="none" w:sz="0" w:space="0" w:color="auto"/>
              </w:divBdr>
              <w:divsChild>
                <w:div w:id="1789932941">
                  <w:marLeft w:val="0"/>
                  <w:marRight w:val="0"/>
                  <w:marTop w:val="0"/>
                  <w:marBottom w:val="0"/>
                  <w:divBdr>
                    <w:top w:val="none" w:sz="0" w:space="0" w:color="auto"/>
                    <w:left w:val="none" w:sz="0" w:space="0" w:color="auto"/>
                    <w:bottom w:val="none" w:sz="0" w:space="0" w:color="auto"/>
                    <w:right w:val="none" w:sz="0" w:space="0" w:color="auto"/>
                  </w:divBdr>
                  <w:divsChild>
                    <w:div w:id="1408530051">
                      <w:marLeft w:val="0"/>
                      <w:marRight w:val="0"/>
                      <w:marTop w:val="0"/>
                      <w:marBottom w:val="0"/>
                      <w:divBdr>
                        <w:top w:val="none" w:sz="0" w:space="0" w:color="auto"/>
                        <w:left w:val="none" w:sz="0" w:space="0" w:color="auto"/>
                        <w:bottom w:val="none" w:sz="0" w:space="0" w:color="auto"/>
                        <w:right w:val="none" w:sz="0" w:space="0" w:color="auto"/>
                      </w:divBdr>
                      <w:divsChild>
                        <w:div w:id="588663442">
                          <w:marLeft w:val="0"/>
                          <w:marRight w:val="0"/>
                          <w:marTop w:val="0"/>
                          <w:marBottom w:val="0"/>
                          <w:divBdr>
                            <w:top w:val="none" w:sz="0" w:space="0" w:color="auto"/>
                            <w:left w:val="none" w:sz="0" w:space="0" w:color="auto"/>
                            <w:bottom w:val="none" w:sz="0" w:space="0" w:color="auto"/>
                            <w:right w:val="none" w:sz="0" w:space="0" w:color="auto"/>
                          </w:divBdr>
                        </w:div>
                        <w:div w:id="1510027063">
                          <w:marLeft w:val="0"/>
                          <w:marRight w:val="0"/>
                          <w:marTop w:val="0"/>
                          <w:marBottom w:val="0"/>
                          <w:divBdr>
                            <w:top w:val="none" w:sz="0" w:space="0" w:color="auto"/>
                            <w:left w:val="none" w:sz="0" w:space="0" w:color="auto"/>
                            <w:bottom w:val="none" w:sz="0" w:space="0" w:color="auto"/>
                            <w:right w:val="none" w:sz="0" w:space="0" w:color="auto"/>
                          </w:divBdr>
                          <w:divsChild>
                            <w:div w:id="146797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77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672935">
      <w:bodyDiv w:val="1"/>
      <w:marLeft w:val="0"/>
      <w:marRight w:val="0"/>
      <w:marTop w:val="0"/>
      <w:marBottom w:val="0"/>
      <w:divBdr>
        <w:top w:val="none" w:sz="0" w:space="0" w:color="auto"/>
        <w:left w:val="none" w:sz="0" w:space="0" w:color="auto"/>
        <w:bottom w:val="none" w:sz="0" w:space="0" w:color="auto"/>
        <w:right w:val="none" w:sz="0" w:space="0" w:color="auto"/>
      </w:divBdr>
      <w:divsChild>
        <w:div w:id="1293638554">
          <w:marLeft w:val="0"/>
          <w:marRight w:val="0"/>
          <w:marTop w:val="120"/>
          <w:marBottom w:val="120"/>
          <w:divBdr>
            <w:top w:val="none" w:sz="0" w:space="0" w:color="auto"/>
            <w:left w:val="none" w:sz="0" w:space="0" w:color="auto"/>
            <w:bottom w:val="none" w:sz="0" w:space="0" w:color="auto"/>
            <w:right w:val="none" w:sz="0" w:space="0" w:color="auto"/>
          </w:divBdr>
          <w:divsChild>
            <w:div w:id="276452353">
              <w:marLeft w:val="0"/>
              <w:marRight w:val="0"/>
              <w:marTop w:val="0"/>
              <w:marBottom w:val="0"/>
              <w:divBdr>
                <w:top w:val="none" w:sz="0" w:space="0" w:color="auto"/>
                <w:left w:val="none" w:sz="0" w:space="0" w:color="auto"/>
                <w:bottom w:val="none" w:sz="0" w:space="0" w:color="auto"/>
                <w:right w:val="none" w:sz="0" w:space="0" w:color="auto"/>
              </w:divBdr>
            </w:div>
            <w:div w:id="1255556262">
              <w:marLeft w:val="0"/>
              <w:marRight w:val="0"/>
              <w:marTop w:val="0"/>
              <w:marBottom w:val="0"/>
              <w:divBdr>
                <w:top w:val="none" w:sz="0" w:space="0" w:color="auto"/>
                <w:left w:val="none" w:sz="0" w:space="0" w:color="auto"/>
                <w:bottom w:val="none" w:sz="0" w:space="0" w:color="auto"/>
                <w:right w:val="none" w:sz="0" w:space="0" w:color="auto"/>
              </w:divBdr>
            </w:div>
            <w:div w:id="603654350">
              <w:marLeft w:val="0"/>
              <w:marRight w:val="0"/>
              <w:marTop w:val="0"/>
              <w:marBottom w:val="0"/>
              <w:divBdr>
                <w:top w:val="none" w:sz="0" w:space="0" w:color="auto"/>
                <w:left w:val="none" w:sz="0" w:space="0" w:color="auto"/>
                <w:bottom w:val="none" w:sz="0" w:space="0" w:color="auto"/>
                <w:right w:val="none" w:sz="0" w:space="0" w:color="auto"/>
              </w:divBdr>
            </w:div>
          </w:divsChild>
        </w:div>
        <w:div w:id="116071863">
          <w:marLeft w:val="-60"/>
          <w:marRight w:val="-60"/>
          <w:marTop w:val="0"/>
          <w:marBottom w:val="0"/>
          <w:divBdr>
            <w:top w:val="none" w:sz="0" w:space="0" w:color="auto"/>
            <w:left w:val="none" w:sz="0" w:space="0" w:color="auto"/>
            <w:bottom w:val="none" w:sz="0" w:space="0" w:color="auto"/>
            <w:right w:val="none" w:sz="0" w:space="0" w:color="auto"/>
          </w:divBdr>
          <w:divsChild>
            <w:div w:id="49353699">
              <w:marLeft w:val="0"/>
              <w:marRight w:val="0"/>
              <w:marTop w:val="0"/>
              <w:marBottom w:val="0"/>
              <w:divBdr>
                <w:top w:val="none" w:sz="0" w:space="0" w:color="auto"/>
                <w:left w:val="none" w:sz="0" w:space="0" w:color="auto"/>
                <w:bottom w:val="none" w:sz="0" w:space="0" w:color="auto"/>
                <w:right w:val="none" w:sz="0" w:space="0" w:color="auto"/>
              </w:divBdr>
            </w:div>
          </w:divsChild>
        </w:div>
        <w:div w:id="346373378">
          <w:marLeft w:val="0"/>
          <w:marRight w:val="0"/>
          <w:marTop w:val="240"/>
          <w:marBottom w:val="240"/>
          <w:divBdr>
            <w:top w:val="none" w:sz="0" w:space="0" w:color="auto"/>
            <w:left w:val="none" w:sz="0" w:space="0" w:color="auto"/>
            <w:bottom w:val="none" w:sz="0" w:space="0" w:color="auto"/>
            <w:right w:val="none" w:sz="0" w:space="0" w:color="auto"/>
          </w:divBdr>
        </w:div>
        <w:div w:id="213544534">
          <w:marLeft w:val="0"/>
          <w:marRight w:val="0"/>
          <w:marTop w:val="0"/>
          <w:marBottom w:val="120"/>
          <w:divBdr>
            <w:top w:val="none" w:sz="0" w:space="0" w:color="auto"/>
            <w:left w:val="none" w:sz="0" w:space="0" w:color="auto"/>
            <w:bottom w:val="none" w:sz="0" w:space="0" w:color="auto"/>
            <w:right w:val="none" w:sz="0" w:space="0" w:color="auto"/>
          </w:divBdr>
        </w:div>
        <w:div w:id="811674828">
          <w:marLeft w:val="0"/>
          <w:marRight w:val="0"/>
          <w:marTop w:val="0"/>
          <w:marBottom w:val="0"/>
          <w:divBdr>
            <w:top w:val="none" w:sz="0" w:space="0" w:color="auto"/>
            <w:left w:val="none" w:sz="0" w:space="0" w:color="auto"/>
            <w:bottom w:val="none" w:sz="0" w:space="0" w:color="auto"/>
            <w:right w:val="none" w:sz="0" w:space="0" w:color="auto"/>
          </w:divBdr>
          <w:divsChild>
            <w:div w:id="14339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180569">
      <w:bodyDiv w:val="1"/>
      <w:marLeft w:val="0"/>
      <w:marRight w:val="0"/>
      <w:marTop w:val="0"/>
      <w:marBottom w:val="0"/>
      <w:divBdr>
        <w:top w:val="none" w:sz="0" w:space="0" w:color="auto"/>
        <w:left w:val="none" w:sz="0" w:space="0" w:color="auto"/>
        <w:bottom w:val="none" w:sz="0" w:space="0" w:color="auto"/>
        <w:right w:val="none" w:sz="0" w:space="0" w:color="auto"/>
      </w:divBdr>
    </w:div>
    <w:div w:id="846797801">
      <w:bodyDiv w:val="1"/>
      <w:marLeft w:val="0"/>
      <w:marRight w:val="0"/>
      <w:marTop w:val="0"/>
      <w:marBottom w:val="0"/>
      <w:divBdr>
        <w:top w:val="none" w:sz="0" w:space="0" w:color="auto"/>
        <w:left w:val="none" w:sz="0" w:space="0" w:color="auto"/>
        <w:bottom w:val="none" w:sz="0" w:space="0" w:color="auto"/>
        <w:right w:val="none" w:sz="0" w:space="0" w:color="auto"/>
      </w:divBdr>
    </w:div>
    <w:div w:id="860510008">
      <w:bodyDiv w:val="1"/>
      <w:marLeft w:val="0"/>
      <w:marRight w:val="0"/>
      <w:marTop w:val="0"/>
      <w:marBottom w:val="0"/>
      <w:divBdr>
        <w:top w:val="none" w:sz="0" w:space="0" w:color="auto"/>
        <w:left w:val="none" w:sz="0" w:space="0" w:color="auto"/>
        <w:bottom w:val="none" w:sz="0" w:space="0" w:color="auto"/>
        <w:right w:val="none" w:sz="0" w:space="0" w:color="auto"/>
      </w:divBdr>
    </w:div>
    <w:div w:id="868764229">
      <w:bodyDiv w:val="1"/>
      <w:marLeft w:val="0"/>
      <w:marRight w:val="0"/>
      <w:marTop w:val="0"/>
      <w:marBottom w:val="0"/>
      <w:divBdr>
        <w:top w:val="none" w:sz="0" w:space="0" w:color="auto"/>
        <w:left w:val="none" w:sz="0" w:space="0" w:color="auto"/>
        <w:bottom w:val="none" w:sz="0" w:space="0" w:color="auto"/>
        <w:right w:val="none" w:sz="0" w:space="0" w:color="auto"/>
      </w:divBdr>
      <w:divsChild>
        <w:div w:id="2008442218">
          <w:marLeft w:val="-225"/>
          <w:marRight w:val="-225"/>
          <w:marTop w:val="0"/>
          <w:marBottom w:val="0"/>
          <w:divBdr>
            <w:top w:val="none" w:sz="0" w:space="0" w:color="auto"/>
            <w:left w:val="none" w:sz="0" w:space="0" w:color="auto"/>
            <w:bottom w:val="none" w:sz="0" w:space="0" w:color="auto"/>
            <w:right w:val="none" w:sz="0" w:space="0" w:color="auto"/>
          </w:divBdr>
        </w:div>
      </w:divsChild>
    </w:div>
    <w:div w:id="874735843">
      <w:bodyDiv w:val="1"/>
      <w:marLeft w:val="0"/>
      <w:marRight w:val="0"/>
      <w:marTop w:val="0"/>
      <w:marBottom w:val="0"/>
      <w:divBdr>
        <w:top w:val="none" w:sz="0" w:space="0" w:color="auto"/>
        <w:left w:val="none" w:sz="0" w:space="0" w:color="auto"/>
        <w:bottom w:val="none" w:sz="0" w:space="0" w:color="auto"/>
        <w:right w:val="none" w:sz="0" w:space="0" w:color="auto"/>
      </w:divBdr>
      <w:divsChild>
        <w:div w:id="887107354">
          <w:marLeft w:val="0"/>
          <w:marRight w:val="0"/>
          <w:marTop w:val="0"/>
          <w:marBottom w:val="240"/>
          <w:divBdr>
            <w:top w:val="none" w:sz="0" w:space="0" w:color="auto"/>
            <w:left w:val="none" w:sz="0" w:space="0" w:color="auto"/>
            <w:bottom w:val="none" w:sz="0" w:space="0" w:color="auto"/>
            <w:right w:val="none" w:sz="0" w:space="0" w:color="auto"/>
          </w:divBdr>
          <w:divsChild>
            <w:div w:id="1928921771">
              <w:marLeft w:val="0"/>
              <w:marRight w:val="0"/>
              <w:marTop w:val="0"/>
              <w:marBottom w:val="0"/>
              <w:divBdr>
                <w:top w:val="none" w:sz="0" w:space="0" w:color="auto"/>
                <w:left w:val="none" w:sz="0" w:space="0" w:color="auto"/>
                <w:bottom w:val="none" w:sz="0" w:space="0" w:color="auto"/>
                <w:right w:val="none" w:sz="0" w:space="0" w:color="auto"/>
              </w:divBdr>
              <w:divsChild>
                <w:div w:id="282809119">
                  <w:marLeft w:val="0"/>
                  <w:marRight w:val="-360"/>
                  <w:marTop w:val="0"/>
                  <w:marBottom w:val="0"/>
                  <w:divBdr>
                    <w:top w:val="none" w:sz="0" w:space="0" w:color="auto"/>
                    <w:left w:val="none" w:sz="0" w:space="0" w:color="auto"/>
                    <w:bottom w:val="none" w:sz="0" w:space="0" w:color="auto"/>
                    <w:right w:val="none" w:sz="0" w:space="0" w:color="auto"/>
                  </w:divBdr>
                  <w:divsChild>
                    <w:div w:id="89814208">
                      <w:marLeft w:val="0"/>
                      <w:marRight w:val="0"/>
                      <w:marTop w:val="0"/>
                      <w:marBottom w:val="0"/>
                      <w:divBdr>
                        <w:top w:val="none" w:sz="0" w:space="0" w:color="auto"/>
                        <w:left w:val="none" w:sz="0" w:space="0" w:color="auto"/>
                        <w:bottom w:val="none" w:sz="0" w:space="0" w:color="auto"/>
                        <w:right w:val="none" w:sz="0" w:space="0" w:color="auto"/>
                      </w:divBdr>
                      <w:divsChild>
                        <w:div w:id="852036716">
                          <w:marLeft w:val="0"/>
                          <w:marRight w:val="0"/>
                          <w:marTop w:val="0"/>
                          <w:marBottom w:val="0"/>
                          <w:divBdr>
                            <w:top w:val="none" w:sz="0" w:space="0" w:color="auto"/>
                            <w:left w:val="none" w:sz="0" w:space="0" w:color="auto"/>
                            <w:bottom w:val="none" w:sz="0" w:space="0" w:color="auto"/>
                            <w:right w:val="none" w:sz="0" w:space="0" w:color="auto"/>
                          </w:divBdr>
                          <w:divsChild>
                            <w:div w:id="1338650525">
                              <w:marLeft w:val="60"/>
                              <w:marRight w:val="0"/>
                              <w:marTop w:val="0"/>
                              <w:marBottom w:val="0"/>
                              <w:divBdr>
                                <w:top w:val="none" w:sz="0" w:space="0" w:color="auto"/>
                                <w:left w:val="none" w:sz="0" w:space="0" w:color="auto"/>
                                <w:bottom w:val="none" w:sz="0" w:space="0" w:color="auto"/>
                                <w:right w:val="none" w:sz="0" w:space="0" w:color="auto"/>
                              </w:divBdr>
                            </w:div>
                            <w:div w:id="1108543953">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98396">
              <w:marLeft w:val="0"/>
              <w:marRight w:val="0"/>
              <w:marTop w:val="0"/>
              <w:marBottom w:val="120"/>
              <w:divBdr>
                <w:top w:val="none" w:sz="0" w:space="0" w:color="auto"/>
                <w:left w:val="none" w:sz="0" w:space="0" w:color="auto"/>
                <w:bottom w:val="none" w:sz="0" w:space="0" w:color="auto"/>
                <w:right w:val="none" w:sz="0" w:space="0" w:color="auto"/>
              </w:divBdr>
              <w:divsChild>
                <w:div w:id="1892034423">
                  <w:marLeft w:val="0"/>
                  <w:marRight w:val="0"/>
                  <w:marTop w:val="0"/>
                  <w:marBottom w:val="0"/>
                  <w:divBdr>
                    <w:top w:val="none" w:sz="0" w:space="0" w:color="auto"/>
                    <w:left w:val="none" w:sz="0" w:space="0" w:color="auto"/>
                    <w:bottom w:val="none" w:sz="0" w:space="0" w:color="auto"/>
                    <w:right w:val="none" w:sz="0" w:space="0" w:color="auto"/>
                  </w:divBdr>
                  <w:divsChild>
                    <w:div w:id="1393112297">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1563980699">
              <w:marLeft w:val="0"/>
              <w:marRight w:val="0"/>
              <w:marTop w:val="0"/>
              <w:marBottom w:val="0"/>
              <w:divBdr>
                <w:top w:val="none" w:sz="0" w:space="0" w:color="auto"/>
                <w:left w:val="none" w:sz="0" w:space="0" w:color="auto"/>
                <w:bottom w:val="none" w:sz="0" w:space="0" w:color="auto"/>
                <w:right w:val="none" w:sz="0" w:space="0" w:color="auto"/>
              </w:divBdr>
              <w:divsChild>
                <w:div w:id="156803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471078">
          <w:marLeft w:val="0"/>
          <w:marRight w:val="0"/>
          <w:marTop w:val="0"/>
          <w:marBottom w:val="480"/>
          <w:divBdr>
            <w:top w:val="none" w:sz="0" w:space="0" w:color="auto"/>
            <w:left w:val="none" w:sz="0" w:space="0" w:color="auto"/>
            <w:bottom w:val="none" w:sz="0" w:space="0" w:color="auto"/>
            <w:right w:val="none" w:sz="0" w:space="0" w:color="auto"/>
          </w:divBdr>
          <w:divsChild>
            <w:div w:id="1438334127">
              <w:marLeft w:val="0"/>
              <w:marRight w:val="0"/>
              <w:marTop w:val="0"/>
              <w:marBottom w:val="0"/>
              <w:divBdr>
                <w:top w:val="none" w:sz="0" w:space="0" w:color="auto"/>
                <w:left w:val="none" w:sz="0" w:space="0" w:color="auto"/>
                <w:bottom w:val="none" w:sz="0" w:space="0" w:color="auto"/>
                <w:right w:val="none" w:sz="0" w:space="0" w:color="auto"/>
              </w:divBdr>
              <w:divsChild>
                <w:div w:id="17334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018673">
      <w:bodyDiv w:val="1"/>
      <w:marLeft w:val="0"/>
      <w:marRight w:val="0"/>
      <w:marTop w:val="0"/>
      <w:marBottom w:val="0"/>
      <w:divBdr>
        <w:top w:val="none" w:sz="0" w:space="0" w:color="auto"/>
        <w:left w:val="none" w:sz="0" w:space="0" w:color="auto"/>
        <w:bottom w:val="none" w:sz="0" w:space="0" w:color="auto"/>
        <w:right w:val="none" w:sz="0" w:space="0" w:color="auto"/>
      </w:divBdr>
    </w:div>
    <w:div w:id="956836393">
      <w:bodyDiv w:val="1"/>
      <w:marLeft w:val="0"/>
      <w:marRight w:val="0"/>
      <w:marTop w:val="0"/>
      <w:marBottom w:val="0"/>
      <w:divBdr>
        <w:top w:val="none" w:sz="0" w:space="0" w:color="auto"/>
        <w:left w:val="none" w:sz="0" w:space="0" w:color="auto"/>
        <w:bottom w:val="none" w:sz="0" w:space="0" w:color="auto"/>
        <w:right w:val="none" w:sz="0" w:space="0" w:color="auto"/>
      </w:divBdr>
    </w:div>
    <w:div w:id="968895851">
      <w:bodyDiv w:val="1"/>
      <w:marLeft w:val="0"/>
      <w:marRight w:val="0"/>
      <w:marTop w:val="0"/>
      <w:marBottom w:val="0"/>
      <w:divBdr>
        <w:top w:val="none" w:sz="0" w:space="0" w:color="auto"/>
        <w:left w:val="none" w:sz="0" w:space="0" w:color="auto"/>
        <w:bottom w:val="none" w:sz="0" w:space="0" w:color="auto"/>
        <w:right w:val="none" w:sz="0" w:space="0" w:color="auto"/>
      </w:divBdr>
    </w:div>
    <w:div w:id="1011030547">
      <w:bodyDiv w:val="1"/>
      <w:marLeft w:val="0"/>
      <w:marRight w:val="0"/>
      <w:marTop w:val="0"/>
      <w:marBottom w:val="0"/>
      <w:divBdr>
        <w:top w:val="none" w:sz="0" w:space="0" w:color="auto"/>
        <w:left w:val="none" w:sz="0" w:space="0" w:color="auto"/>
        <w:bottom w:val="none" w:sz="0" w:space="0" w:color="auto"/>
        <w:right w:val="none" w:sz="0" w:space="0" w:color="auto"/>
      </w:divBdr>
    </w:div>
    <w:div w:id="1035541552">
      <w:bodyDiv w:val="1"/>
      <w:marLeft w:val="0"/>
      <w:marRight w:val="0"/>
      <w:marTop w:val="0"/>
      <w:marBottom w:val="0"/>
      <w:divBdr>
        <w:top w:val="none" w:sz="0" w:space="0" w:color="auto"/>
        <w:left w:val="none" w:sz="0" w:space="0" w:color="auto"/>
        <w:bottom w:val="none" w:sz="0" w:space="0" w:color="auto"/>
        <w:right w:val="none" w:sz="0" w:space="0" w:color="auto"/>
      </w:divBdr>
      <w:divsChild>
        <w:div w:id="158009802">
          <w:marLeft w:val="0"/>
          <w:marRight w:val="0"/>
          <w:marTop w:val="0"/>
          <w:marBottom w:val="0"/>
          <w:divBdr>
            <w:top w:val="none" w:sz="0" w:space="0" w:color="auto"/>
            <w:left w:val="none" w:sz="0" w:space="0" w:color="auto"/>
            <w:bottom w:val="none" w:sz="0" w:space="0" w:color="auto"/>
            <w:right w:val="none" w:sz="0" w:space="0" w:color="auto"/>
          </w:divBdr>
          <w:divsChild>
            <w:div w:id="1138497077">
              <w:marLeft w:val="300"/>
              <w:marRight w:val="0"/>
              <w:marTop w:val="0"/>
              <w:marBottom w:val="0"/>
              <w:divBdr>
                <w:top w:val="none" w:sz="0" w:space="0" w:color="auto"/>
                <w:left w:val="none" w:sz="0" w:space="0" w:color="auto"/>
                <w:bottom w:val="none" w:sz="0" w:space="0" w:color="auto"/>
                <w:right w:val="none" w:sz="0" w:space="0" w:color="auto"/>
              </w:divBdr>
            </w:div>
          </w:divsChild>
        </w:div>
        <w:div w:id="1502813103">
          <w:marLeft w:val="0"/>
          <w:marRight w:val="0"/>
          <w:marTop w:val="0"/>
          <w:marBottom w:val="0"/>
          <w:divBdr>
            <w:top w:val="none" w:sz="0" w:space="0" w:color="auto"/>
            <w:left w:val="none" w:sz="0" w:space="0" w:color="auto"/>
            <w:bottom w:val="none" w:sz="0" w:space="0" w:color="auto"/>
            <w:right w:val="none" w:sz="0" w:space="0" w:color="auto"/>
          </w:divBdr>
        </w:div>
        <w:div w:id="152719246">
          <w:marLeft w:val="0"/>
          <w:marRight w:val="0"/>
          <w:marTop w:val="0"/>
          <w:marBottom w:val="0"/>
          <w:divBdr>
            <w:top w:val="none" w:sz="0" w:space="0" w:color="auto"/>
            <w:left w:val="none" w:sz="0" w:space="0" w:color="auto"/>
            <w:bottom w:val="none" w:sz="0" w:space="0" w:color="auto"/>
            <w:right w:val="none" w:sz="0" w:space="0" w:color="auto"/>
          </w:divBdr>
        </w:div>
        <w:div w:id="296302074">
          <w:marLeft w:val="0"/>
          <w:marRight w:val="0"/>
          <w:marTop w:val="0"/>
          <w:marBottom w:val="0"/>
          <w:divBdr>
            <w:top w:val="none" w:sz="0" w:space="0" w:color="auto"/>
            <w:left w:val="none" w:sz="0" w:space="0" w:color="auto"/>
            <w:bottom w:val="none" w:sz="0" w:space="0" w:color="auto"/>
            <w:right w:val="none" w:sz="0" w:space="0" w:color="auto"/>
          </w:divBdr>
          <w:divsChild>
            <w:div w:id="47805045">
              <w:marLeft w:val="0"/>
              <w:marRight w:val="0"/>
              <w:marTop w:val="0"/>
              <w:marBottom w:val="0"/>
              <w:divBdr>
                <w:top w:val="none" w:sz="0" w:space="0" w:color="auto"/>
                <w:left w:val="none" w:sz="0" w:space="0" w:color="auto"/>
                <w:bottom w:val="none" w:sz="0" w:space="0" w:color="auto"/>
                <w:right w:val="none" w:sz="0" w:space="0" w:color="auto"/>
              </w:divBdr>
              <w:divsChild>
                <w:div w:id="712735536">
                  <w:marLeft w:val="0"/>
                  <w:marRight w:val="0"/>
                  <w:marTop w:val="0"/>
                  <w:marBottom w:val="765"/>
                  <w:divBdr>
                    <w:top w:val="none" w:sz="0" w:space="0" w:color="auto"/>
                    <w:left w:val="none" w:sz="0" w:space="0" w:color="auto"/>
                    <w:bottom w:val="none" w:sz="0" w:space="0" w:color="auto"/>
                    <w:right w:val="none" w:sz="0" w:space="0" w:color="auto"/>
                  </w:divBdr>
                </w:div>
              </w:divsChild>
            </w:div>
          </w:divsChild>
        </w:div>
        <w:div w:id="1079016001">
          <w:marLeft w:val="0"/>
          <w:marRight w:val="0"/>
          <w:marTop w:val="0"/>
          <w:marBottom w:val="0"/>
          <w:divBdr>
            <w:top w:val="none" w:sz="0" w:space="0" w:color="auto"/>
            <w:left w:val="none" w:sz="0" w:space="0" w:color="auto"/>
            <w:bottom w:val="none" w:sz="0" w:space="0" w:color="auto"/>
            <w:right w:val="none" w:sz="0" w:space="0" w:color="auto"/>
          </w:divBdr>
          <w:divsChild>
            <w:div w:id="750734927">
              <w:marLeft w:val="0"/>
              <w:marRight w:val="0"/>
              <w:marTop w:val="0"/>
              <w:marBottom w:val="0"/>
              <w:divBdr>
                <w:top w:val="none" w:sz="0" w:space="0" w:color="auto"/>
                <w:left w:val="none" w:sz="0" w:space="0" w:color="auto"/>
                <w:bottom w:val="none" w:sz="0" w:space="0" w:color="auto"/>
                <w:right w:val="none" w:sz="0" w:space="0" w:color="auto"/>
              </w:divBdr>
              <w:divsChild>
                <w:div w:id="1032877772">
                  <w:marLeft w:val="0"/>
                  <w:marRight w:val="0"/>
                  <w:marTop w:val="0"/>
                  <w:marBottom w:val="0"/>
                  <w:divBdr>
                    <w:top w:val="none" w:sz="0" w:space="0" w:color="auto"/>
                    <w:left w:val="none" w:sz="0" w:space="0" w:color="auto"/>
                    <w:bottom w:val="none" w:sz="0" w:space="0" w:color="auto"/>
                    <w:right w:val="none" w:sz="0" w:space="0" w:color="auto"/>
                  </w:divBdr>
                  <w:divsChild>
                    <w:div w:id="1755585821">
                      <w:marLeft w:val="300"/>
                      <w:marRight w:val="0"/>
                      <w:marTop w:val="450"/>
                      <w:marBottom w:val="300"/>
                      <w:divBdr>
                        <w:top w:val="none" w:sz="0" w:space="0" w:color="auto"/>
                        <w:left w:val="none" w:sz="0" w:space="0" w:color="auto"/>
                        <w:bottom w:val="none" w:sz="0" w:space="0" w:color="auto"/>
                        <w:right w:val="none" w:sz="0" w:space="0" w:color="auto"/>
                      </w:divBdr>
                      <w:divsChild>
                        <w:div w:id="1141461342">
                          <w:marLeft w:val="0"/>
                          <w:marRight w:val="0"/>
                          <w:marTop w:val="0"/>
                          <w:marBottom w:val="0"/>
                          <w:divBdr>
                            <w:top w:val="none" w:sz="0" w:space="0" w:color="auto"/>
                            <w:left w:val="none" w:sz="0" w:space="0" w:color="auto"/>
                            <w:bottom w:val="none" w:sz="0" w:space="0" w:color="auto"/>
                            <w:right w:val="none" w:sz="0" w:space="0" w:color="auto"/>
                          </w:divBdr>
                        </w:div>
                        <w:div w:id="809976726">
                          <w:marLeft w:val="0"/>
                          <w:marRight w:val="-105"/>
                          <w:marTop w:val="0"/>
                          <w:marBottom w:val="0"/>
                          <w:divBdr>
                            <w:top w:val="none" w:sz="0" w:space="0" w:color="auto"/>
                            <w:left w:val="none" w:sz="0" w:space="0" w:color="auto"/>
                            <w:bottom w:val="none" w:sz="0" w:space="0" w:color="auto"/>
                            <w:right w:val="none" w:sz="0" w:space="0" w:color="auto"/>
                          </w:divBdr>
                        </w:div>
                      </w:divsChild>
                    </w:div>
                    <w:div w:id="2106723803">
                      <w:marLeft w:val="0"/>
                      <w:marRight w:val="0"/>
                      <w:marTop w:val="0"/>
                      <w:marBottom w:val="300"/>
                      <w:divBdr>
                        <w:top w:val="none" w:sz="0" w:space="0" w:color="auto"/>
                        <w:left w:val="none" w:sz="0" w:space="0" w:color="auto"/>
                        <w:bottom w:val="none" w:sz="0" w:space="0" w:color="auto"/>
                        <w:right w:val="none" w:sz="0" w:space="0" w:color="auto"/>
                      </w:divBdr>
                    </w:div>
                    <w:div w:id="285044248">
                      <w:marLeft w:val="0"/>
                      <w:marRight w:val="0"/>
                      <w:marTop w:val="0"/>
                      <w:marBottom w:val="0"/>
                      <w:divBdr>
                        <w:top w:val="none" w:sz="0" w:space="0" w:color="auto"/>
                        <w:left w:val="none" w:sz="0" w:space="0" w:color="auto"/>
                        <w:bottom w:val="none" w:sz="0" w:space="0" w:color="auto"/>
                        <w:right w:val="none" w:sz="0" w:space="0" w:color="auto"/>
                      </w:divBdr>
                      <w:divsChild>
                        <w:div w:id="471294429">
                          <w:marLeft w:val="0"/>
                          <w:marRight w:val="600"/>
                          <w:marTop w:val="75"/>
                          <w:marBottom w:val="300"/>
                          <w:divBdr>
                            <w:top w:val="none" w:sz="0" w:space="0" w:color="auto"/>
                            <w:left w:val="none" w:sz="0" w:space="0" w:color="auto"/>
                            <w:bottom w:val="none" w:sz="0" w:space="0" w:color="auto"/>
                            <w:right w:val="none" w:sz="0" w:space="0" w:color="auto"/>
                          </w:divBdr>
                          <w:divsChild>
                            <w:div w:id="278922403">
                              <w:marLeft w:val="0"/>
                              <w:marRight w:val="0"/>
                              <w:marTop w:val="0"/>
                              <w:marBottom w:val="0"/>
                              <w:divBdr>
                                <w:top w:val="none" w:sz="0" w:space="0" w:color="auto"/>
                                <w:left w:val="none" w:sz="0" w:space="0" w:color="auto"/>
                                <w:bottom w:val="none" w:sz="0" w:space="0" w:color="auto"/>
                                <w:right w:val="none" w:sz="0" w:space="0" w:color="auto"/>
                              </w:divBdr>
                            </w:div>
                            <w:div w:id="175932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0296567">
      <w:bodyDiv w:val="1"/>
      <w:marLeft w:val="0"/>
      <w:marRight w:val="0"/>
      <w:marTop w:val="0"/>
      <w:marBottom w:val="0"/>
      <w:divBdr>
        <w:top w:val="none" w:sz="0" w:space="0" w:color="auto"/>
        <w:left w:val="none" w:sz="0" w:space="0" w:color="auto"/>
        <w:bottom w:val="none" w:sz="0" w:space="0" w:color="auto"/>
        <w:right w:val="none" w:sz="0" w:space="0" w:color="auto"/>
      </w:divBdr>
    </w:div>
    <w:div w:id="1211916255">
      <w:bodyDiv w:val="1"/>
      <w:marLeft w:val="0"/>
      <w:marRight w:val="0"/>
      <w:marTop w:val="0"/>
      <w:marBottom w:val="0"/>
      <w:divBdr>
        <w:top w:val="none" w:sz="0" w:space="0" w:color="auto"/>
        <w:left w:val="none" w:sz="0" w:space="0" w:color="auto"/>
        <w:bottom w:val="none" w:sz="0" w:space="0" w:color="auto"/>
        <w:right w:val="none" w:sz="0" w:space="0" w:color="auto"/>
      </w:divBdr>
      <w:divsChild>
        <w:div w:id="1542983336">
          <w:marLeft w:val="0"/>
          <w:marRight w:val="0"/>
          <w:marTop w:val="0"/>
          <w:marBottom w:val="0"/>
          <w:divBdr>
            <w:top w:val="none" w:sz="0" w:space="0" w:color="auto"/>
            <w:left w:val="none" w:sz="0" w:space="0" w:color="auto"/>
            <w:bottom w:val="single" w:sz="6" w:space="6" w:color="F3F3F3"/>
            <w:right w:val="none" w:sz="0" w:space="0" w:color="auto"/>
          </w:divBdr>
          <w:divsChild>
            <w:div w:id="1318458261">
              <w:marLeft w:val="0"/>
              <w:marRight w:val="0"/>
              <w:marTop w:val="0"/>
              <w:marBottom w:val="0"/>
              <w:divBdr>
                <w:top w:val="none" w:sz="0" w:space="0" w:color="auto"/>
                <w:left w:val="none" w:sz="0" w:space="0" w:color="auto"/>
                <w:bottom w:val="none" w:sz="0" w:space="0" w:color="auto"/>
                <w:right w:val="none" w:sz="0" w:space="0" w:color="auto"/>
              </w:divBdr>
            </w:div>
          </w:divsChild>
        </w:div>
        <w:div w:id="2113433077">
          <w:marLeft w:val="0"/>
          <w:marRight w:val="0"/>
          <w:marTop w:val="0"/>
          <w:marBottom w:val="0"/>
          <w:divBdr>
            <w:top w:val="none" w:sz="0" w:space="0" w:color="auto"/>
            <w:left w:val="none" w:sz="0" w:space="0" w:color="auto"/>
            <w:bottom w:val="none" w:sz="0" w:space="0" w:color="auto"/>
            <w:right w:val="none" w:sz="0" w:space="0" w:color="auto"/>
          </w:divBdr>
          <w:divsChild>
            <w:div w:id="1189955662">
              <w:marLeft w:val="0"/>
              <w:marRight w:val="0"/>
              <w:marTop w:val="0"/>
              <w:marBottom w:val="0"/>
              <w:divBdr>
                <w:top w:val="none" w:sz="0" w:space="0" w:color="auto"/>
                <w:left w:val="none" w:sz="0" w:space="0" w:color="auto"/>
                <w:bottom w:val="none" w:sz="0" w:space="0" w:color="auto"/>
                <w:right w:val="none" w:sz="0" w:space="0" w:color="auto"/>
              </w:divBdr>
              <w:divsChild>
                <w:div w:id="1258178643">
                  <w:marLeft w:val="0"/>
                  <w:marRight w:val="0"/>
                  <w:marTop w:val="0"/>
                  <w:marBottom w:val="0"/>
                  <w:divBdr>
                    <w:top w:val="none" w:sz="0" w:space="0" w:color="auto"/>
                    <w:left w:val="none" w:sz="0" w:space="0" w:color="auto"/>
                    <w:bottom w:val="none" w:sz="0" w:space="0" w:color="auto"/>
                    <w:right w:val="none" w:sz="0" w:space="0" w:color="auto"/>
                  </w:divBdr>
                  <w:divsChild>
                    <w:div w:id="369961712">
                      <w:marLeft w:val="0"/>
                      <w:marRight w:val="0"/>
                      <w:marTop w:val="0"/>
                      <w:marBottom w:val="0"/>
                      <w:divBdr>
                        <w:top w:val="none" w:sz="0" w:space="0" w:color="auto"/>
                        <w:left w:val="none" w:sz="0" w:space="0" w:color="auto"/>
                        <w:bottom w:val="none" w:sz="0" w:space="0" w:color="auto"/>
                        <w:right w:val="none" w:sz="0" w:space="0" w:color="auto"/>
                      </w:divBdr>
                      <w:divsChild>
                        <w:div w:id="1453095075">
                          <w:marLeft w:val="0"/>
                          <w:marRight w:val="0"/>
                          <w:marTop w:val="0"/>
                          <w:marBottom w:val="0"/>
                          <w:divBdr>
                            <w:top w:val="none" w:sz="0" w:space="0" w:color="auto"/>
                            <w:left w:val="none" w:sz="0" w:space="0" w:color="auto"/>
                            <w:bottom w:val="none" w:sz="0" w:space="0" w:color="auto"/>
                            <w:right w:val="none" w:sz="0" w:space="0" w:color="auto"/>
                          </w:divBdr>
                        </w:div>
                        <w:div w:id="61297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053030">
          <w:marLeft w:val="0"/>
          <w:marRight w:val="0"/>
          <w:marTop w:val="0"/>
          <w:marBottom w:val="240"/>
          <w:divBdr>
            <w:top w:val="none" w:sz="0" w:space="0" w:color="auto"/>
            <w:left w:val="none" w:sz="0" w:space="0" w:color="auto"/>
            <w:bottom w:val="none" w:sz="0" w:space="0" w:color="auto"/>
            <w:right w:val="none" w:sz="0" w:space="0" w:color="auto"/>
          </w:divBdr>
          <w:divsChild>
            <w:div w:id="325670633">
              <w:marLeft w:val="0"/>
              <w:marRight w:val="0"/>
              <w:marTop w:val="0"/>
              <w:marBottom w:val="0"/>
              <w:divBdr>
                <w:top w:val="none" w:sz="0" w:space="0" w:color="auto"/>
                <w:left w:val="none" w:sz="0" w:space="0" w:color="auto"/>
                <w:bottom w:val="none" w:sz="0" w:space="0" w:color="auto"/>
                <w:right w:val="none" w:sz="0" w:space="0" w:color="auto"/>
              </w:divBdr>
              <w:divsChild>
                <w:div w:id="1315915965">
                  <w:marLeft w:val="0"/>
                  <w:marRight w:val="-360"/>
                  <w:marTop w:val="0"/>
                  <w:marBottom w:val="0"/>
                  <w:divBdr>
                    <w:top w:val="none" w:sz="0" w:space="0" w:color="auto"/>
                    <w:left w:val="none" w:sz="0" w:space="0" w:color="auto"/>
                    <w:bottom w:val="none" w:sz="0" w:space="0" w:color="auto"/>
                    <w:right w:val="none" w:sz="0" w:space="0" w:color="auto"/>
                  </w:divBdr>
                  <w:divsChild>
                    <w:div w:id="1586650541">
                      <w:marLeft w:val="0"/>
                      <w:marRight w:val="0"/>
                      <w:marTop w:val="0"/>
                      <w:marBottom w:val="0"/>
                      <w:divBdr>
                        <w:top w:val="none" w:sz="0" w:space="0" w:color="auto"/>
                        <w:left w:val="none" w:sz="0" w:space="0" w:color="auto"/>
                        <w:bottom w:val="none" w:sz="0" w:space="0" w:color="auto"/>
                        <w:right w:val="none" w:sz="0" w:space="0" w:color="auto"/>
                      </w:divBdr>
                      <w:divsChild>
                        <w:div w:id="1166438934">
                          <w:marLeft w:val="0"/>
                          <w:marRight w:val="0"/>
                          <w:marTop w:val="0"/>
                          <w:marBottom w:val="0"/>
                          <w:divBdr>
                            <w:top w:val="none" w:sz="0" w:space="0" w:color="auto"/>
                            <w:left w:val="none" w:sz="0" w:space="0" w:color="auto"/>
                            <w:bottom w:val="none" w:sz="0" w:space="0" w:color="auto"/>
                            <w:right w:val="none" w:sz="0" w:space="0" w:color="auto"/>
                          </w:divBdr>
                          <w:divsChild>
                            <w:div w:id="64033516">
                              <w:marLeft w:val="60"/>
                              <w:marRight w:val="0"/>
                              <w:marTop w:val="0"/>
                              <w:marBottom w:val="0"/>
                              <w:divBdr>
                                <w:top w:val="none" w:sz="0" w:space="0" w:color="auto"/>
                                <w:left w:val="none" w:sz="0" w:space="0" w:color="auto"/>
                                <w:bottom w:val="none" w:sz="0" w:space="0" w:color="auto"/>
                                <w:right w:val="none" w:sz="0" w:space="0" w:color="auto"/>
                              </w:divBdr>
                            </w:div>
                            <w:div w:id="1360621648">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37236">
              <w:marLeft w:val="0"/>
              <w:marRight w:val="0"/>
              <w:marTop w:val="0"/>
              <w:marBottom w:val="120"/>
              <w:divBdr>
                <w:top w:val="none" w:sz="0" w:space="0" w:color="auto"/>
                <w:left w:val="none" w:sz="0" w:space="0" w:color="auto"/>
                <w:bottom w:val="none" w:sz="0" w:space="0" w:color="auto"/>
                <w:right w:val="none" w:sz="0" w:space="0" w:color="auto"/>
              </w:divBdr>
              <w:divsChild>
                <w:div w:id="178354031">
                  <w:marLeft w:val="0"/>
                  <w:marRight w:val="0"/>
                  <w:marTop w:val="0"/>
                  <w:marBottom w:val="0"/>
                  <w:divBdr>
                    <w:top w:val="none" w:sz="0" w:space="0" w:color="auto"/>
                    <w:left w:val="none" w:sz="0" w:space="0" w:color="auto"/>
                    <w:bottom w:val="none" w:sz="0" w:space="0" w:color="auto"/>
                    <w:right w:val="none" w:sz="0" w:space="0" w:color="auto"/>
                  </w:divBdr>
                  <w:divsChild>
                    <w:div w:id="1449198799">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663124750">
              <w:marLeft w:val="0"/>
              <w:marRight w:val="0"/>
              <w:marTop w:val="0"/>
              <w:marBottom w:val="0"/>
              <w:divBdr>
                <w:top w:val="none" w:sz="0" w:space="0" w:color="auto"/>
                <w:left w:val="none" w:sz="0" w:space="0" w:color="auto"/>
                <w:bottom w:val="none" w:sz="0" w:space="0" w:color="auto"/>
                <w:right w:val="none" w:sz="0" w:space="0" w:color="auto"/>
              </w:divBdr>
              <w:divsChild>
                <w:div w:id="126048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217720">
          <w:marLeft w:val="0"/>
          <w:marRight w:val="0"/>
          <w:marTop w:val="0"/>
          <w:marBottom w:val="0"/>
          <w:divBdr>
            <w:top w:val="none" w:sz="0" w:space="0" w:color="auto"/>
            <w:left w:val="none" w:sz="0" w:space="0" w:color="auto"/>
            <w:bottom w:val="none" w:sz="0" w:space="0" w:color="auto"/>
            <w:right w:val="none" w:sz="0" w:space="0" w:color="auto"/>
          </w:divBdr>
          <w:divsChild>
            <w:div w:id="1379667968">
              <w:marLeft w:val="0"/>
              <w:marRight w:val="0"/>
              <w:marTop w:val="0"/>
              <w:marBottom w:val="480"/>
              <w:divBdr>
                <w:top w:val="none" w:sz="0" w:space="0" w:color="auto"/>
                <w:left w:val="none" w:sz="0" w:space="0" w:color="auto"/>
                <w:bottom w:val="none" w:sz="0" w:space="0" w:color="auto"/>
                <w:right w:val="none" w:sz="0" w:space="0" w:color="auto"/>
              </w:divBdr>
              <w:divsChild>
                <w:div w:id="1574851245">
                  <w:marLeft w:val="0"/>
                  <w:marRight w:val="0"/>
                  <w:marTop w:val="0"/>
                  <w:marBottom w:val="0"/>
                  <w:divBdr>
                    <w:top w:val="none" w:sz="0" w:space="0" w:color="auto"/>
                    <w:left w:val="none" w:sz="0" w:space="0" w:color="auto"/>
                    <w:bottom w:val="none" w:sz="0" w:space="0" w:color="auto"/>
                    <w:right w:val="none" w:sz="0" w:space="0" w:color="auto"/>
                  </w:divBdr>
                  <w:divsChild>
                    <w:div w:id="1021127325">
                      <w:marLeft w:val="0"/>
                      <w:marRight w:val="0"/>
                      <w:marTop w:val="0"/>
                      <w:marBottom w:val="0"/>
                      <w:divBdr>
                        <w:top w:val="none" w:sz="0" w:space="0" w:color="auto"/>
                        <w:left w:val="none" w:sz="0" w:space="0" w:color="auto"/>
                        <w:bottom w:val="none" w:sz="0" w:space="0" w:color="auto"/>
                        <w:right w:val="none" w:sz="0" w:space="0" w:color="auto"/>
                      </w:divBdr>
                      <w:divsChild>
                        <w:div w:id="19019402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493332841">
      <w:bodyDiv w:val="1"/>
      <w:marLeft w:val="0"/>
      <w:marRight w:val="0"/>
      <w:marTop w:val="0"/>
      <w:marBottom w:val="0"/>
      <w:divBdr>
        <w:top w:val="none" w:sz="0" w:space="0" w:color="auto"/>
        <w:left w:val="none" w:sz="0" w:space="0" w:color="auto"/>
        <w:bottom w:val="none" w:sz="0" w:space="0" w:color="auto"/>
        <w:right w:val="none" w:sz="0" w:space="0" w:color="auto"/>
      </w:divBdr>
      <w:divsChild>
        <w:div w:id="1822573906">
          <w:marLeft w:val="300"/>
          <w:marRight w:val="0"/>
          <w:marTop w:val="450"/>
          <w:marBottom w:val="300"/>
          <w:divBdr>
            <w:top w:val="none" w:sz="0" w:space="0" w:color="auto"/>
            <w:left w:val="none" w:sz="0" w:space="0" w:color="auto"/>
            <w:bottom w:val="none" w:sz="0" w:space="0" w:color="auto"/>
            <w:right w:val="none" w:sz="0" w:space="0" w:color="auto"/>
          </w:divBdr>
          <w:divsChild>
            <w:div w:id="2065636253">
              <w:marLeft w:val="0"/>
              <w:marRight w:val="0"/>
              <w:marTop w:val="0"/>
              <w:marBottom w:val="0"/>
              <w:divBdr>
                <w:top w:val="none" w:sz="0" w:space="0" w:color="auto"/>
                <w:left w:val="none" w:sz="0" w:space="0" w:color="auto"/>
                <w:bottom w:val="none" w:sz="0" w:space="0" w:color="auto"/>
                <w:right w:val="none" w:sz="0" w:space="0" w:color="auto"/>
              </w:divBdr>
            </w:div>
            <w:div w:id="2021351610">
              <w:marLeft w:val="0"/>
              <w:marRight w:val="-105"/>
              <w:marTop w:val="0"/>
              <w:marBottom w:val="0"/>
              <w:divBdr>
                <w:top w:val="none" w:sz="0" w:space="0" w:color="auto"/>
                <w:left w:val="none" w:sz="0" w:space="0" w:color="auto"/>
                <w:bottom w:val="none" w:sz="0" w:space="0" w:color="auto"/>
                <w:right w:val="none" w:sz="0" w:space="0" w:color="auto"/>
              </w:divBdr>
            </w:div>
          </w:divsChild>
        </w:div>
        <w:div w:id="1832210383">
          <w:marLeft w:val="0"/>
          <w:marRight w:val="0"/>
          <w:marTop w:val="0"/>
          <w:marBottom w:val="300"/>
          <w:divBdr>
            <w:top w:val="none" w:sz="0" w:space="0" w:color="auto"/>
            <w:left w:val="none" w:sz="0" w:space="0" w:color="auto"/>
            <w:bottom w:val="none" w:sz="0" w:space="0" w:color="auto"/>
            <w:right w:val="none" w:sz="0" w:space="0" w:color="auto"/>
          </w:divBdr>
        </w:div>
      </w:divsChild>
    </w:div>
    <w:div w:id="1495685340">
      <w:bodyDiv w:val="1"/>
      <w:marLeft w:val="0"/>
      <w:marRight w:val="0"/>
      <w:marTop w:val="0"/>
      <w:marBottom w:val="0"/>
      <w:divBdr>
        <w:top w:val="none" w:sz="0" w:space="0" w:color="auto"/>
        <w:left w:val="none" w:sz="0" w:space="0" w:color="auto"/>
        <w:bottom w:val="none" w:sz="0" w:space="0" w:color="auto"/>
        <w:right w:val="none" w:sz="0" w:space="0" w:color="auto"/>
      </w:divBdr>
    </w:div>
    <w:div w:id="1514105154">
      <w:bodyDiv w:val="1"/>
      <w:marLeft w:val="0"/>
      <w:marRight w:val="0"/>
      <w:marTop w:val="0"/>
      <w:marBottom w:val="0"/>
      <w:divBdr>
        <w:top w:val="none" w:sz="0" w:space="0" w:color="auto"/>
        <w:left w:val="none" w:sz="0" w:space="0" w:color="auto"/>
        <w:bottom w:val="none" w:sz="0" w:space="0" w:color="auto"/>
        <w:right w:val="none" w:sz="0" w:space="0" w:color="auto"/>
      </w:divBdr>
      <w:divsChild>
        <w:div w:id="2069300499">
          <w:marLeft w:val="0"/>
          <w:marRight w:val="0"/>
          <w:marTop w:val="360"/>
          <w:marBottom w:val="450"/>
          <w:divBdr>
            <w:top w:val="none" w:sz="0" w:space="0" w:color="auto"/>
            <w:left w:val="none" w:sz="0" w:space="0" w:color="auto"/>
            <w:bottom w:val="none" w:sz="0" w:space="0" w:color="auto"/>
            <w:right w:val="none" w:sz="0" w:space="0" w:color="auto"/>
          </w:divBdr>
        </w:div>
        <w:div w:id="215822323">
          <w:marLeft w:val="0"/>
          <w:marRight w:val="0"/>
          <w:marTop w:val="240"/>
          <w:marBottom w:val="240"/>
          <w:divBdr>
            <w:top w:val="none" w:sz="0" w:space="0" w:color="auto"/>
            <w:left w:val="none" w:sz="0" w:space="0" w:color="auto"/>
            <w:bottom w:val="none" w:sz="0" w:space="0" w:color="auto"/>
            <w:right w:val="none" w:sz="0" w:space="0" w:color="auto"/>
          </w:divBdr>
          <w:divsChild>
            <w:div w:id="1149637580">
              <w:marLeft w:val="0"/>
              <w:marRight w:val="0"/>
              <w:marTop w:val="0"/>
              <w:marBottom w:val="0"/>
              <w:divBdr>
                <w:top w:val="none" w:sz="0" w:space="0" w:color="auto"/>
                <w:left w:val="none" w:sz="0" w:space="0" w:color="auto"/>
                <w:bottom w:val="none" w:sz="0" w:space="0" w:color="auto"/>
                <w:right w:val="none" w:sz="0" w:space="0" w:color="auto"/>
              </w:divBdr>
            </w:div>
          </w:divsChild>
        </w:div>
        <w:div w:id="295377093">
          <w:marLeft w:val="0"/>
          <w:marRight w:val="0"/>
          <w:marTop w:val="150"/>
          <w:marBottom w:val="150"/>
          <w:divBdr>
            <w:top w:val="single" w:sz="6" w:space="3" w:color="DDDDDD"/>
            <w:left w:val="single" w:sz="6" w:space="0" w:color="DDDDDD"/>
            <w:bottom w:val="single" w:sz="6" w:space="0" w:color="DDDDDD"/>
            <w:right w:val="single" w:sz="6" w:space="0" w:color="DDDDDD"/>
          </w:divBdr>
        </w:div>
      </w:divsChild>
    </w:div>
    <w:div w:id="1551259154">
      <w:bodyDiv w:val="1"/>
      <w:marLeft w:val="0"/>
      <w:marRight w:val="0"/>
      <w:marTop w:val="0"/>
      <w:marBottom w:val="0"/>
      <w:divBdr>
        <w:top w:val="none" w:sz="0" w:space="0" w:color="auto"/>
        <w:left w:val="none" w:sz="0" w:space="0" w:color="auto"/>
        <w:bottom w:val="none" w:sz="0" w:space="0" w:color="auto"/>
        <w:right w:val="none" w:sz="0" w:space="0" w:color="auto"/>
      </w:divBdr>
    </w:div>
    <w:div w:id="1570457811">
      <w:bodyDiv w:val="1"/>
      <w:marLeft w:val="0"/>
      <w:marRight w:val="0"/>
      <w:marTop w:val="0"/>
      <w:marBottom w:val="0"/>
      <w:divBdr>
        <w:top w:val="none" w:sz="0" w:space="0" w:color="auto"/>
        <w:left w:val="none" w:sz="0" w:space="0" w:color="auto"/>
        <w:bottom w:val="none" w:sz="0" w:space="0" w:color="auto"/>
        <w:right w:val="none" w:sz="0" w:space="0" w:color="auto"/>
      </w:divBdr>
    </w:div>
    <w:div w:id="1579510349">
      <w:bodyDiv w:val="1"/>
      <w:marLeft w:val="0"/>
      <w:marRight w:val="0"/>
      <w:marTop w:val="0"/>
      <w:marBottom w:val="0"/>
      <w:divBdr>
        <w:top w:val="none" w:sz="0" w:space="0" w:color="auto"/>
        <w:left w:val="none" w:sz="0" w:space="0" w:color="auto"/>
        <w:bottom w:val="none" w:sz="0" w:space="0" w:color="auto"/>
        <w:right w:val="none" w:sz="0" w:space="0" w:color="auto"/>
      </w:divBdr>
    </w:div>
    <w:div w:id="1591113067">
      <w:bodyDiv w:val="1"/>
      <w:marLeft w:val="0"/>
      <w:marRight w:val="0"/>
      <w:marTop w:val="0"/>
      <w:marBottom w:val="0"/>
      <w:divBdr>
        <w:top w:val="none" w:sz="0" w:space="0" w:color="auto"/>
        <w:left w:val="none" w:sz="0" w:space="0" w:color="auto"/>
        <w:bottom w:val="none" w:sz="0" w:space="0" w:color="auto"/>
        <w:right w:val="none" w:sz="0" w:space="0" w:color="auto"/>
      </w:divBdr>
    </w:div>
    <w:div w:id="1631862441">
      <w:bodyDiv w:val="1"/>
      <w:marLeft w:val="0"/>
      <w:marRight w:val="0"/>
      <w:marTop w:val="0"/>
      <w:marBottom w:val="0"/>
      <w:divBdr>
        <w:top w:val="none" w:sz="0" w:space="0" w:color="auto"/>
        <w:left w:val="none" w:sz="0" w:space="0" w:color="auto"/>
        <w:bottom w:val="none" w:sz="0" w:space="0" w:color="auto"/>
        <w:right w:val="none" w:sz="0" w:space="0" w:color="auto"/>
      </w:divBdr>
    </w:div>
    <w:div w:id="1634601787">
      <w:bodyDiv w:val="1"/>
      <w:marLeft w:val="0"/>
      <w:marRight w:val="0"/>
      <w:marTop w:val="0"/>
      <w:marBottom w:val="0"/>
      <w:divBdr>
        <w:top w:val="none" w:sz="0" w:space="0" w:color="auto"/>
        <w:left w:val="none" w:sz="0" w:space="0" w:color="auto"/>
        <w:bottom w:val="none" w:sz="0" w:space="0" w:color="auto"/>
        <w:right w:val="none" w:sz="0" w:space="0" w:color="auto"/>
      </w:divBdr>
    </w:div>
    <w:div w:id="1700619577">
      <w:bodyDiv w:val="1"/>
      <w:marLeft w:val="0"/>
      <w:marRight w:val="0"/>
      <w:marTop w:val="0"/>
      <w:marBottom w:val="0"/>
      <w:divBdr>
        <w:top w:val="none" w:sz="0" w:space="0" w:color="auto"/>
        <w:left w:val="none" w:sz="0" w:space="0" w:color="auto"/>
        <w:bottom w:val="none" w:sz="0" w:space="0" w:color="auto"/>
        <w:right w:val="none" w:sz="0" w:space="0" w:color="auto"/>
      </w:divBdr>
      <w:divsChild>
        <w:div w:id="62996254">
          <w:marLeft w:val="0"/>
          <w:marRight w:val="0"/>
          <w:marTop w:val="0"/>
          <w:marBottom w:val="240"/>
          <w:divBdr>
            <w:top w:val="none" w:sz="0" w:space="0" w:color="auto"/>
            <w:left w:val="none" w:sz="0" w:space="0" w:color="auto"/>
            <w:bottom w:val="none" w:sz="0" w:space="0" w:color="auto"/>
            <w:right w:val="none" w:sz="0" w:space="0" w:color="auto"/>
          </w:divBdr>
          <w:divsChild>
            <w:div w:id="662664724">
              <w:marLeft w:val="0"/>
              <w:marRight w:val="0"/>
              <w:marTop w:val="0"/>
              <w:marBottom w:val="0"/>
              <w:divBdr>
                <w:top w:val="none" w:sz="0" w:space="0" w:color="auto"/>
                <w:left w:val="none" w:sz="0" w:space="0" w:color="auto"/>
                <w:bottom w:val="none" w:sz="0" w:space="0" w:color="auto"/>
                <w:right w:val="none" w:sz="0" w:space="0" w:color="auto"/>
              </w:divBdr>
            </w:div>
          </w:divsChild>
        </w:div>
        <w:div w:id="1500317219">
          <w:marLeft w:val="0"/>
          <w:marRight w:val="0"/>
          <w:marTop w:val="315"/>
          <w:marBottom w:val="0"/>
          <w:divBdr>
            <w:top w:val="none" w:sz="0" w:space="0" w:color="auto"/>
            <w:left w:val="none" w:sz="0" w:space="0" w:color="auto"/>
            <w:bottom w:val="none" w:sz="0" w:space="0" w:color="auto"/>
            <w:right w:val="none" w:sz="0" w:space="0" w:color="auto"/>
          </w:divBdr>
          <w:divsChild>
            <w:div w:id="5585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067192">
      <w:bodyDiv w:val="1"/>
      <w:marLeft w:val="0"/>
      <w:marRight w:val="0"/>
      <w:marTop w:val="0"/>
      <w:marBottom w:val="0"/>
      <w:divBdr>
        <w:top w:val="none" w:sz="0" w:space="0" w:color="auto"/>
        <w:left w:val="none" w:sz="0" w:space="0" w:color="auto"/>
        <w:bottom w:val="none" w:sz="0" w:space="0" w:color="auto"/>
        <w:right w:val="none" w:sz="0" w:space="0" w:color="auto"/>
      </w:divBdr>
    </w:div>
    <w:div w:id="1835796041">
      <w:bodyDiv w:val="1"/>
      <w:marLeft w:val="0"/>
      <w:marRight w:val="0"/>
      <w:marTop w:val="0"/>
      <w:marBottom w:val="0"/>
      <w:divBdr>
        <w:top w:val="none" w:sz="0" w:space="0" w:color="auto"/>
        <w:left w:val="none" w:sz="0" w:space="0" w:color="auto"/>
        <w:bottom w:val="none" w:sz="0" w:space="0" w:color="auto"/>
        <w:right w:val="none" w:sz="0" w:space="0" w:color="auto"/>
      </w:divBdr>
      <w:divsChild>
        <w:div w:id="1990402890">
          <w:marLeft w:val="0"/>
          <w:marRight w:val="0"/>
          <w:marTop w:val="0"/>
          <w:marBottom w:val="0"/>
          <w:divBdr>
            <w:top w:val="none" w:sz="0" w:space="0" w:color="auto"/>
            <w:left w:val="none" w:sz="0" w:space="0" w:color="auto"/>
            <w:bottom w:val="none" w:sz="0" w:space="0" w:color="auto"/>
            <w:right w:val="none" w:sz="0" w:space="0" w:color="auto"/>
          </w:divBdr>
          <w:divsChild>
            <w:div w:id="502746958">
              <w:marLeft w:val="0"/>
              <w:marRight w:val="0"/>
              <w:marTop w:val="0"/>
              <w:marBottom w:val="0"/>
              <w:divBdr>
                <w:top w:val="none" w:sz="0" w:space="0" w:color="auto"/>
                <w:left w:val="none" w:sz="0" w:space="0" w:color="auto"/>
                <w:bottom w:val="none" w:sz="0" w:space="0" w:color="auto"/>
                <w:right w:val="none" w:sz="0" w:space="0" w:color="auto"/>
              </w:divBdr>
              <w:divsChild>
                <w:div w:id="605695456">
                  <w:marLeft w:val="0"/>
                  <w:marRight w:val="0"/>
                  <w:marTop w:val="0"/>
                  <w:marBottom w:val="0"/>
                  <w:divBdr>
                    <w:top w:val="none" w:sz="0" w:space="0" w:color="auto"/>
                    <w:left w:val="none" w:sz="0" w:space="0" w:color="auto"/>
                    <w:bottom w:val="none" w:sz="0" w:space="0" w:color="auto"/>
                    <w:right w:val="none" w:sz="0" w:space="0" w:color="auto"/>
                  </w:divBdr>
                </w:div>
                <w:div w:id="1560631559">
                  <w:marLeft w:val="0"/>
                  <w:marRight w:val="0"/>
                  <w:marTop w:val="0"/>
                  <w:marBottom w:val="0"/>
                  <w:divBdr>
                    <w:top w:val="none" w:sz="0" w:space="0" w:color="auto"/>
                    <w:left w:val="none" w:sz="0" w:space="0" w:color="auto"/>
                    <w:bottom w:val="none" w:sz="0" w:space="0" w:color="auto"/>
                    <w:right w:val="none" w:sz="0" w:space="0" w:color="auto"/>
                  </w:divBdr>
                  <w:divsChild>
                    <w:div w:id="2071347607">
                      <w:marLeft w:val="0"/>
                      <w:marRight w:val="0"/>
                      <w:marTop w:val="0"/>
                      <w:marBottom w:val="0"/>
                      <w:divBdr>
                        <w:top w:val="none" w:sz="0" w:space="0" w:color="auto"/>
                        <w:left w:val="none" w:sz="0" w:space="0" w:color="auto"/>
                        <w:bottom w:val="none" w:sz="0" w:space="0" w:color="auto"/>
                        <w:right w:val="none" w:sz="0" w:space="0" w:color="auto"/>
                      </w:divBdr>
                    </w:div>
                  </w:divsChild>
                </w:div>
                <w:div w:id="102499433">
                  <w:marLeft w:val="0"/>
                  <w:marRight w:val="0"/>
                  <w:marTop w:val="0"/>
                  <w:marBottom w:val="0"/>
                  <w:divBdr>
                    <w:top w:val="none" w:sz="0" w:space="0" w:color="auto"/>
                    <w:left w:val="none" w:sz="0" w:space="0" w:color="auto"/>
                    <w:bottom w:val="none" w:sz="0" w:space="0" w:color="auto"/>
                    <w:right w:val="none" w:sz="0" w:space="0" w:color="auto"/>
                  </w:divBdr>
                </w:div>
                <w:div w:id="1265264139">
                  <w:marLeft w:val="0"/>
                  <w:marRight w:val="0"/>
                  <w:marTop w:val="0"/>
                  <w:marBottom w:val="150"/>
                  <w:divBdr>
                    <w:top w:val="none" w:sz="0" w:space="0" w:color="auto"/>
                    <w:left w:val="none" w:sz="0" w:space="0" w:color="auto"/>
                    <w:bottom w:val="none" w:sz="0" w:space="0" w:color="auto"/>
                    <w:right w:val="none" w:sz="0" w:space="0" w:color="auto"/>
                  </w:divBdr>
                  <w:divsChild>
                    <w:div w:id="1213229416">
                      <w:marLeft w:val="0"/>
                      <w:marRight w:val="0"/>
                      <w:marTop w:val="0"/>
                      <w:marBottom w:val="0"/>
                      <w:divBdr>
                        <w:top w:val="none" w:sz="0" w:space="0" w:color="auto"/>
                        <w:left w:val="none" w:sz="0" w:space="0" w:color="auto"/>
                        <w:bottom w:val="none" w:sz="0" w:space="0" w:color="auto"/>
                        <w:right w:val="none" w:sz="0" w:space="0" w:color="auto"/>
                      </w:divBdr>
                    </w:div>
                  </w:divsChild>
                </w:div>
                <w:div w:id="140695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936050">
      <w:bodyDiv w:val="1"/>
      <w:marLeft w:val="0"/>
      <w:marRight w:val="0"/>
      <w:marTop w:val="0"/>
      <w:marBottom w:val="0"/>
      <w:divBdr>
        <w:top w:val="none" w:sz="0" w:space="0" w:color="auto"/>
        <w:left w:val="none" w:sz="0" w:space="0" w:color="auto"/>
        <w:bottom w:val="none" w:sz="0" w:space="0" w:color="auto"/>
        <w:right w:val="none" w:sz="0" w:space="0" w:color="auto"/>
      </w:divBdr>
    </w:div>
    <w:div w:id="1975136163">
      <w:bodyDiv w:val="1"/>
      <w:marLeft w:val="0"/>
      <w:marRight w:val="0"/>
      <w:marTop w:val="0"/>
      <w:marBottom w:val="0"/>
      <w:divBdr>
        <w:top w:val="none" w:sz="0" w:space="0" w:color="auto"/>
        <w:left w:val="none" w:sz="0" w:space="0" w:color="auto"/>
        <w:bottom w:val="none" w:sz="0" w:space="0" w:color="auto"/>
        <w:right w:val="none" w:sz="0" w:space="0" w:color="auto"/>
      </w:divBdr>
    </w:div>
    <w:div w:id="1990547581">
      <w:bodyDiv w:val="1"/>
      <w:marLeft w:val="0"/>
      <w:marRight w:val="0"/>
      <w:marTop w:val="0"/>
      <w:marBottom w:val="0"/>
      <w:divBdr>
        <w:top w:val="none" w:sz="0" w:space="0" w:color="auto"/>
        <w:left w:val="none" w:sz="0" w:space="0" w:color="auto"/>
        <w:bottom w:val="none" w:sz="0" w:space="0" w:color="auto"/>
        <w:right w:val="none" w:sz="0" w:space="0" w:color="auto"/>
      </w:divBdr>
    </w:div>
    <w:div w:id="2051032436">
      <w:bodyDiv w:val="1"/>
      <w:marLeft w:val="0"/>
      <w:marRight w:val="0"/>
      <w:marTop w:val="0"/>
      <w:marBottom w:val="0"/>
      <w:divBdr>
        <w:top w:val="none" w:sz="0" w:space="0" w:color="auto"/>
        <w:left w:val="none" w:sz="0" w:space="0" w:color="auto"/>
        <w:bottom w:val="none" w:sz="0" w:space="0" w:color="auto"/>
        <w:right w:val="none" w:sz="0" w:space="0" w:color="auto"/>
      </w:divBdr>
    </w:div>
    <w:div w:id="2096048322">
      <w:bodyDiv w:val="1"/>
      <w:marLeft w:val="0"/>
      <w:marRight w:val="0"/>
      <w:marTop w:val="0"/>
      <w:marBottom w:val="0"/>
      <w:divBdr>
        <w:top w:val="none" w:sz="0" w:space="0" w:color="auto"/>
        <w:left w:val="none" w:sz="0" w:space="0" w:color="auto"/>
        <w:bottom w:val="none" w:sz="0" w:space="0" w:color="auto"/>
        <w:right w:val="none" w:sz="0" w:space="0" w:color="auto"/>
      </w:divBdr>
    </w:div>
    <w:div w:id="2102294280">
      <w:bodyDiv w:val="1"/>
      <w:marLeft w:val="0"/>
      <w:marRight w:val="0"/>
      <w:marTop w:val="0"/>
      <w:marBottom w:val="0"/>
      <w:divBdr>
        <w:top w:val="none" w:sz="0" w:space="0" w:color="auto"/>
        <w:left w:val="none" w:sz="0" w:space="0" w:color="auto"/>
        <w:bottom w:val="none" w:sz="0" w:space="0" w:color="auto"/>
        <w:right w:val="none" w:sz="0" w:space="0" w:color="auto"/>
      </w:divBdr>
      <w:divsChild>
        <w:div w:id="1233664924">
          <w:marLeft w:val="300"/>
          <w:marRight w:val="0"/>
          <w:marTop w:val="0"/>
          <w:marBottom w:val="0"/>
          <w:divBdr>
            <w:top w:val="none" w:sz="0" w:space="0" w:color="auto"/>
            <w:left w:val="none" w:sz="0" w:space="0" w:color="auto"/>
            <w:bottom w:val="none" w:sz="0" w:space="0" w:color="auto"/>
            <w:right w:val="none" w:sz="0" w:space="0" w:color="auto"/>
          </w:divBdr>
        </w:div>
        <w:div w:id="1584796246">
          <w:marLeft w:val="30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kayhan.london/fa/wp-content/uploads/2019/09/ebtekar_Linde.jpg" TargetMode="External"/><Relationship Id="rId26" Type="http://schemas.openxmlformats.org/officeDocument/2006/relationships/image" Target="media/image14.jpeg"/><Relationship Id="rId21" Type="http://schemas.openxmlformats.org/officeDocument/2006/relationships/image" Target="media/image10.jpeg"/><Relationship Id="rId34" Type="http://schemas.openxmlformats.org/officeDocument/2006/relationships/image" Target="media/image21.jpeg"/><Relationship Id="rId7" Type="http://schemas.openxmlformats.org/officeDocument/2006/relationships/image" Target="media/image1.jpeg"/><Relationship Id="rId12" Type="http://schemas.openxmlformats.org/officeDocument/2006/relationships/hyperlink" Target="https://kayhan.london/fa/wp-content/uploads/2019/09/sweden_2.jpg" TargetMode="External"/><Relationship Id="rId17" Type="http://schemas.openxmlformats.org/officeDocument/2006/relationships/image" Target="media/image8.jpeg"/><Relationship Id="rId25" Type="http://schemas.openxmlformats.org/officeDocument/2006/relationships/image" Target="media/image13.jpeg"/><Relationship Id="rId33" Type="http://schemas.openxmlformats.org/officeDocument/2006/relationships/hyperlink" Target="https://www.google.se/url?sa=i&amp;rct=j&amp;q=&amp;esrc=s&amp;source=images&amp;cd=&amp;cad=rja&amp;uact=8&amp;ved=2ahUKEwiPt9WZh4_mAhXh-ioKHdy4DbIQjRx6BAgBEAQ&amp;url=/url?sa%3Di%26rct%3Dj%26q%3D%26esrc%3Ds%26source%3Dimages%26cd%3D%26ved%3D2ahUKEwjAtsn-ho_mAhWklIsKHbz_DQcQjRx6BAgBEAQ%26url%3Dhttps%3A%2F%2Fiswnews.com%2F23386%2F%25D9%2588%25DB%258C%25D8%25AF%25DB%258C%25D9%2588-%25DA%25AF%25D8%25B4%25D8%25AA-%25D9%2585%25D8%25B4%25D8%25AA%25D8%25B1%25DA%25A9-%25D8%25B1%25D9%2588%25D8%25B3%25DB%258C%25D9%2587-%25D9%2588-%25D8%25AA%25D8%25B1%25DA%25A9%25DB%258C%25D9%2587-%25D8%25AF%25D8%25B1-%25D8%25B4%25D9%2585%25D8%25A7%25D9%2584-%25D8%25B3%2F%26psig%3DAOvVaw0JoXaLNZmnXVKv7Vxlntet%26ust%3D1575104188299426&amp;psig=AOvVaw0JoXaLNZmnXVKv7Vxlntet&amp;ust=1575104188299426"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s://kayhan.london/fa/wp-content/uploads/2019/09/sweden_1.jpg" TargetMode="External"/><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hyperlink" Target="mailto:bahram.rehmani@gmail.com" TargetMode="External"/><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kayhan.london/fa/wp-content/uploads/2019/09/sweden_zan.jpg" TargetMode="Externa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fontTable" Target="fontTable.xml"/><Relationship Id="rId10" Type="http://schemas.openxmlformats.org/officeDocument/2006/relationships/hyperlink" Target="https://kayhan.london/fa/wp-content/uploads/2019/08/sweden_vazir_hijab.jpg" TargetMode="External"/><Relationship Id="rId19" Type="http://schemas.openxmlformats.org/officeDocument/2006/relationships/image" Target="media/image9.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hyperlink" Target="https://www.radiozamaneh.com/476007" TargetMode="External"/><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hyperlink" Target="https://www.rouydad24.ir/files/fa/news/1398/9/6/267664_779.mp4" TargetMode="External"/><Relationship Id="rId8" Type="http://schemas.openxmlformats.org/officeDocument/2006/relationships/image" Target="media/image2.jpeg"/><Relationship Id="rId3" Type="http://schemas.microsoft.com/office/2007/relationships/stylesWithEffects" Target="stylesWithEffect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1374</TotalTime>
  <Pages>6</Pages>
  <Words>2748</Words>
  <Characters>14568</Characters>
  <Application>Microsoft Office Word</Application>
  <DocSecurity>0</DocSecurity>
  <Lines>121</Lines>
  <Paragraphs>34</Paragraphs>
  <ScaleCrop>false</ScaleCrop>
  <HeadingPairs>
    <vt:vector size="2" baseType="variant">
      <vt:variant>
        <vt:lpstr>Rubrik</vt:lpstr>
      </vt:variant>
      <vt:variant>
        <vt:i4>1</vt:i4>
      </vt:variant>
    </vt:vector>
  </HeadingPairs>
  <TitlesOfParts>
    <vt:vector size="1" baseType="lpstr">
      <vt:lpstr/>
    </vt:vector>
  </TitlesOfParts>
  <Company>HP</Company>
  <LinksUpToDate>false</LinksUpToDate>
  <CharactersWithSpaces>17282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Bahram Rahmani</dc:creator>
  <cp:lastModifiedBy>Bahram Rahmani</cp:lastModifiedBy>
  <cp:revision>22</cp:revision>
  <cp:lastPrinted>2019-11-29T10:08:00Z</cp:lastPrinted>
  <dcterms:created xsi:type="dcterms:W3CDTF">2019-11-19T14:38:00Z</dcterms:created>
  <dcterms:modified xsi:type="dcterms:W3CDTF">2019-11-29T10:10:00Z</dcterms:modified>
</cp:coreProperties>
</file>